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B3" w:rsidRPr="009C08B3" w:rsidRDefault="009C08B3" w:rsidP="009C08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B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1AFFEA" wp14:editId="17D87007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B3" w:rsidRPr="009C08B3" w:rsidRDefault="009C08B3" w:rsidP="009C08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8B3" w:rsidRPr="009C08B3" w:rsidRDefault="009C08B3" w:rsidP="009C08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8B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Р.П. ВОСКРЕСЕНСКОЕ</w:t>
      </w:r>
    </w:p>
    <w:p w:rsidR="009C08B3" w:rsidRPr="009C08B3" w:rsidRDefault="009C08B3" w:rsidP="009C08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8B3">
        <w:rPr>
          <w:rFonts w:ascii="Times New Roman" w:eastAsia="Times New Roman" w:hAnsi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9C08B3" w:rsidRPr="009C08B3" w:rsidRDefault="009C08B3" w:rsidP="009C08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8B3">
        <w:rPr>
          <w:rFonts w:ascii="Times New Roman" w:eastAsia="Times New Roman" w:hAnsi="Times New Roman"/>
          <w:b/>
          <w:sz w:val="28"/>
          <w:szCs w:val="28"/>
          <w:lang w:eastAsia="ru-RU"/>
        </w:rPr>
        <w:t>НИЖЕГОРОДСКОЙ ОБЛАСТИ</w:t>
      </w:r>
    </w:p>
    <w:p w:rsidR="009C08B3" w:rsidRPr="009C08B3" w:rsidRDefault="009C08B3" w:rsidP="009C08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8B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C08B3" w:rsidRPr="009C08B3" w:rsidRDefault="009C08B3" w:rsidP="009C08B3">
      <w:pPr>
        <w:tabs>
          <w:tab w:val="left" w:pos="3080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08B3" w:rsidRPr="007117DE" w:rsidRDefault="00B32BE4" w:rsidP="009C08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17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27 мая </w:t>
      </w:r>
      <w:r w:rsidR="009C08B3" w:rsidRPr="007117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 </w:t>
      </w:r>
      <w:r w:rsidR="009C08B3" w:rsidRPr="007117D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C08B3" w:rsidRPr="007117D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C08B3" w:rsidRPr="007117D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C08B3" w:rsidRPr="007117D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C08B3" w:rsidRPr="007117D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C08B3" w:rsidRPr="007117D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C08B3" w:rsidRPr="007117D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C08B3" w:rsidRPr="007117D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C08B3" w:rsidRPr="007117D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№</w:t>
      </w:r>
      <w:r w:rsidRPr="007117DE">
        <w:rPr>
          <w:rFonts w:ascii="Times New Roman" w:eastAsia="Times New Roman" w:hAnsi="Times New Roman"/>
          <w:b/>
          <w:sz w:val="24"/>
          <w:szCs w:val="24"/>
          <w:lang w:eastAsia="ru-RU"/>
        </w:rPr>
        <w:t>86</w:t>
      </w:r>
      <w:r w:rsidR="009C08B3" w:rsidRPr="007117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C08B3" w:rsidRPr="007117DE" w:rsidRDefault="009C08B3" w:rsidP="009C08B3">
      <w:pPr>
        <w:tabs>
          <w:tab w:val="left" w:pos="16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08B3" w:rsidRPr="007117DE" w:rsidRDefault="009C08B3" w:rsidP="009C08B3">
      <w:pPr>
        <w:jc w:val="center"/>
        <w:rPr>
          <w:rFonts w:ascii="Times New Roman" w:hAnsi="Times New Roman"/>
          <w:sz w:val="24"/>
          <w:szCs w:val="24"/>
        </w:rPr>
      </w:pPr>
      <w:r w:rsidRPr="007117DE">
        <w:rPr>
          <w:rFonts w:ascii="Times New Roman" w:hAnsi="Times New Roman"/>
          <w:b/>
          <w:bCs/>
          <w:noProof/>
          <w:sz w:val="24"/>
          <w:szCs w:val="24"/>
        </w:rPr>
        <w:t xml:space="preserve">Об утверждении </w:t>
      </w:r>
      <w:r w:rsidRPr="007117DE">
        <w:rPr>
          <w:rFonts w:ascii="Times New Roman" w:hAnsi="Times New Roman"/>
          <w:b/>
          <w:bCs/>
          <w:sz w:val="24"/>
          <w:szCs w:val="24"/>
        </w:rPr>
        <w:t xml:space="preserve">перечня требований к закупаемым администрацией </w:t>
      </w:r>
      <w:r w:rsidR="00402C28" w:rsidRPr="007117DE">
        <w:rPr>
          <w:rFonts w:ascii="Times New Roman" w:hAnsi="Times New Roman"/>
          <w:b/>
          <w:bCs/>
          <w:sz w:val="24"/>
          <w:szCs w:val="24"/>
        </w:rPr>
        <w:t xml:space="preserve">р.п.Воскресенское </w:t>
      </w:r>
      <w:r w:rsidRPr="007117DE">
        <w:rPr>
          <w:rFonts w:ascii="Times New Roman" w:hAnsi="Times New Roman"/>
          <w:b/>
          <w:bCs/>
          <w:sz w:val="24"/>
          <w:szCs w:val="24"/>
        </w:rPr>
        <w:t>Воскресенского муниципального района Нижегородской области,  подведомственными учреждениями отдельным видам товаров, работ, услуг (в том числе предельных цен товаров, работ, услуг)</w:t>
      </w:r>
    </w:p>
    <w:p w:rsidR="009C08B3" w:rsidRPr="007117DE" w:rsidRDefault="009C08B3" w:rsidP="009C08B3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117DE">
        <w:rPr>
          <w:rFonts w:ascii="Times New Roman" w:hAnsi="Times New Roman"/>
          <w:sz w:val="24"/>
          <w:szCs w:val="24"/>
          <w:lang w:eastAsia="ru-RU"/>
        </w:rPr>
        <w:t xml:space="preserve">В соответствии с частью 5 статьи 19 Федерального закона от 05 апреля 2013 года N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6B37E7" w:rsidRPr="007117DE">
        <w:rPr>
          <w:rFonts w:ascii="Times New Roman" w:hAnsi="Times New Roman"/>
          <w:sz w:val="24"/>
          <w:szCs w:val="24"/>
          <w:lang w:eastAsia="ru-RU"/>
        </w:rPr>
        <w:t xml:space="preserve"> р.п.Воскресенское </w:t>
      </w:r>
      <w:r w:rsidRPr="007117DE">
        <w:rPr>
          <w:rFonts w:ascii="Times New Roman" w:hAnsi="Times New Roman"/>
          <w:bCs/>
          <w:sz w:val="24"/>
          <w:szCs w:val="24"/>
        </w:rPr>
        <w:t>Воскресенского</w:t>
      </w:r>
      <w:r w:rsidRPr="007117D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Pr="007117DE">
        <w:rPr>
          <w:rFonts w:ascii="Times New Roman" w:hAnsi="Times New Roman"/>
          <w:bCs/>
          <w:sz w:val="24"/>
          <w:szCs w:val="24"/>
        </w:rPr>
        <w:t>Нижегородской области</w:t>
      </w:r>
      <w:r w:rsidR="006B37E7" w:rsidRPr="007117DE">
        <w:rPr>
          <w:rFonts w:ascii="Times New Roman" w:hAnsi="Times New Roman"/>
          <w:sz w:val="24"/>
          <w:szCs w:val="24"/>
        </w:rPr>
        <w:t xml:space="preserve"> от 31.12.2015 года № 207</w:t>
      </w:r>
      <w:r w:rsidRPr="007117DE">
        <w:rPr>
          <w:rFonts w:ascii="Times New Roman" w:hAnsi="Times New Roman"/>
          <w:sz w:val="24"/>
          <w:szCs w:val="24"/>
        </w:rPr>
        <w:t xml:space="preserve"> «Об утверждении Правил определения требований к закупаемым органами местного самоуправления</w:t>
      </w:r>
      <w:r w:rsidR="006B37E7" w:rsidRPr="007117DE">
        <w:rPr>
          <w:rFonts w:ascii="Times New Roman" w:hAnsi="Times New Roman"/>
          <w:sz w:val="24"/>
          <w:szCs w:val="24"/>
        </w:rPr>
        <w:t xml:space="preserve"> р.п.Воскресенское </w:t>
      </w:r>
      <w:r w:rsidRPr="007117DE">
        <w:rPr>
          <w:rFonts w:ascii="Times New Roman" w:hAnsi="Times New Roman"/>
          <w:sz w:val="24"/>
          <w:szCs w:val="24"/>
        </w:rPr>
        <w:t xml:space="preserve"> Воскресенского муниципального района Нижегородской области, подведомственными учреждениями отдельным видам товаров, работ, услуг (в том числе предельных цен товаров, работ, услуг)   администрация р.п.Воскресенское </w:t>
      </w:r>
      <w:r w:rsidRPr="007117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 о с т а н о в л я е т: </w:t>
      </w:r>
    </w:p>
    <w:p w:rsidR="009C08B3" w:rsidRPr="007117DE" w:rsidRDefault="009C08B3" w:rsidP="009C08B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17DE">
        <w:rPr>
          <w:rFonts w:ascii="Times New Roman" w:hAnsi="Times New Roman"/>
          <w:sz w:val="24"/>
          <w:szCs w:val="24"/>
        </w:rPr>
        <w:t>1. Утвердить прилагаемый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администрацией р.п.Воскресенское  Воскресенского муниципального р</w:t>
      </w:r>
      <w:r w:rsidR="00402C28" w:rsidRPr="007117DE">
        <w:rPr>
          <w:rFonts w:ascii="Times New Roman" w:hAnsi="Times New Roman"/>
          <w:sz w:val="24"/>
          <w:szCs w:val="24"/>
        </w:rPr>
        <w:t xml:space="preserve">айона Нижегородской области и </w:t>
      </w:r>
      <w:r w:rsidRPr="007117DE">
        <w:rPr>
          <w:rFonts w:ascii="Times New Roman" w:hAnsi="Times New Roman"/>
          <w:sz w:val="24"/>
          <w:szCs w:val="24"/>
        </w:rPr>
        <w:t xml:space="preserve"> подведомственными бюджетными учреждениями, в отношении которых определены требования к их потребительским свойствам и предельные цены (далее - Перечень).</w:t>
      </w:r>
    </w:p>
    <w:p w:rsidR="009C08B3" w:rsidRPr="007117DE" w:rsidRDefault="009C08B3" w:rsidP="009C08B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17DE">
        <w:rPr>
          <w:rFonts w:ascii="Times New Roman" w:hAnsi="Times New Roman"/>
          <w:sz w:val="24"/>
          <w:szCs w:val="24"/>
        </w:rPr>
        <w:t xml:space="preserve">2. Опубликовать постановление в информационно-телекоммуникационной сети «Интернет» на официальном сайте администрации Воскресенского муниципального района www.voskresenskoe-adm.ru и на общероссийском официальном сайте </w:t>
      </w:r>
      <w:hyperlink r:id="rId6" w:history="1">
        <w:r w:rsidRPr="007117D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www.zakupki.gov.ru</w:t>
        </w:r>
      </w:hyperlink>
      <w:r w:rsidRPr="007117DE">
        <w:rPr>
          <w:rFonts w:ascii="Times New Roman" w:hAnsi="Times New Roman"/>
          <w:sz w:val="24"/>
          <w:szCs w:val="24"/>
        </w:rPr>
        <w:t>.</w:t>
      </w:r>
    </w:p>
    <w:p w:rsidR="009C08B3" w:rsidRPr="007117DE" w:rsidRDefault="009C08B3" w:rsidP="009C08B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17DE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возложить на главного бухгалтера А.Н.Кирпичева.</w:t>
      </w:r>
    </w:p>
    <w:p w:rsidR="009C08B3" w:rsidRPr="007117DE" w:rsidRDefault="009C08B3" w:rsidP="009C08B3">
      <w:pPr>
        <w:ind w:right="21"/>
        <w:jc w:val="both"/>
        <w:rPr>
          <w:sz w:val="24"/>
          <w:szCs w:val="24"/>
        </w:rPr>
      </w:pPr>
    </w:p>
    <w:p w:rsidR="009C08B3" w:rsidRPr="007117DE" w:rsidRDefault="009C08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117DE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                                                        А.В.Гурылев</w:t>
      </w:r>
    </w:p>
    <w:p w:rsidR="005746F9" w:rsidRPr="007117DE" w:rsidRDefault="005746F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6F9" w:rsidRPr="007117DE" w:rsidRDefault="005746F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6F9" w:rsidRDefault="005746F9">
      <w:pPr>
        <w:rPr>
          <w:sz w:val="24"/>
          <w:szCs w:val="24"/>
        </w:rPr>
        <w:sectPr w:rsidR="005746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46F9" w:rsidRPr="007117DE" w:rsidRDefault="005746F9" w:rsidP="005746F9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117D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5746F9" w:rsidRPr="007117DE" w:rsidRDefault="005746F9" w:rsidP="005746F9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117DE">
        <w:rPr>
          <w:rFonts w:ascii="Times New Roman" w:hAnsi="Times New Roman"/>
          <w:sz w:val="20"/>
          <w:szCs w:val="20"/>
        </w:rPr>
        <w:t>к Правилам определения требований к закупаемым администрацией</w:t>
      </w:r>
    </w:p>
    <w:p w:rsidR="005746F9" w:rsidRPr="007117DE" w:rsidRDefault="005746F9" w:rsidP="005746F9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117DE">
        <w:rPr>
          <w:rFonts w:ascii="Times New Roman" w:hAnsi="Times New Roman"/>
          <w:sz w:val="20"/>
          <w:szCs w:val="20"/>
        </w:rPr>
        <w:t>р.п.Воскресенское  Воскресенского муниципального района</w:t>
      </w:r>
    </w:p>
    <w:p w:rsidR="005746F9" w:rsidRPr="007117DE" w:rsidRDefault="005746F9" w:rsidP="005746F9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117DE">
        <w:rPr>
          <w:rFonts w:ascii="Times New Roman" w:hAnsi="Times New Roman"/>
          <w:sz w:val="20"/>
          <w:szCs w:val="20"/>
        </w:rPr>
        <w:t xml:space="preserve"> Нижегородской области,</w:t>
      </w:r>
    </w:p>
    <w:p w:rsidR="005746F9" w:rsidRPr="007117DE" w:rsidRDefault="005746F9" w:rsidP="005746F9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117DE">
        <w:rPr>
          <w:rFonts w:ascii="Times New Roman" w:hAnsi="Times New Roman"/>
          <w:sz w:val="20"/>
          <w:szCs w:val="20"/>
        </w:rPr>
        <w:t>подведомственными учреждениями отдельным видам товаров, работ, услуг</w:t>
      </w:r>
    </w:p>
    <w:p w:rsidR="005746F9" w:rsidRPr="007117DE" w:rsidRDefault="005746F9" w:rsidP="005746F9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117DE">
        <w:rPr>
          <w:rFonts w:ascii="Times New Roman" w:hAnsi="Times New Roman"/>
          <w:sz w:val="20"/>
          <w:szCs w:val="20"/>
        </w:rPr>
        <w:t>(в том числе предельных цен товаров, работ, услуг)</w:t>
      </w:r>
    </w:p>
    <w:p w:rsidR="005746F9" w:rsidRPr="007117DE" w:rsidRDefault="005746F9" w:rsidP="005746F9">
      <w:pPr>
        <w:pStyle w:val="a6"/>
        <w:rPr>
          <w:rFonts w:ascii="Times New Roman" w:hAnsi="Times New Roman"/>
          <w:b/>
          <w:bCs/>
          <w:sz w:val="20"/>
          <w:szCs w:val="20"/>
        </w:rPr>
      </w:pPr>
    </w:p>
    <w:p w:rsidR="005746F9" w:rsidRPr="007117DE" w:rsidRDefault="005746F9" w:rsidP="005746F9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7117DE">
        <w:rPr>
          <w:rFonts w:ascii="Times New Roman" w:hAnsi="Times New Roman"/>
          <w:b/>
          <w:bCs/>
          <w:sz w:val="20"/>
          <w:szCs w:val="20"/>
        </w:rPr>
        <w:t>ПЕРЕЧЕНЬ</w:t>
      </w:r>
    </w:p>
    <w:p w:rsidR="005746F9" w:rsidRPr="007117DE" w:rsidRDefault="005746F9" w:rsidP="005746F9">
      <w:pPr>
        <w:pStyle w:val="a6"/>
        <w:jc w:val="center"/>
        <w:rPr>
          <w:rFonts w:ascii="Times New Roman" w:hAnsi="Times New Roman"/>
          <w:b/>
          <w:bCs/>
          <w:sz w:val="20"/>
          <w:szCs w:val="20"/>
        </w:rPr>
      </w:pPr>
      <w:r w:rsidRPr="007117DE">
        <w:rPr>
          <w:rFonts w:ascii="Times New Roman" w:hAnsi="Times New Roman"/>
          <w:b/>
          <w:bCs/>
          <w:sz w:val="20"/>
          <w:szCs w:val="20"/>
        </w:rPr>
        <w:t>отдельных видов товаров, работ, услуг, их потребительские свойства (в том числе качество)</w:t>
      </w:r>
    </w:p>
    <w:p w:rsidR="005746F9" w:rsidRPr="007117DE" w:rsidRDefault="005746F9" w:rsidP="005746F9">
      <w:pPr>
        <w:pStyle w:val="a6"/>
        <w:jc w:val="center"/>
        <w:rPr>
          <w:rFonts w:ascii="Times New Roman" w:hAnsi="Times New Roman"/>
          <w:b/>
          <w:bCs/>
          <w:sz w:val="20"/>
          <w:szCs w:val="20"/>
        </w:rPr>
      </w:pPr>
      <w:r w:rsidRPr="007117DE">
        <w:rPr>
          <w:rFonts w:ascii="Times New Roman" w:hAnsi="Times New Roman"/>
          <w:b/>
          <w:bCs/>
          <w:sz w:val="20"/>
          <w:szCs w:val="20"/>
        </w:rPr>
        <w:t>и иные характеристики (в том числе предельные цены товаров, работ, услуг) к ним</w:t>
      </w:r>
    </w:p>
    <w:tbl>
      <w:tblPr>
        <w:tblW w:w="15540" w:type="dxa"/>
        <w:jc w:val="center"/>
        <w:tblInd w:w="-46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"/>
        <w:gridCol w:w="734"/>
        <w:gridCol w:w="2101"/>
        <w:gridCol w:w="849"/>
        <w:gridCol w:w="1160"/>
        <w:gridCol w:w="1843"/>
        <w:gridCol w:w="1646"/>
        <w:gridCol w:w="2040"/>
        <w:gridCol w:w="2126"/>
        <w:gridCol w:w="1134"/>
        <w:gridCol w:w="1391"/>
      </w:tblGrid>
      <w:tr w:rsidR="005746F9" w:rsidRPr="007117DE" w:rsidTr="005746F9">
        <w:trPr>
          <w:jc w:val="center"/>
        </w:trPr>
        <w:tc>
          <w:tcPr>
            <w:tcW w:w="15540" w:type="dxa"/>
            <w:gridSpan w:val="11"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5746F9" w:rsidRPr="007117DE" w:rsidRDefault="005746F9" w:rsidP="005746F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ОКПД2 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Наименование отдельного вида товаров, работ, услуг </w:t>
            </w:r>
          </w:p>
        </w:tc>
        <w:tc>
          <w:tcPr>
            <w:tcW w:w="2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46F9" w:rsidRPr="007117DE" w:rsidRDefault="005746F9" w:rsidP="005746F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746F9" w:rsidRPr="007117DE" w:rsidRDefault="005746F9" w:rsidP="005746F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р.п.Воскресенское Воскресенского муниципального района</w:t>
            </w:r>
          </w:p>
        </w:tc>
        <w:tc>
          <w:tcPr>
            <w:tcW w:w="6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главным распорядителем бюджетных средств – администрацией р.п.Воскресенское Воскресенского муниципального района Нижегородской области , их подведомственными учреждениями</w:t>
            </w: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код по ОКЕИ 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значение характеристики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значение характеристики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обоснование отклонения значения характеристики от утвержденной администрацией Воскресенского района 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функциональное назначение* </w:t>
            </w:r>
          </w:p>
        </w:tc>
      </w:tr>
      <w:tr w:rsidR="005746F9" w:rsidRPr="007117DE" w:rsidTr="005746F9">
        <w:trPr>
          <w:jc w:val="center"/>
        </w:trPr>
        <w:tc>
          <w:tcPr>
            <w:tcW w:w="155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 органами местного самоуправления Воскресенского муниципального района Нижегородской области,  подведомственными казёнными и бюджетными учреждениями отдельным видам товаров, работ, услуг (в том числе предельных цен товаров, работ, услуг) утвержденным настоящим постановлением</w:t>
            </w:r>
          </w:p>
        </w:tc>
      </w:tr>
      <w:tr w:rsidR="005746F9" w:rsidRPr="007117DE" w:rsidTr="005746F9">
        <w:trPr>
          <w:trHeight w:val="410"/>
          <w:jc w:val="center"/>
        </w:trPr>
        <w:tc>
          <w:tcPr>
            <w:tcW w:w="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26.20.11</w:t>
            </w:r>
          </w:p>
        </w:tc>
        <w:tc>
          <w:tcPr>
            <w:tcW w:w="2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Машины вычислительные электронные цифровые портативные массой </w:t>
            </w:r>
            <w:r w:rsidRPr="007117DE">
              <w:rPr>
                <w:rFonts w:ascii="Times New Roman" w:hAnsi="Times New Roman"/>
                <w:sz w:val="20"/>
                <w:szCs w:val="20"/>
              </w:rPr>
              <w:lastRenderedPageBreak/>
              <w:t>не более 10 кг для автоматической обработки данных ("лэптопы", "ноутбуки" и "сабноутбуки"). Пояснения по требуемой продукции: ноутбуки, планшетные компьютеры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дюйм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Размер и тип экрана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Размер и тип экрана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Не более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824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Килограмм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От 2 до 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576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Не</w:t>
            </w: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17DE">
              <w:rPr>
                <w:rFonts w:ascii="Times New Roman" w:hAnsi="Times New Roman"/>
                <w:sz w:val="20"/>
                <w:szCs w:val="20"/>
              </w:rPr>
              <w:t>менее</w:t>
            </w: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5746F9" w:rsidRPr="007117DE" w:rsidTr="005746F9">
        <w:trPr>
          <w:trHeight w:val="414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17DE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От 1,5 до 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824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>553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477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>553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От 250 до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541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549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824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Обязательно наличие модулей </w:t>
            </w: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7117DE">
              <w:rPr>
                <w:rFonts w:ascii="Times New Roman" w:hAnsi="Times New Roman"/>
                <w:sz w:val="20"/>
                <w:szCs w:val="20"/>
              </w:rPr>
              <w:t>-</w:t>
            </w: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7117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560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Встроенный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285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356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824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Не</w:t>
            </w: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17DE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5746F9" w:rsidRPr="007117DE" w:rsidTr="005746F9">
        <w:trPr>
          <w:trHeight w:val="824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Не старее </w:t>
            </w: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>Microsoft Office</w:t>
            </w: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298"/>
          <w:jc w:val="center"/>
        </w:trPr>
        <w:tc>
          <w:tcPr>
            <w:tcW w:w="5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Не более 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410"/>
          <w:jc w:val="center"/>
        </w:trPr>
        <w:tc>
          <w:tcPr>
            <w:tcW w:w="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2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</w:t>
            </w:r>
            <w:r w:rsidRPr="007117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796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Тип (моноблок/ системный блок и монитор)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Тип (моноблок/ системный блок и монитор)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735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Размер экрана/ монитора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Размер экрана/ монитора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От 19,5 до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735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>Intel Core i3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518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>2931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От 3,3 до 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735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2553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494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2553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Не более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544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HDD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424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568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встроенный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735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17DE">
              <w:rPr>
                <w:rFonts w:ascii="Times New Roman" w:hAnsi="Times New Roman"/>
                <w:sz w:val="20"/>
                <w:szCs w:val="20"/>
              </w:rPr>
              <w:t>Не</w:t>
            </w: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17DE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5746F9" w:rsidRPr="007117DE" w:rsidTr="005746F9">
        <w:trPr>
          <w:trHeight w:val="735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Не старее </w:t>
            </w: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>Microsoft Office</w:t>
            </w: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253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Не более 54000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</w:t>
            </w:r>
          </w:p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устройства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66"/>
          <w:jc w:val="center"/>
        </w:trPr>
        <w:tc>
          <w:tcPr>
            <w:tcW w:w="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принтеры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многофунк- ционального устройства)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многофунк- ционального устройства)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63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Чёрно-белый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63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Не менее А4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63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920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Лист печатный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Не менее 25 стр/мин формат А4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63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Встроенный ЖК-дисплей, автоматическая двусторонняя печать, нагрузка (А4, в месяц) до 50000 листов, лоток подачи бумаги на 250 листов, частота процессора 800 Мгц, объем оперативной памяти 256 Мб. интерфейс USB, интерфейс RJ-45 (сетевая печать), кабель USB в комлекте, цвет черный, Размеры (ШхВхГ) не менее 364х267х368 мм, вес не более 10,7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63"/>
          <w:jc w:val="center"/>
        </w:trPr>
        <w:tc>
          <w:tcPr>
            <w:tcW w:w="5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Не более 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53"/>
          <w:jc w:val="center"/>
        </w:trPr>
        <w:tc>
          <w:tcPr>
            <w:tcW w:w="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Метод печати (струйный/ лазерный - для принтера/ многофунк- </w:t>
            </w:r>
            <w:r w:rsidRPr="007117DE">
              <w:rPr>
                <w:rFonts w:ascii="Times New Roman" w:hAnsi="Times New Roman"/>
                <w:sz w:val="20"/>
                <w:szCs w:val="20"/>
              </w:rPr>
              <w:lastRenderedPageBreak/>
              <w:t>ционального устройства)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Метод печати (струйный/ лазерный - для принтера/ многофунк- ционального </w:t>
            </w:r>
            <w:r w:rsidRPr="007117DE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лазерный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53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сканера/  многофунк- ционального устройства)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сканера/  многофунк- ционального устройства)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Не менее 600х600 </w:t>
            </w: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>dpi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53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Чёрно-белый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53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Не менее А4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53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920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Лист печатный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Не менее 25/20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53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Встроенный ЖК-дисплей, автоматическая двусторонняя печать, нагрузка (А4, в месяц) до 50000 листов, лоток подачи бумаги на 250 листов, частота процессора 800 Мгц, объем оперативной памяти 256 Мб. интерфейс USB, интерфейс RJ-45 (сетевая печать), кабель USB в комлекте, цвет черный, Размеры (ШхВхГ) не менее 364х267х368 мм, вес не более 10,7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53"/>
          <w:jc w:val="center"/>
        </w:trPr>
        <w:tc>
          <w:tcPr>
            <w:tcW w:w="5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Не более 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361"/>
          <w:jc w:val="center"/>
        </w:trPr>
        <w:tc>
          <w:tcPr>
            <w:tcW w:w="51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26.30.11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Аппаратура передающая для радиосвязи, </w:t>
            </w:r>
            <w:r w:rsidRPr="007117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радиовещания и телевидения. Пояснения по требуемой продукции: телефоны мобильные </w:t>
            </w:r>
            <w:r w:rsidRPr="007117DE">
              <w:rPr>
                <w:rFonts w:ascii="Times New Roman" w:hAnsi="Times New Roman"/>
                <w:noProof/>
                <w:position w:val="-4"/>
                <w:sz w:val="20"/>
                <w:szCs w:val="20"/>
                <w:lang w:eastAsia="ru-RU"/>
              </w:rPr>
              <w:drawing>
                <wp:inline distT="0" distB="0" distL="0" distR="0" wp14:anchorId="2FAAB457" wp14:editId="42D52C52">
                  <wp:extent cx="104775" cy="190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357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Поддерживаемые стандарты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Поддерживаемые стандарты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>GSM</w:t>
            </w:r>
            <w:r w:rsidRPr="007117DE">
              <w:rPr>
                <w:rFonts w:ascii="Times New Roman" w:hAnsi="Times New Roman"/>
                <w:sz w:val="20"/>
                <w:szCs w:val="20"/>
              </w:rPr>
              <w:t>, не ниже 3</w:t>
            </w: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357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117DE">
              <w:rPr>
                <w:rFonts w:ascii="Times New Roman" w:hAnsi="Times New Roman"/>
                <w:sz w:val="20"/>
                <w:szCs w:val="20"/>
                <w:lang w:val="en-US"/>
              </w:rPr>
              <w:t>Android, iOS, Windows Phone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357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Не менее 10 часов разговора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357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Сенсорный/кнопочный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584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Количество SIM-карт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Количество SIM-карт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357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Наличие модулей и интерфейсов (Wi-Fi, Bluetooth, USB, GPS)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Наличие модулей и интерфейсов (Wi-Fi, Bluetooth, USB, GPS)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3796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Не более 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85"/>
          <w:jc w:val="center"/>
        </w:trPr>
        <w:tc>
          <w:tcPr>
            <w:tcW w:w="5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Руководитель и заместители руководителя</w:t>
            </w:r>
          </w:p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не более 10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711"/>
          <w:jc w:val="center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должности категории «специалисты»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не более 5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997"/>
          <w:jc w:val="center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Иные служащие, сотрудники бюджетных учреждений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не более 3,5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29.10.2</w:t>
            </w:r>
          </w:p>
        </w:tc>
        <w:tc>
          <w:tcPr>
            <w:tcW w:w="21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Автомобили легковые </w:t>
            </w:r>
            <w:r w:rsidRPr="007117DE">
              <w:rPr>
                <w:rFonts w:ascii="Times New Roman" w:hAnsi="Times New Roman"/>
                <w:noProof/>
                <w:position w:val="-4"/>
                <w:sz w:val="20"/>
                <w:szCs w:val="20"/>
                <w:lang w:eastAsia="ru-RU"/>
              </w:rPr>
              <w:drawing>
                <wp:inline distT="0" distB="0" distL="0" distR="0" wp14:anchorId="071220E8" wp14:editId="5D8512F6">
                  <wp:extent cx="85725" cy="190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Лошадинная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trHeight w:val="261"/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646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рубль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646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Руководитель и заместители руководителя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не более 1 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должности категории «специалисты»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не более 0,7 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Иные служащие, сотрудники бюджетных учреждений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2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Мебель для сидения с металлическим каркасом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Обивочные материалы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Руководитель и заместители руководителя</w:t>
            </w:r>
          </w:p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Предельное значение – кожа натуральная; возможные значения: искусственная кожа, мебельный (искусственный мех), искусственная замша (микрофибра), ткань, нетканые материалы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Предельное значение – кожа натуральная; возможные значения: искусственная кожа, мебельный (искусственный мех),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должности категории «специалисты»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Предельное значения: искусственная кожа, </w:t>
            </w:r>
            <w:r w:rsidRPr="007117DE">
              <w:rPr>
                <w:rFonts w:ascii="Times New Roman" w:hAnsi="Times New Roman"/>
                <w:sz w:val="20"/>
                <w:szCs w:val="20"/>
              </w:rPr>
              <w:lastRenderedPageBreak/>
              <w:t>мебельный (искусственный мех), искусственная замша (микрофибра), ткань, нетканые материалы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Предельное значение : искусственная кожа, мебельный (искусственный мех), </w:t>
            </w:r>
            <w:r w:rsidRPr="007117DE">
              <w:rPr>
                <w:rFonts w:ascii="Times New Roman" w:hAnsi="Times New Roman"/>
                <w:sz w:val="20"/>
                <w:szCs w:val="20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Иные служащие, сотрудники бюджетных учреждений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2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Мебель для сидения с деревянным каркасом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Обивочные материалы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Руководитель и заместители руководителя</w:t>
            </w:r>
          </w:p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Предельное значение – массив древесины «ценных» пород (твердолиственных и тропических)Возможные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Предельное значение – массив древесины «ценных» пород (твердолиственных и тропических);Возможные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должности категории «специалисты»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Предельное значение – значения: древесина хвойных и мягколиственных пород: береза, лиственница, </w:t>
            </w:r>
            <w:r w:rsidRPr="007117DE">
              <w:rPr>
                <w:rFonts w:ascii="Times New Roman" w:hAnsi="Times New Roman"/>
                <w:sz w:val="20"/>
                <w:szCs w:val="20"/>
              </w:rPr>
              <w:lastRenderedPageBreak/>
              <w:t>сосна, 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Предельное значение – значения: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Руководитель и заместители руководителя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Предельное значение – массив древесины «ценных» пород (твердолиственных и тропических)Возможные значения: древесина хвойных и мягколиственных пород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Предельное значение – массив древесины «ценных» пород (твердолиственных и тропических)Возможные значения: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должности категории «специалисты»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Предельное значение-древесина хвойных и мягколиственных пород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Предельное значение-древесина хвойных и мяголиственных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Иные служащие, сотрудники бюджетных учреждений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 xml:space="preserve">Предельное значение-древесина хвойных и </w:t>
            </w:r>
            <w:r w:rsidRPr="007117DE">
              <w:rPr>
                <w:rFonts w:ascii="Times New Roman" w:hAnsi="Times New Roman"/>
                <w:sz w:val="20"/>
                <w:szCs w:val="20"/>
              </w:rPr>
              <w:lastRenderedPageBreak/>
              <w:t>мягколиственных пород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t>Предельное значение-древесина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155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7DE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Дополнительный перечень отдельных товаров, работ, услуг, определенный органами местного самоуправления Воскресенского муниципального района Нижегородской области,  структурными подразделениями администрации Воскресенского муниципального района Нижегородской области</w:t>
            </w: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46F9" w:rsidRPr="007117DE" w:rsidTr="005746F9">
        <w:trPr>
          <w:jc w:val="center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6F9" w:rsidRPr="007117DE" w:rsidRDefault="005746F9" w:rsidP="005746F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746F9" w:rsidRPr="007117DE" w:rsidRDefault="005746F9" w:rsidP="005746F9">
      <w:pPr>
        <w:pStyle w:val="a6"/>
        <w:rPr>
          <w:rFonts w:ascii="Times New Roman" w:eastAsia="Times New Roman" w:hAnsi="Times New Roman"/>
          <w:sz w:val="20"/>
          <w:szCs w:val="20"/>
        </w:rPr>
      </w:pPr>
    </w:p>
    <w:p w:rsidR="005746F9" w:rsidRPr="007117DE" w:rsidRDefault="005746F9" w:rsidP="005746F9">
      <w:pPr>
        <w:pStyle w:val="a6"/>
        <w:rPr>
          <w:rFonts w:ascii="Times New Roman" w:hAnsi="Times New Roman"/>
          <w:sz w:val="20"/>
          <w:szCs w:val="20"/>
        </w:rPr>
      </w:pPr>
      <w:r w:rsidRPr="007117DE">
        <w:rPr>
          <w:rFonts w:ascii="Times New Roman" w:hAnsi="Times New Roman"/>
          <w:sz w:val="20"/>
          <w:szCs w:val="20"/>
        </w:rPr>
        <w:t xml:space="preserve"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 </w:t>
      </w:r>
    </w:p>
    <w:p w:rsidR="005746F9" w:rsidRPr="007117DE" w:rsidRDefault="005746F9" w:rsidP="005746F9">
      <w:pPr>
        <w:pStyle w:val="a6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746F9" w:rsidRPr="007117DE" w:rsidSect="005746F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BF"/>
    <w:rsid w:val="003D0630"/>
    <w:rsid w:val="00402C28"/>
    <w:rsid w:val="005746F9"/>
    <w:rsid w:val="006B37E7"/>
    <w:rsid w:val="007117DE"/>
    <w:rsid w:val="009C08B3"/>
    <w:rsid w:val="00B32BE4"/>
    <w:rsid w:val="00DE7ABF"/>
    <w:rsid w:val="00E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8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B3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746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8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B3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746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2114</Words>
  <Characters>12052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2016-05-19T08:12:00Z</dcterms:created>
  <dcterms:modified xsi:type="dcterms:W3CDTF">2016-05-30T05:55:00Z</dcterms:modified>
</cp:coreProperties>
</file>