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F" w:rsidRPr="004C48BF" w:rsidRDefault="004C48BF" w:rsidP="004C48BF">
      <w:pPr>
        <w:tabs>
          <w:tab w:val="left" w:pos="4140"/>
        </w:tabs>
        <w:spacing w:after="0" w:line="240" w:lineRule="atLeast"/>
        <w:jc w:val="center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:rsidR="004C48BF" w:rsidRPr="008D6FF4" w:rsidRDefault="004C48BF" w:rsidP="004C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8D6FF4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Р.П.ВОСКРЕСЕНСКОЕ</w:t>
      </w:r>
    </w:p>
    <w:p w:rsidR="004C48BF" w:rsidRPr="008D6FF4" w:rsidRDefault="004C48BF" w:rsidP="004C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F4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4C48BF" w:rsidRPr="008D6FF4" w:rsidRDefault="004C48BF" w:rsidP="004C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F4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4C48BF" w:rsidRPr="008D6FF4" w:rsidRDefault="004C48BF" w:rsidP="004C48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6FF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bookmarkEnd w:id="0"/>
    <w:p w:rsidR="004C48BF" w:rsidRDefault="00055074" w:rsidP="004C48BF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сентября 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 22</w:t>
      </w:r>
    </w:p>
    <w:p w:rsidR="004C48BF" w:rsidRPr="004C48BF" w:rsidRDefault="004C48BF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поселкового Совета р.п. Воскресенское от 23 декабря 2021 года № 41 «О бюджете рабочего поселка Воскресенское на 2022 год</w:t>
      </w:r>
    </w:p>
    <w:p w:rsidR="004C48BF" w:rsidRDefault="004C48BF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48BF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2023 и 2024 годов»</w:t>
      </w:r>
    </w:p>
    <w:p w:rsidR="00AA225C" w:rsidRPr="004C48BF" w:rsidRDefault="00AA225C" w:rsidP="004C48B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5074" w:rsidRPr="008455EA" w:rsidRDefault="004C48BF" w:rsidP="008455EA">
      <w:pPr>
        <w:pStyle w:val="a5"/>
        <w:rPr>
          <w:b/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</w:t>
      </w:r>
      <w:r w:rsidR="00055074" w:rsidRPr="008455EA">
        <w:rPr>
          <w:b/>
          <w:sz w:val="20"/>
          <w:szCs w:val="20"/>
          <w:lang w:eastAsia="ru-RU"/>
        </w:rPr>
        <w:t xml:space="preserve">    </w:t>
      </w:r>
      <w:r w:rsidR="00055074" w:rsidRPr="008455EA">
        <w:rPr>
          <w:sz w:val="20"/>
          <w:szCs w:val="20"/>
          <w:lang w:eastAsia="ru-RU"/>
        </w:rPr>
        <w:t xml:space="preserve">В соответствии со статьей 153 Бюджетного Кодекса Российской Федерации и п. 1статьи 7 Положения о бюджетном процессе в р.п. Воскресенское  поселковый Совет р.п. Воскресенское </w:t>
      </w:r>
      <w:r w:rsidR="00055074" w:rsidRPr="008455EA">
        <w:rPr>
          <w:b/>
          <w:sz w:val="20"/>
          <w:szCs w:val="20"/>
          <w:lang w:eastAsia="ru-RU"/>
        </w:rPr>
        <w:t>решил: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Внести в решение поселкового Совета от 23 декабря 2021 года № 41 «О бюджете рабочего поселка Воскресенское на 2022 год и на плановый период 2023 и 2024 годов»(с изменеиями, внесенными решениями поселкового Совета № 6 от 18.02.2022 г., № 8 от 28.02.2022 г., № 13 от 26.04.2022 г., № 16 от 27.05.2022 г., № 18 от 19.07.2022 г.) следующие изменения: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    1.1 Пункт 1 изложить в следующей редакции: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    «1. Утвердить  основные  характеристики бюджета р.п.Воскресенское на 2022 год:</w:t>
      </w:r>
    </w:p>
    <w:p w:rsidR="00055074" w:rsidRPr="008455EA" w:rsidRDefault="00055074" w:rsidP="008455EA">
      <w:pPr>
        <w:pStyle w:val="a5"/>
        <w:rPr>
          <w:b/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1) общий объем доходов в сумме       </w:t>
      </w:r>
      <w:r w:rsidRPr="008455EA">
        <w:rPr>
          <w:b/>
          <w:sz w:val="20"/>
          <w:szCs w:val="20"/>
          <w:lang w:eastAsia="ru-RU"/>
        </w:rPr>
        <w:t>36 954 798,32</w:t>
      </w:r>
      <w:r w:rsidRPr="008455EA">
        <w:rPr>
          <w:sz w:val="20"/>
          <w:szCs w:val="20"/>
          <w:lang w:eastAsia="ru-RU"/>
        </w:rPr>
        <w:t xml:space="preserve">  </w:t>
      </w:r>
      <w:r w:rsidRPr="008455EA">
        <w:rPr>
          <w:b/>
          <w:sz w:val="20"/>
          <w:szCs w:val="20"/>
          <w:lang w:eastAsia="ru-RU"/>
        </w:rPr>
        <w:t>рублей</w:t>
      </w:r>
    </w:p>
    <w:p w:rsidR="00055074" w:rsidRPr="008455EA" w:rsidRDefault="00055074" w:rsidP="008455EA">
      <w:pPr>
        <w:pStyle w:val="a5"/>
        <w:rPr>
          <w:b/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2) общий объем расходов в сумме     </w:t>
      </w:r>
      <w:r w:rsidRPr="008455EA">
        <w:rPr>
          <w:b/>
          <w:sz w:val="20"/>
          <w:szCs w:val="20"/>
          <w:lang w:eastAsia="ru-RU"/>
        </w:rPr>
        <w:t>37 700 176,81</w:t>
      </w:r>
      <w:r w:rsidRPr="008455EA">
        <w:rPr>
          <w:sz w:val="20"/>
          <w:szCs w:val="20"/>
          <w:lang w:eastAsia="ru-RU"/>
        </w:rPr>
        <w:t xml:space="preserve"> </w:t>
      </w:r>
      <w:r w:rsidRPr="008455EA">
        <w:rPr>
          <w:b/>
          <w:sz w:val="20"/>
          <w:szCs w:val="20"/>
          <w:lang w:eastAsia="ru-RU"/>
        </w:rPr>
        <w:t>рублей.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3) дефицит в сумме </w:t>
      </w:r>
      <w:r w:rsidRPr="008455EA">
        <w:rPr>
          <w:b/>
          <w:sz w:val="20"/>
          <w:szCs w:val="20"/>
          <w:lang w:eastAsia="ru-RU"/>
        </w:rPr>
        <w:t>745 378,49</w:t>
      </w:r>
      <w:r w:rsidRPr="008455EA">
        <w:rPr>
          <w:sz w:val="20"/>
          <w:szCs w:val="20"/>
          <w:lang w:eastAsia="ru-RU"/>
        </w:rPr>
        <w:t xml:space="preserve"> рублей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Утвердить основные характеристики бюджета р.п.Воскресенское на плановый период 2023 и 2024 годов: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1)общий объем доходов на 2023 год в сумме </w:t>
      </w:r>
      <w:r w:rsidRPr="008455EA">
        <w:rPr>
          <w:b/>
          <w:sz w:val="20"/>
          <w:szCs w:val="20"/>
          <w:lang w:eastAsia="ru-RU"/>
        </w:rPr>
        <w:t>26 959 760</w:t>
      </w:r>
      <w:r w:rsidRPr="008455EA">
        <w:rPr>
          <w:sz w:val="20"/>
          <w:szCs w:val="20"/>
          <w:lang w:eastAsia="ru-RU"/>
        </w:rPr>
        <w:t xml:space="preserve"> </w:t>
      </w:r>
      <w:r w:rsidRPr="008455EA">
        <w:rPr>
          <w:b/>
          <w:sz w:val="20"/>
          <w:szCs w:val="20"/>
          <w:lang w:eastAsia="ru-RU"/>
        </w:rPr>
        <w:t>рублей</w:t>
      </w:r>
      <w:r w:rsidRPr="008455EA">
        <w:rPr>
          <w:sz w:val="20"/>
          <w:szCs w:val="20"/>
          <w:lang w:eastAsia="ru-RU"/>
        </w:rPr>
        <w:t xml:space="preserve">, на 2024 год в сумме 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b/>
          <w:sz w:val="20"/>
          <w:szCs w:val="20"/>
          <w:lang w:eastAsia="ru-RU"/>
        </w:rPr>
        <w:t>28 382 930</w:t>
      </w:r>
      <w:r w:rsidRPr="008455EA">
        <w:rPr>
          <w:sz w:val="20"/>
          <w:szCs w:val="20"/>
          <w:lang w:eastAsia="ru-RU"/>
        </w:rPr>
        <w:t xml:space="preserve"> </w:t>
      </w:r>
      <w:r w:rsidRPr="008455EA">
        <w:rPr>
          <w:b/>
          <w:sz w:val="20"/>
          <w:szCs w:val="20"/>
          <w:lang w:eastAsia="ru-RU"/>
        </w:rPr>
        <w:t>рублей</w:t>
      </w:r>
      <w:r w:rsidRPr="008455EA">
        <w:rPr>
          <w:sz w:val="20"/>
          <w:szCs w:val="20"/>
          <w:lang w:eastAsia="ru-RU"/>
        </w:rPr>
        <w:t>;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2)общий объем расходов на 2023 год в сумме </w:t>
      </w:r>
      <w:r w:rsidRPr="008455EA">
        <w:rPr>
          <w:b/>
          <w:sz w:val="20"/>
          <w:szCs w:val="20"/>
          <w:lang w:eastAsia="ru-RU"/>
        </w:rPr>
        <w:t>26 959 760</w:t>
      </w:r>
      <w:r w:rsidRPr="008455EA">
        <w:rPr>
          <w:sz w:val="20"/>
          <w:szCs w:val="20"/>
          <w:lang w:eastAsia="ru-RU"/>
        </w:rPr>
        <w:t xml:space="preserve"> </w:t>
      </w:r>
      <w:r w:rsidRPr="008455EA">
        <w:rPr>
          <w:b/>
          <w:sz w:val="20"/>
          <w:szCs w:val="20"/>
          <w:lang w:eastAsia="ru-RU"/>
        </w:rPr>
        <w:t>рублей</w:t>
      </w:r>
      <w:r w:rsidRPr="008455EA">
        <w:rPr>
          <w:sz w:val="20"/>
          <w:szCs w:val="20"/>
          <w:lang w:eastAsia="ru-RU"/>
        </w:rPr>
        <w:t xml:space="preserve">, в том числе условно утверждаемые расходы в сумме </w:t>
      </w:r>
      <w:r w:rsidRPr="008455EA">
        <w:rPr>
          <w:b/>
          <w:sz w:val="20"/>
          <w:szCs w:val="20"/>
          <w:lang w:eastAsia="ru-RU"/>
        </w:rPr>
        <w:t>667 692</w:t>
      </w:r>
      <w:r w:rsidRPr="008455EA">
        <w:rPr>
          <w:sz w:val="20"/>
          <w:szCs w:val="20"/>
          <w:lang w:eastAsia="ru-RU"/>
        </w:rPr>
        <w:t xml:space="preserve"> </w:t>
      </w:r>
      <w:r w:rsidRPr="008455EA">
        <w:rPr>
          <w:b/>
          <w:sz w:val="20"/>
          <w:szCs w:val="20"/>
          <w:lang w:eastAsia="ru-RU"/>
        </w:rPr>
        <w:t xml:space="preserve">рублей, </w:t>
      </w:r>
      <w:r w:rsidRPr="008455EA">
        <w:rPr>
          <w:sz w:val="20"/>
          <w:szCs w:val="20"/>
          <w:lang w:eastAsia="ru-RU"/>
        </w:rPr>
        <w:t xml:space="preserve"> на 2024 год в сумме </w:t>
      </w:r>
    </w:p>
    <w:p w:rsidR="00055074" w:rsidRPr="008455EA" w:rsidRDefault="00055074" w:rsidP="008455EA">
      <w:pPr>
        <w:pStyle w:val="a5"/>
        <w:rPr>
          <w:b/>
          <w:sz w:val="20"/>
          <w:szCs w:val="20"/>
          <w:lang w:eastAsia="ru-RU"/>
        </w:rPr>
      </w:pPr>
      <w:r w:rsidRPr="008455EA">
        <w:rPr>
          <w:b/>
          <w:sz w:val="20"/>
          <w:szCs w:val="20"/>
          <w:lang w:eastAsia="ru-RU"/>
        </w:rPr>
        <w:t xml:space="preserve">28 382 930 рублей, </w:t>
      </w:r>
      <w:r w:rsidRPr="008455EA">
        <w:rPr>
          <w:sz w:val="20"/>
          <w:szCs w:val="20"/>
          <w:lang w:eastAsia="ru-RU"/>
        </w:rPr>
        <w:t xml:space="preserve">в том числе условно утверждаемые расходы в сумме </w:t>
      </w:r>
      <w:r w:rsidRPr="008455EA">
        <w:rPr>
          <w:b/>
          <w:sz w:val="20"/>
          <w:szCs w:val="20"/>
          <w:lang w:eastAsia="ru-RU"/>
        </w:rPr>
        <w:t>1 406 302 рублей.»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1.2 Пункт 3 1) изложить в следующей редакции: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«3. Утвердить: 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1)общий объем налоговых и неналоговых доходов: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1) на 2022 год в сумме </w:t>
      </w:r>
      <w:r w:rsidRPr="008455EA">
        <w:rPr>
          <w:b/>
          <w:sz w:val="20"/>
          <w:szCs w:val="20"/>
          <w:lang w:eastAsia="ru-RU"/>
        </w:rPr>
        <w:t>24 749  650,54</w:t>
      </w:r>
      <w:r w:rsidRPr="008455EA">
        <w:rPr>
          <w:sz w:val="20"/>
          <w:szCs w:val="20"/>
          <w:lang w:eastAsia="ru-RU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 р.п.Воскресенское, в сумме </w:t>
      </w:r>
      <w:r w:rsidRPr="008455EA">
        <w:rPr>
          <w:b/>
          <w:sz w:val="20"/>
          <w:szCs w:val="20"/>
          <w:lang w:eastAsia="ru-RU"/>
        </w:rPr>
        <w:t>21 388 635,10</w:t>
      </w:r>
      <w:r w:rsidRPr="008455EA">
        <w:rPr>
          <w:sz w:val="20"/>
          <w:szCs w:val="20"/>
          <w:lang w:eastAsia="ru-RU"/>
        </w:rPr>
        <w:t xml:space="preserve"> рублей;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2) на 2023 год в сумме </w:t>
      </w:r>
      <w:r w:rsidRPr="008455EA">
        <w:rPr>
          <w:b/>
          <w:sz w:val="20"/>
          <w:szCs w:val="20"/>
          <w:lang w:eastAsia="ru-RU"/>
        </w:rPr>
        <w:t>25 076 760</w:t>
      </w:r>
      <w:r w:rsidRPr="008455EA">
        <w:rPr>
          <w:sz w:val="20"/>
          <w:szCs w:val="20"/>
          <w:lang w:eastAsia="ru-RU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 р.п.Воскресенское, в сумме </w:t>
      </w:r>
      <w:r w:rsidRPr="008455EA">
        <w:rPr>
          <w:b/>
          <w:sz w:val="20"/>
          <w:szCs w:val="20"/>
          <w:lang w:eastAsia="ru-RU"/>
        </w:rPr>
        <w:t>21 826 850</w:t>
      </w:r>
      <w:r w:rsidRPr="008455EA">
        <w:rPr>
          <w:sz w:val="20"/>
          <w:szCs w:val="20"/>
          <w:lang w:eastAsia="ru-RU"/>
        </w:rPr>
        <w:t xml:space="preserve"> рублей;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3) на 2024 год в сумме </w:t>
      </w:r>
      <w:r w:rsidRPr="008455EA">
        <w:rPr>
          <w:b/>
          <w:sz w:val="20"/>
          <w:szCs w:val="20"/>
          <w:lang w:eastAsia="ru-RU"/>
        </w:rPr>
        <w:t>26 495 130</w:t>
      </w:r>
      <w:r w:rsidRPr="008455EA">
        <w:rPr>
          <w:sz w:val="20"/>
          <w:szCs w:val="20"/>
          <w:lang w:eastAsia="ru-RU"/>
        </w:rPr>
        <w:t xml:space="preserve"> рублей, в том числе налоговых и неналоговых доходов за исключением доходов, являющихся источником формирования муниципального дорожного фонда  р.п.Воскресенское, в сумме </w:t>
      </w:r>
      <w:r w:rsidRPr="008455EA">
        <w:rPr>
          <w:b/>
          <w:sz w:val="20"/>
          <w:szCs w:val="20"/>
          <w:lang w:eastAsia="ru-RU"/>
        </w:rPr>
        <w:t>23 175 950</w:t>
      </w:r>
      <w:r w:rsidRPr="008455EA">
        <w:rPr>
          <w:sz w:val="20"/>
          <w:szCs w:val="20"/>
          <w:lang w:eastAsia="ru-RU"/>
        </w:rPr>
        <w:t xml:space="preserve"> рублей.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2) объем бюджетных ассигнований муниципального дорожного фонда р.п. Воскресенское в размере: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1) на 2022 год в сумме </w:t>
      </w:r>
      <w:r w:rsidRPr="008455EA">
        <w:rPr>
          <w:b/>
          <w:sz w:val="20"/>
          <w:szCs w:val="20"/>
          <w:lang w:eastAsia="ru-RU"/>
        </w:rPr>
        <w:t>3 361 015,44 рублей</w:t>
      </w:r>
      <w:r w:rsidRPr="008455EA">
        <w:rPr>
          <w:sz w:val="20"/>
          <w:szCs w:val="20"/>
          <w:lang w:eastAsia="ru-RU"/>
        </w:rPr>
        <w:t xml:space="preserve">; </w:t>
      </w:r>
    </w:p>
    <w:p w:rsidR="00055074" w:rsidRPr="008455EA" w:rsidRDefault="00055074" w:rsidP="008455EA">
      <w:pPr>
        <w:pStyle w:val="a5"/>
        <w:rPr>
          <w:b/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2) на 2023 год в сумме </w:t>
      </w:r>
      <w:r w:rsidRPr="008455EA">
        <w:rPr>
          <w:b/>
          <w:sz w:val="20"/>
          <w:szCs w:val="20"/>
          <w:lang w:eastAsia="ru-RU"/>
        </w:rPr>
        <w:t>3 249 910,00 рублей;</w:t>
      </w:r>
    </w:p>
    <w:p w:rsidR="00055074" w:rsidRPr="008455EA" w:rsidRDefault="00055074" w:rsidP="008455EA">
      <w:pPr>
        <w:pStyle w:val="a5"/>
        <w:rPr>
          <w:b/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3) на 2024 год в сумме</w:t>
      </w:r>
      <w:r w:rsidRPr="008455EA">
        <w:rPr>
          <w:b/>
          <w:sz w:val="20"/>
          <w:szCs w:val="20"/>
          <w:lang w:eastAsia="ru-RU"/>
        </w:rPr>
        <w:t xml:space="preserve"> 3 319 180,00 рублей.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1.3 в п. 4.1. цифры «12 175 147,78» заменить цифрами «12 205 147,78»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     1.4. Приложение 1 изложить в новой редакции согласно приложения 1 к настоящему решению.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1.5. Приложение 2 изложить в новой редакции согласно приложения 2 к настоящему решению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1.6. Приложение 3 изложить в новой редакции согласно приложения 3 к настоящему решению.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1.7. Приложение 4 изложить в новой редакции согласно приложения 4 к настоящему решению.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>1.8. Приложение 5 изложить в новой редакции согласно приложения 5 к настоящему  решению.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     2. Данное решение обнародовать на информационном стенде в здании администрации и на сайте администрации Воскресенского муниципального района.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    3. Настоящее решение вступает в силу со дня обнародования.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  <w:r w:rsidRPr="008455EA">
        <w:rPr>
          <w:sz w:val="20"/>
          <w:szCs w:val="20"/>
          <w:lang w:eastAsia="ru-RU"/>
        </w:rPr>
        <w:t xml:space="preserve">          4.Контроль, за исполнением данного решения возложить на главу администрации р.п.Воскресенское Гурылева А.В.</w:t>
      </w: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</w:p>
    <w:p w:rsidR="00055074" w:rsidRPr="008455EA" w:rsidRDefault="00055074" w:rsidP="008455EA">
      <w:pPr>
        <w:pStyle w:val="a5"/>
        <w:rPr>
          <w:sz w:val="20"/>
          <w:szCs w:val="20"/>
          <w:lang w:eastAsia="ru-RU"/>
        </w:rPr>
      </w:pPr>
    </w:p>
    <w:p w:rsidR="00055074" w:rsidRPr="008455EA" w:rsidRDefault="00055074" w:rsidP="008455E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8455EA">
        <w:rPr>
          <w:rFonts w:ascii="Times New Roman" w:hAnsi="Times New Roman" w:cs="Times New Roman"/>
          <w:sz w:val="20"/>
          <w:szCs w:val="20"/>
          <w:lang w:eastAsia="ru-RU"/>
        </w:rPr>
        <w:t xml:space="preserve">Зам. председателя поселкового Совета                                                    И.А. Сучков                                                        </w:t>
      </w:r>
    </w:p>
    <w:p w:rsidR="004C48BF" w:rsidRPr="008455EA" w:rsidRDefault="004C48BF" w:rsidP="008455EA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E13E0" w:rsidRPr="00D465C0" w:rsidRDefault="007E13E0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0"/>
        <w:gridCol w:w="1959"/>
        <w:gridCol w:w="1113"/>
        <w:gridCol w:w="1076"/>
        <w:gridCol w:w="2427"/>
      </w:tblGrid>
      <w:tr w:rsidR="00055074" w:rsidRPr="00D465C0" w:rsidTr="00055074">
        <w:trPr>
          <w:trHeight w:val="72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1 </w:t>
            </w: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поселкового Совета р.п. Воскресенское Воскресенского муниципального района Нижегородской области от 16.09.2022 г. № 22</w:t>
            </w:r>
          </w:p>
        </w:tc>
      </w:tr>
      <w:tr w:rsidR="00055074" w:rsidRPr="00D465C0" w:rsidTr="00055074">
        <w:trPr>
          <w:trHeight w:val="787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&lt;&lt;</w:t>
            </w:r>
          </w:p>
        </w:tc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Приложение 1 </w:t>
            </w: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поселкового Совета р.п. Воскресенское Воскресенского муниципального района Нижегородской области от 23.12.2021 г. № 41</w:t>
            </w:r>
          </w:p>
        </w:tc>
      </w:tr>
      <w:tr w:rsidR="00055074" w:rsidRPr="00D465C0" w:rsidTr="00055074">
        <w:trPr>
          <w:trHeight w:val="194"/>
        </w:trPr>
        <w:tc>
          <w:tcPr>
            <w:tcW w:w="109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по группам, подгруппам и статьям бюджетной классификации на 2022 год и на плановый период 2023 и 2024 годов</w:t>
            </w:r>
          </w:p>
        </w:tc>
      </w:tr>
      <w:tr w:rsidR="00055074" w:rsidRPr="00D465C0" w:rsidTr="00055074">
        <w:trPr>
          <w:trHeight w:val="168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055074" w:rsidRPr="00D465C0" w:rsidTr="00055074">
        <w:trPr>
          <w:trHeight w:val="13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55074" w:rsidRPr="00D465C0" w:rsidTr="00055074">
        <w:trPr>
          <w:trHeight w:val="13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074" w:rsidRPr="00D465C0" w:rsidTr="00055074">
        <w:trPr>
          <w:trHeight w:val="13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074" w:rsidRPr="00D465C0" w:rsidTr="00055074">
        <w:trPr>
          <w:trHeight w:val="182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074" w:rsidRPr="00D465C0" w:rsidTr="00055074">
        <w:trPr>
          <w:trHeight w:val="182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25 076 760,00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26 495 130,00</w:t>
            </w:r>
          </w:p>
        </w:tc>
      </w:tr>
      <w:tr w:rsidR="00055074" w:rsidRPr="00D465C0" w:rsidTr="00055074">
        <w:trPr>
          <w:trHeight w:val="15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22 307 715,44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23 462 360,00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24 831 930,00</w:t>
            </w:r>
          </w:p>
        </w:tc>
      </w:tr>
      <w:tr w:rsidR="00055074" w:rsidRPr="00D465C0" w:rsidTr="00055074">
        <w:trPr>
          <w:trHeight w:val="168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1 01 00000 00 0000 000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10 138 300,00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10 835 400,00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11 520 800,00</w:t>
            </w:r>
          </w:p>
        </w:tc>
      </w:tr>
      <w:tr w:rsidR="00055074" w:rsidRPr="00D465C0" w:rsidTr="00055074">
        <w:trPr>
          <w:trHeight w:val="168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10 138 300,00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10 835 400,00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11 520 800,00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10 835 400,00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11 520 800,00</w:t>
            </w:r>
          </w:p>
        </w:tc>
      </w:tr>
      <w:tr w:rsidR="00055074" w:rsidRPr="00D465C0" w:rsidTr="00055074">
        <w:trPr>
          <w:trHeight w:val="943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10 835 400,00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11 520 800,00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3 249 910,00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3 319 180,00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3 249 910,00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3 319 180,00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1 454 000,00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1 461 390,00</w:t>
            </w:r>
          </w:p>
        </w:tc>
      </w:tr>
      <w:tr w:rsidR="00055074" w:rsidRPr="00D465C0" w:rsidTr="00055074">
        <w:trPr>
          <w:trHeight w:val="943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1 454 000,00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1 461 390,00</w:t>
            </w:r>
          </w:p>
        </w:tc>
      </w:tr>
      <w:tr w:rsidR="00055074" w:rsidRPr="00D465C0" w:rsidTr="00055074">
        <w:trPr>
          <w:trHeight w:val="785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8 440,00</w:t>
            </w:r>
          </w:p>
        </w:tc>
      </w:tr>
      <w:tr w:rsidR="00055074" w:rsidRPr="00D465C0" w:rsidTr="00055074">
        <w:trPr>
          <w:trHeight w:val="109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8 140,00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8 440,00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1 967 940,00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2 036 900,00</w:t>
            </w:r>
          </w:p>
        </w:tc>
      </w:tr>
      <w:tr w:rsidR="00055074" w:rsidRPr="00D465C0" w:rsidTr="00055074">
        <w:trPr>
          <w:trHeight w:val="943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1 967 940,00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2 036 900,00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-180 170,00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-187 550,00</w:t>
            </w:r>
          </w:p>
        </w:tc>
      </w:tr>
      <w:tr w:rsidR="00055074" w:rsidRPr="00D465C0" w:rsidTr="00055074">
        <w:trPr>
          <w:trHeight w:val="943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-180 170,00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-187 550,00</w:t>
            </w:r>
          </w:p>
        </w:tc>
      </w:tr>
      <w:tr w:rsidR="00055074" w:rsidRPr="00D465C0" w:rsidTr="00055074">
        <w:trPr>
          <w:trHeight w:val="180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7 450,00</w:t>
            </w:r>
          </w:p>
        </w:tc>
      </w:tr>
      <w:tr w:rsidR="00055074" w:rsidRPr="00D465C0" w:rsidTr="00055074">
        <w:trPr>
          <w:trHeight w:val="19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7 450,00</w:t>
            </w:r>
          </w:p>
        </w:tc>
      </w:tr>
      <w:tr w:rsidR="00055074" w:rsidRPr="00D465C0" w:rsidTr="00055074">
        <w:trPr>
          <w:trHeight w:val="18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7 450,00</w:t>
            </w:r>
          </w:p>
        </w:tc>
      </w:tr>
      <w:tr w:rsidR="00055074" w:rsidRPr="00D465C0" w:rsidTr="00055074">
        <w:trPr>
          <w:trHeight w:val="20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1 06 00000 00 0000 000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8 801 200,00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9 369 700,00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9 984 500,00</w:t>
            </w:r>
          </w:p>
        </w:tc>
      </w:tr>
      <w:tr w:rsidR="00055074" w:rsidRPr="00D465C0" w:rsidTr="00055074">
        <w:trPr>
          <w:trHeight w:val="223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4 857 000,00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5 342 700,00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5 877 000,00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5 342 700,00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5 877 000,00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5 342 700,00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5 877 000,00</w:t>
            </w:r>
          </w:p>
        </w:tc>
      </w:tr>
      <w:tr w:rsidR="00055074" w:rsidRPr="00D465C0" w:rsidTr="00055074">
        <w:trPr>
          <w:trHeight w:val="161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3 944 200,00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4 027 000,00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4 107 500,00</w:t>
            </w:r>
          </w:p>
        </w:tc>
      </w:tr>
      <w:tr w:rsidR="00055074" w:rsidRPr="00D465C0" w:rsidTr="00055074">
        <w:trPr>
          <w:trHeight w:val="13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1 06 06030 00 0000 110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827 900,00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827 900,00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811 700,00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827 900,00</w:t>
            </w:r>
          </w:p>
        </w:tc>
      </w:tr>
      <w:tr w:rsidR="00055074" w:rsidRPr="00D465C0" w:rsidTr="00055074">
        <w:trPr>
          <w:trHeight w:val="223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3 149 200,00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3 215 300,00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3 279 600,00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3 215 300,00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3 279 600,00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3 215 300,00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3 279 600,00</w:t>
            </w:r>
          </w:p>
        </w:tc>
      </w:tr>
      <w:tr w:rsidR="00055074" w:rsidRPr="00D465C0" w:rsidTr="00055074">
        <w:trPr>
          <w:trHeight w:val="20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2 441 935,10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1 614 400,00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1 663 200,00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1 299 900,00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1 351 900,00</w:t>
            </w:r>
          </w:p>
        </w:tc>
      </w:tr>
      <w:tr w:rsidR="00055074" w:rsidRPr="00D465C0" w:rsidTr="00055074">
        <w:trPr>
          <w:trHeight w:val="785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1 351 900,00</w:t>
            </w:r>
          </w:p>
        </w:tc>
      </w:tr>
      <w:tr w:rsidR="00055074" w:rsidRPr="00D465C0" w:rsidTr="00055074">
        <w:trPr>
          <w:trHeight w:val="47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1 351 900,00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1 351 900,00</w:t>
            </w:r>
          </w:p>
        </w:tc>
      </w:tr>
      <w:tr w:rsidR="00055074" w:rsidRPr="00D465C0" w:rsidTr="00055074">
        <w:trPr>
          <w:trHeight w:val="242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75 700,00</w:t>
            </w:r>
          </w:p>
        </w:tc>
      </w:tr>
      <w:tr w:rsidR="00055074" w:rsidRPr="00D465C0" w:rsidTr="00055074">
        <w:trPr>
          <w:trHeight w:val="202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75 700,00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эксплуатацией имущества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72 800,00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75 700,00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75 700,00</w:t>
            </w:r>
          </w:p>
        </w:tc>
      </w:tr>
      <w:tr w:rsidR="00055074" w:rsidRPr="00D465C0" w:rsidTr="00055074">
        <w:trPr>
          <w:trHeight w:val="202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55074" w:rsidRPr="00D465C0" w:rsidTr="00055074">
        <w:trPr>
          <w:trHeight w:val="223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140 600,00</w:t>
            </w:r>
          </w:p>
        </w:tc>
      </w:tr>
      <w:tr w:rsidR="00055074" w:rsidRPr="00D465C0" w:rsidTr="00055074">
        <w:trPr>
          <w:trHeight w:val="168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055074" w:rsidRPr="00D465C0" w:rsidTr="00055074">
        <w:trPr>
          <w:trHeight w:val="19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135 200,00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140 600,00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55074" w:rsidRPr="00D465C0" w:rsidTr="00055074">
        <w:trPr>
          <w:trHeight w:val="47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055074" w:rsidRPr="00D465C0" w:rsidTr="00055074">
        <w:trPr>
          <w:trHeight w:val="629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055074" w:rsidRPr="00D465C0" w:rsidTr="00055074">
        <w:trPr>
          <w:trHeight w:val="173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1 17 00000 00 0000 000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55074" w:rsidRPr="00D465C0" w:rsidTr="00055074">
        <w:trPr>
          <w:trHeight w:val="168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1 17 15000 00 0000 150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55074" w:rsidRPr="00D465C0" w:rsidTr="00055074">
        <w:trPr>
          <w:trHeight w:val="15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55074" w:rsidRPr="00D465C0" w:rsidTr="00055074">
        <w:trPr>
          <w:trHeight w:val="182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2 00 00000 00 0000 000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12 205 147,78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1 883 000,00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1 887 800,00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1 883 000,00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1 887 800,00</w:t>
            </w:r>
          </w:p>
        </w:tc>
      </w:tr>
      <w:tr w:rsidR="00055074" w:rsidRPr="00D465C0" w:rsidTr="00055074">
        <w:trPr>
          <w:trHeight w:val="161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256 900,00</w:t>
            </w:r>
          </w:p>
        </w:tc>
      </w:tr>
      <w:tr w:rsidR="00055074" w:rsidRPr="00D465C0" w:rsidTr="00055074">
        <w:trPr>
          <w:trHeight w:val="47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256 900,00</w:t>
            </w:r>
          </w:p>
        </w:tc>
      </w:tr>
      <w:tr w:rsidR="00055074" w:rsidRPr="00D465C0" w:rsidTr="00055074">
        <w:trPr>
          <w:trHeight w:val="47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256 900,00</w:t>
            </w:r>
          </w:p>
        </w:tc>
      </w:tr>
      <w:tr w:rsidR="00055074" w:rsidRPr="00D465C0" w:rsidTr="00055074">
        <w:trPr>
          <w:trHeight w:val="47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256 900,00</w:t>
            </w:r>
          </w:p>
        </w:tc>
      </w:tr>
      <w:tr w:rsidR="00055074" w:rsidRPr="00D465C0" w:rsidTr="00055074">
        <w:trPr>
          <w:trHeight w:val="19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2 02 40000 00 0000 150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11 956 147,78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</w:tr>
      <w:tr w:rsidR="00055074" w:rsidRPr="00D465C0" w:rsidTr="00055074">
        <w:trPr>
          <w:trHeight w:val="180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</w:tr>
      <w:tr w:rsidR="00055074" w:rsidRPr="00D465C0" w:rsidTr="00055074">
        <w:trPr>
          <w:trHeight w:val="26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</w:tr>
      <w:tr w:rsidR="00055074" w:rsidRPr="00D465C0" w:rsidTr="00055074">
        <w:trPr>
          <w:trHeight w:val="271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55074" w:rsidRPr="00D465C0" w:rsidTr="00055074">
        <w:trPr>
          <w:trHeight w:val="314"/>
        </w:trPr>
        <w:tc>
          <w:tcPr>
            <w:tcW w:w="7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 за счет областного бюджета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1 630 900,00</w:t>
            </w:r>
          </w:p>
        </w:tc>
      </w:tr>
      <w:tr w:rsidR="00055074" w:rsidRPr="00D465C0" w:rsidTr="00055074">
        <w:trPr>
          <w:trHeight w:val="168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36 954 798,32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26 959 760,00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28 382 930,00</w:t>
            </w:r>
          </w:p>
        </w:tc>
      </w:tr>
    </w:tbl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>Приложение2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 xml:space="preserve"> к решению поселкового Совета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 xml:space="preserve"> р.п. Воскресенское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 xml:space="preserve"> Воскресенского муниципального района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>Нижегородской области от 16.09.2022 г. №22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b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b/>
          <w:kern w:val="3"/>
          <w:sz w:val="20"/>
          <w:szCs w:val="20"/>
          <w:lang w:eastAsia="ru-RU"/>
        </w:rPr>
        <w:t>« Приложение 2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lastRenderedPageBreak/>
        <w:t>к решению поселкового совета р.п.Воскресенское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 xml:space="preserve"> Воскресенского муниципального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>района Нижегородской области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kern w:val="3"/>
          <w:sz w:val="20"/>
          <w:szCs w:val="20"/>
          <w:lang w:eastAsia="ru-RU"/>
        </w:rPr>
        <w:t>от 23.12.2021г.  № 41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b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b/>
          <w:kern w:val="3"/>
          <w:sz w:val="20"/>
          <w:szCs w:val="20"/>
          <w:lang w:eastAsia="ru-RU"/>
        </w:rPr>
        <w:t>Источники финансирования дефицита бюджета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b/>
          <w:kern w:val="3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b/>
          <w:kern w:val="3"/>
          <w:sz w:val="20"/>
          <w:szCs w:val="20"/>
          <w:lang w:eastAsia="ru-RU"/>
        </w:rPr>
        <w:t>рублей</w:t>
      </w:r>
    </w:p>
    <w:tbl>
      <w:tblPr>
        <w:tblW w:w="10739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3527"/>
        <w:gridCol w:w="1701"/>
        <w:gridCol w:w="1560"/>
        <w:gridCol w:w="1417"/>
      </w:tblGrid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Код бюджетной</w:t>
            </w: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ab/>
            </w:r>
          </w:p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2024 год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90 00 00 00 00 0000 000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745378,49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00 00 00 00 0000 00А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745378,49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01 00 00 00 00 0000 500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  <w:t>-</w:t>
            </w: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36954798,32</w:t>
            </w:r>
          </w:p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  <w:t>-</w:t>
            </w: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36954798,32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  <w:t>-</w:t>
            </w: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36954798,32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  <w:t>-</w:t>
            </w: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36954798,32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01 05 02 01 13 0000 510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ru-RU"/>
              </w:rPr>
              <w:t>-</w:t>
            </w: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36954798,32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01 00 00 00 00 0000 600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+37700176,81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+37700176,81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+37700176,81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+37700176,81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+28382930</w:t>
            </w:r>
          </w:p>
        </w:tc>
      </w:tr>
      <w:tr w:rsidR="00055074" w:rsidRPr="00D465C0" w:rsidTr="00055074"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01 05 02 01 13 0000 610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kern w:val="3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+37700176,81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+26959760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+28382930</w:t>
            </w:r>
          </w:p>
        </w:tc>
      </w:tr>
    </w:tbl>
    <w:p w:rsidR="00055074" w:rsidRPr="00D465C0" w:rsidRDefault="00055074" w:rsidP="00D465C0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390"/>
        <w:gridCol w:w="3295"/>
        <w:gridCol w:w="4678"/>
      </w:tblGrid>
      <w:tr w:rsidR="00055074" w:rsidRPr="00D465C0" w:rsidTr="00055074">
        <w:trPr>
          <w:trHeight w:val="1170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поселкового совета р.п. Воскресенское муниципального района Нижегородской области от 16.09.2022 № 22</w:t>
            </w:r>
          </w:p>
        </w:tc>
      </w:tr>
      <w:tr w:rsidR="00055074" w:rsidRPr="00D465C0" w:rsidTr="00055074">
        <w:trPr>
          <w:trHeight w:val="103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&lt;&lt;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3 </w:t>
            </w: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поселкового совета р.п. Воскресенское муниципального района Нижегородской области от 23.12.2022 № 41</w:t>
            </w:r>
          </w:p>
        </w:tc>
      </w:tr>
    </w:tbl>
    <w:p w:rsidR="00055074" w:rsidRPr="00D465C0" w:rsidRDefault="00055074" w:rsidP="00D465C0">
      <w:pPr>
        <w:pStyle w:val="a5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65C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</w: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p w:rsidR="00055074" w:rsidRPr="00D465C0" w:rsidRDefault="00055074" w:rsidP="00D465C0">
      <w:pPr>
        <w:pStyle w:val="a5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tbl>
      <w:tblPr>
        <w:tblW w:w="11087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2488"/>
        <w:gridCol w:w="1213"/>
        <w:gridCol w:w="142"/>
        <w:gridCol w:w="850"/>
        <w:gridCol w:w="567"/>
        <w:gridCol w:w="193"/>
        <w:gridCol w:w="91"/>
        <w:gridCol w:w="283"/>
        <w:gridCol w:w="851"/>
        <w:gridCol w:w="211"/>
        <w:gridCol w:w="356"/>
        <w:gridCol w:w="425"/>
        <w:gridCol w:w="611"/>
        <w:gridCol w:w="381"/>
        <w:gridCol w:w="142"/>
        <w:gridCol w:w="753"/>
        <w:gridCol w:w="664"/>
        <w:gridCol w:w="753"/>
        <w:gridCol w:w="98"/>
      </w:tblGrid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338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30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31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338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37 700 176,81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16 801 110,78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19 856 171,00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20 571 303,00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населённых пунктов поссовета"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13 449 087,07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11 996 400,00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содержания мест захоронения (ремонт кладбищ)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мест захоронений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296 800,00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3 151 600,00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2 311 600,00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1 296 996,10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1 296 996,10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1 296 996,10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3 388 900,00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 населённых пунктов (ремонт)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рабочих по благоустройству населенных пунктов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926 800,00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828 100,00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98 700,00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371 842,00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371 842,00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333 700,00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123 700,00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246 042,00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3 101 750,00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1 063 150,00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1 063 150,00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657 700,00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1 630 900,00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3 352 023,71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Cодержание дорог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7 274 903,00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 Развитие культуры в администрации р.п. Воскресенское Воскресенского муниципального района 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1 937 300,00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1 247 656,00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1 427 200,00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784 544,00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503 700,00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509 100,00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1 095,45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11.1.02.00000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2029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р.п.Воскресенское, уменьшение гибели и травматизма, а также размера материальных потерь от пожаров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1 259 600,00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1 153 600,00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105 500,00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13 629 916,18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3 269 970,00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13 629 916,18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3 265 170,00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3 269 970,00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2 959 400,00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2 619 400,00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2 132 500,00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1 792 500,00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963 400,00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746 500,00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406 500,00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422 600,00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826 900,00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826 900,00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354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219 395,00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222 495,00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224 803,00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29 605,00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32 097,00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10 421 516,18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393 670,00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90 078,00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 по договору подряда для перевозки пассажиров в п.им.Михеева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45 670,00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45 670,00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1013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232 405,58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222 405,58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2 020 021,20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675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2 020 021,20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074" w:rsidRPr="00D465C0" w:rsidTr="00247129">
        <w:trPr>
          <w:gridBefore w:val="1"/>
          <w:gridAfter w:val="1"/>
          <w:wBefore w:w="15" w:type="dxa"/>
          <w:wAfter w:w="98" w:type="dxa"/>
          <w:trHeight w:val="30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74" w:rsidRPr="00D465C0" w:rsidRDefault="00055074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7129" w:rsidRPr="00D465C0" w:rsidTr="00247129">
        <w:trPr>
          <w:gridBefore w:val="1"/>
          <w:gridAfter w:val="1"/>
          <w:wBefore w:w="15" w:type="dxa"/>
          <w:wAfter w:w="98" w:type="dxa"/>
          <w:trHeight w:val="1110"/>
        </w:trPr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4 </w:t>
            </w: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поселкового Совета р.п. Воскресенское Воскресенского муниципального района Нижегородской области от 16.09.2022 г. № 22</w:t>
            </w:r>
          </w:p>
        </w:tc>
      </w:tr>
      <w:tr w:rsidR="00247129" w:rsidRPr="00D465C0" w:rsidTr="00247129">
        <w:trPr>
          <w:gridBefore w:val="1"/>
          <w:gridAfter w:val="1"/>
          <w:wBefore w:w="15" w:type="dxa"/>
          <w:wAfter w:w="98" w:type="dxa"/>
          <w:trHeight w:val="1200"/>
        </w:trPr>
        <w:tc>
          <w:tcPr>
            <w:tcW w:w="6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&lt;&lt;</w:t>
            </w:r>
          </w:p>
        </w:tc>
        <w:tc>
          <w:tcPr>
            <w:tcW w:w="4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4 </w:t>
            </w: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поселкового Совета р.п. Воскресенское Воскресенского муниципального района Нижегородской области от 23.12.2021 г. № 41</w:t>
            </w:r>
          </w:p>
        </w:tc>
      </w:tr>
      <w:tr w:rsidR="00247129" w:rsidRPr="00D465C0" w:rsidTr="00247129">
        <w:trPr>
          <w:gridBefore w:val="1"/>
          <w:wBefore w:w="15" w:type="dxa"/>
          <w:trHeight w:val="394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р.п. Воскресенское на 2022 год и на плановый период 2023 и 2024 годов</w:t>
            </w:r>
          </w:p>
        </w:tc>
      </w:tr>
      <w:tr w:rsidR="00247129" w:rsidRPr="00D465C0" w:rsidTr="00247129">
        <w:trPr>
          <w:gridBefore w:val="1"/>
          <w:wBefore w:w="15" w:type="dxa"/>
          <w:trHeight w:val="37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247129" w:rsidRPr="00D465C0" w:rsidTr="00247129">
        <w:trPr>
          <w:gridBefore w:val="1"/>
          <w:wBefore w:w="15" w:type="dxa"/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37 700 176,81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СЕЛЬСКИЕ СОВЕТЫ И ПОСЕЛКОВЫЙ СОВЕТ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37 700 176,81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26 332 841,00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27 058 173,00</w:t>
            </w:r>
          </w:p>
        </w:tc>
      </w:tr>
      <w:tr w:rsidR="00247129" w:rsidRPr="00D465C0" w:rsidTr="008455EA">
        <w:trPr>
          <w:gridBefore w:val="1"/>
          <w:wBefore w:w="15" w:type="dxa"/>
          <w:trHeight w:val="12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3 174 725,58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2 605 320,00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2 605 320,00</w:t>
            </w:r>
          </w:p>
        </w:tc>
      </w:tr>
      <w:tr w:rsidR="00247129" w:rsidRPr="00D465C0" w:rsidTr="00247129">
        <w:trPr>
          <w:gridBefore w:val="1"/>
          <w:wBefore w:w="15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2 743 230,00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2 403 230,00</w:t>
            </w:r>
          </w:p>
        </w:tc>
      </w:tr>
      <w:tr w:rsidR="00247129" w:rsidRPr="00D465C0" w:rsidTr="00247129">
        <w:trPr>
          <w:gridBefore w:val="1"/>
          <w:wBefore w:w="15" w:type="dxa"/>
          <w:trHeight w:val="5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1 916 330,00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1 576 330,00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1 576 330,00</w:t>
            </w:r>
          </w:p>
        </w:tc>
      </w:tr>
      <w:tr w:rsidR="00247129" w:rsidRPr="00D465C0" w:rsidTr="00247129">
        <w:trPr>
          <w:gridBefore w:val="1"/>
          <w:wBefore w:w="15" w:type="dxa"/>
          <w:trHeight w:val="5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местной администрации (исполнительно-распорядительного </w:t>
            </w: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247129" w:rsidRPr="00D465C0" w:rsidTr="00247129">
        <w:trPr>
          <w:gridBefore w:val="1"/>
          <w:wBefore w:w="15" w:type="dxa"/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247129" w:rsidRPr="00D465C0" w:rsidTr="00247129">
        <w:trPr>
          <w:gridBefore w:val="1"/>
          <w:wBefore w:w="15" w:type="dxa"/>
          <w:trHeight w:val="5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76 750,00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рабочего поселка Воскресенское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77.7.04.21101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324 745,58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105 340,00</w:t>
            </w:r>
          </w:p>
        </w:tc>
      </w:tr>
      <w:tr w:rsidR="00247129" w:rsidRPr="00D465C0" w:rsidTr="00247129">
        <w:trPr>
          <w:gridBefore w:val="1"/>
          <w:wBefore w:w="15" w:type="dxa"/>
          <w:trHeight w:val="3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</w:tr>
      <w:tr w:rsidR="00247129" w:rsidRPr="00D465C0" w:rsidTr="00247129">
        <w:trPr>
          <w:gridBefore w:val="1"/>
          <w:wBefore w:w="15" w:type="dxa"/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42 340,00</w:t>
            </w:r>
          </w:p>
        </w:tc>
      </w:tr>
      <w:tr w:rsidR="00247129" w:rsidRPr="00D465C0" w:rsidTr="00247129">
        <w:trPr>
          <w:gridBefore w:val="1"/>
          <w:wBefore w:w="15" w:type="dxa"/>
          <w:trHeight w:val="4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282 405,58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77.7.04.92260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232 405,58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5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77.7.03.00000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13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77.7.03.51180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252 100,00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1 279 600,00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4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16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101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11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11.1.02.00000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11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11.1.02.25042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12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16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населения и территории администрации р.п. Воскресенское Воскресенского муниципального района Нижегородской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11.2.00.00000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29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прав граждан администрации р.п. Воскресенское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администрации р.п.Воскресенское, уменьшение гибели и травматизма, а также размера материальных потерь от пожаров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11.2.05.00000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15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подразделений, обеспечивающих пожарную безопасность на территории администрации р.п. Воскресенское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11.2.05.47590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12 936 159,51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8 067 211,00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8 779 443,00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договору водопользования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77.7.04.25063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132 170,00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132 170,00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132 170,00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247129" w:rsidRPr="00D465C0" w:rsidTr="00247129">
        <w:trPr>
          <w:gridBefore w:val="1"/>
          <w:wBefore w:w="15" w:type="dxa"/>
          <w:trHeight w:val="5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132 170,00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120 670,00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договору подряда для перевозки пассажиров в п.им.Михеева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77.7.04.25060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57 170,00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45 670,00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45 670,00</w:t>
            </w:r>
          </w:p>
        </w:tc>
      </w:tr>
      <w:tr w:rsidR="00247129" w:rsidRPr="00D465C0" w:rsidTr="00247129">
        <w:trPr>
          <w:gridBefore w:val="1"/>
          <w:wBefore w:w="15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по договору аренды транспортного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77.7.04.25061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5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12 564 442,51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247129" w:rsidRPr="00D465C0" w:rsidTr="00247129">
        <w:trPr>
          <w:gridBefore w:val="1"/>
          <w:wBefore w:w="15" w:type="dxa"/>
          <w:trHeight w:val="16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3 352 023,71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247129" w:rsidRPr="00D465C0" w:rsidTr="00247129">
        <w:trPr>
          <w:gridBefore w:val="1"/>
          <w:wBefore w:w="15" w:type="dxa"/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07.5.00.00000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3 352 023,71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7 862 671,00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8 574 903,00</w:t>
            </w:r>
          </w:p>
        </w:tc>
      </w:tr>
      <w:tr w:rsidR="00247129" w:rsidRPr="00D465C0" w:rsidTr="00247129">
        <w:trPr>
          <w:gridBefore w:val="1"/>
          <w:wBefore w:w="15" w:type="dxa"/>
          <w:trHeight w:val="4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Cодержание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07.5.01.00000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9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07.5.01.02030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1 712 660,49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07.5.02.00000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247129" w:rsidRPr="00D465C0" w:rsidTr="00247129">
        <w:trPr>
          <w:gridBefore w:val="1"/>
          <w:wBefore w:w="15" w:type="dxa"/>
          <w:trHeight w:val="11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07.5.02.02030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1 639 363,22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6 562 671,00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7 274 903,00</w:t>
            </w:r>
          </w:p>
        </w:tc>
      </w:tr>
      <w:tr w:rsidR="00247129" w:rsidRPr="00D465C0" w:rsidTr="00247129">
        <w:trPr>
          <w:gridBefore w:val="1"/>
          <w:wBefore w:w="15" w:type="dxa"/>
          <w:trHeight w:val="16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комплексного развития транспортной инфраструктуры р.п. Воскресенское Воскресенского муниципального района Нижегородской области на 2018-2033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114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развитию и совершенствованию автомобильных дорог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21.2.00.00000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8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дорожного покрытия существующей улично-дорожной 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21.2.03.00000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133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21.2.03.S2210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3 936 254,40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5 276 164,40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5 276 164,40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4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5 276 164,40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8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 по ремонту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77.7.04.10206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77.7.04.S2600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5 266 964,40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233 870,00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83 870,00</w:t>
            </w:r>
          </w:p>
        </w:tc>
      </w:tr>
      <w:tr w:rsidR="00247129" w:rsidRPr="00D465C0" w:rsidTr="00247129">
        <w:trPr>
          <w:gridBefore w:val="1"/>
          <w:wBefore w:w="15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</w:tr>
      <w:tr w:rsidR="00247129" w:rsidRPr="00D465C0" w:rsidTr="00247129">
        <w:trPr>
          <w:gridBefore w:val="1"/>
          <w:wBefore w:w="15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63 870,00</w:t>
            </w:r>
          </w:p>
        </w:tc>
      </w:tr>
      <w:tr w:rsidR="00247129" w:rsidRPr="00D465C0" w:rsidTr="00247129">
        <w:trPr>
          <w:gridBefore w:val="1"/>
          <w:wBefore w:w="15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7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77.7.04.03630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70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17 568 786,27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12 116 400,00</w:t>
            </w:r>
          </w:p>
        </w:tc>
      </w:tr>
      <w:tr w:rsidR="00247129" w:rsidRPr="00D465C0" w:rsidTr="00247129">
        <w:trPr>
          <w:gridBefore w:val="1"/>
          <w:wBefore w:w="15" w:type="dxa"/>
          <w:trHeight w:val="5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17 568 786,27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12 116 400,00</w:t>
            </w:r>
          </w:p>
        </w:tc>
      </w:tr>
      <w:tr w:rsidR="00247129" w:rsidRPr="00D465C0" w:rsidTr="00247129">
        <w:trPr>
          <w:gridBefore w:val="1"/>
          <w:wBefore w:w="15" w:type="dxa"/>
          <w:trHeight w:val="9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благоустройство на территории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13 449 087,07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11 996 400,00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населённых пунктов поссовета"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13 449 087,07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11 993 500,00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11 996 400,00</w:t>
            </w:r>
          </w:p>
        </w:tc>
      </w:tr>
      <w:tr w:rsidR="00247129" w:rsidRPr="00D465C0" w:rsidTr="00247129">
        <w:trPr>
          <w:gridBefore w:val="1"/>
          <w:wBefore w:w="15" w:type="dxa"/>
          <w:trHeight w:val="6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содержания мест захоронения (ремонт кладбищ)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07.4.01.04010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306 800,00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07.4.02.00000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07.4.02.05030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3 201 600,00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3 151 600,00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12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и благоустройство населённых пунктов (ремонт памятников, ремонт колодцев, обустройство и ремонт детских площадок, ремонт конструкций на рынке)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07.4.03.00000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1 296 996,10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07.4.03.05030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1 296 996,10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населённых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07.4.05.00000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07.4.05.01010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3 388 998,97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3 388 900,00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07.4.06.00000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07.4.06.05030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рабочих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07.4.07.00000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247129" w:rsidRPr="00D465C0" w:rsidTr="00247129">
        <w:trPr>
          <w:gridBefore w:val="1"/>
          <w:wBefore w:w="15" w:type="dxa"/>
          <w:trHeight w:val="5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07.4.07.05030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931 100,00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923 900,00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926 800,00</w:t>
            </w:r>
          </w:p>
        </w:tc>
      </w:tr>
      <w:tr w:rsidR="00247129" w:rsidRPr="00D465C0" w:rsidTr="00247129">
        <w:trPr>
          <w:gridBefore w:val="1"/>
          <w:wBefore w:w="15" w:type="dxa"/>
          <w:trHeight w:val="6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07.4.08.00000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371 842,00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07.4.08.05030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371 842,00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333 700,00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07.4.09.00000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3 101 750,00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2 288 600,00</w:t>
            </w:r>
          </w:p>
        </w:tc>
      </w:tr>
      <w:tr w:rsidR="00247129" w:rsidRPr="00D465C0" w:rsidTr="00247129">
        <w:trPr>
          <w:gridBefore w:val="1"/>
          <w:wBefore w:w="15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07.4.09.05030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1 063 150,00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657 700,00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657 700,00</w:t>
            </w:r>
          </w:p>
        </w:tc>
      </w:tr>
      <w:tr w:rsidR="00247129" w:rsidRPr="00D465C0" w:rsidTr="00247129">
        <w:trPr>
          <w:gridBefore w:val="1"/>
          <w:wBefore w:w="15" w:type="dxa"/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07.4.09.S2820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2 038 600,00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1 630 900,00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4 119 699,20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4 119 699,20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4 119 699,20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49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77.7.04.05030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12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77.7.04.10202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539 600,00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77.7.04.10204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90 078,00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16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77.7.04.74800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117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рамках проекта "Память поколений" за счёт средств областного и местного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77.7.04.S2680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2 020 021,20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2 071 505,45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1 965 110,00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1 970 510,00</w:t>
            </w:r>
          </w:p>
        </w:tc>
      </w:tr>
      <w:tr w:rsidR="00247129" w:rsidRPr="00D465C0" w:rsidTr="00247129">
        <w:trPr>
          <w:gridBefore w:val="1"/>
          <w:wBefore w:w="15" w:type="dxa"/>
          <w:trHeight w:val="3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2 038 295,45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247129" w:rsidRPr="00D465C0" w:rsidTr="00247129">
        <w:trPr>
          <w:gridBefore w:val="1"/>
          <w:wBefore w:w="15" w:type="dxa"/>
          <w:trHeight w:val="13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спорта администрации р.п. Воскресенское Воскресенского муниципального района Нижегородской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247129" w:rsidRPr="00D465C0" w:rsidTr="00247129">
        <w:trPr>
          <w:gridBefore w:val="1"/>
          <w:wBefore w:w="15" w:type="dxa"/>
          <w:trHeight w:val="10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культуры в администрации р.п. Воскресенское Воскресенского муниципального района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247129" w:rsidRPr="00D465C0" w:rsidTr="00247129">
        <w:trPr>
          <w:gridBefore w:val="1"/>
          <w:wBefore w:w="15" w:type="dxa"/>
          <w:trHeight w:val="3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247129" w:rsidRPr="00D465C0" w:rsidTr="00247129">
        <w:trPr>
          <w:gridBefore w:val="1"/>
          <w:wBefore w:w="15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домов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09.1.04.40590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2 033 295,45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1 937 300,00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4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6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247129" w:rsidRPr="00D465C0" w:rsidTr="00247129">
        <w:trPr>
          <w:gridBefore w:val="1"/>
          <w:wBefore w:w="15" w:type="dxa"/>
          <w:trHeight w:val="4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247129" w:rsidRPr="00D465C0" w:rsidTr="00247129">
        <w:trPr>
          <w:gridBefore w:val="1"/>
          <w:wBefore w:w="15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77.7.01.20190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33 210,00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77.7.04.22000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58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77.7.04.29060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77.0.00.00000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77.7.00.00000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33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4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77.7.04.21100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7129" w:rsidRPr="00D465C0" w:rsidTr="00247129">
        <w:trPr>
          <w:gridBefore w:val="1"/>
          <w:wBefore w:w="15" w:type="dxa"/>
          <w:trHeight w:val="545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5 </w:t>
            </w: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поселкового Совета р.п. Воскресенское Воскресенского муниципального района Нижегородской области от 16.09.2022 г. № 22</w:t>
            </w:r>
          </w:p>
        </w:tc>
      </w:tr>
      <w:tr w:rsidR="00247129" w:rsidRPr="00D465C0" w:rsidTr="00247129">
        <w:trPr>
          <w:gridBefore w:val="1"/>
          <w:wBefore w:w="15" w:type="dxa"/>
          <w:trHeight w:val="577"/>
        </w:trPr>
        <w:tc>
          <w:tcPr>
            <w:tcW w:w="11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5 </w:t>
            </w:r>
            <w:r w:rsidRPr="00D465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поселкового Совета р.п. Воскресенское Воскресенского муниципального района Нижегородской области от 23.12.2021 г. № 41</w:t>
            </w:r>
          </w:p>
        </w:tc>
      </w:tr>
      <w:tr w:rsidR="00247129" w:rsidRPr="00D465C0" w:rsidTr="0024712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10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подрахделам и группам видов расходов классификации расходов бюджета на 2022 год и на плановый период 2023 и 2024 годов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(рублей)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37 700 176,81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26 332 841,00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###########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3 174 725,58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2 605 320,00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2 605 320,00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2 743 230,00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2 403 230,00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2 403 230,00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1 790 300,00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1 790 300,00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1 790 300,00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746 500,00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406 500,00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406 500,00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206 430,00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206 430,00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206 430,00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76 750,00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76 750,00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76 750,00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76 750,00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76 750,00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324 745,58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105 340,00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105 340,00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272 405,58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42 340,00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42 340,00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42 340,00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252 100,00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256 900,00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256 900,00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219 395,00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222 495,00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224 803,00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29 605,00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29 605,00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32 097,00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1 299 600,00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1 279 600,00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1 279 600,00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1 259 600,00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1 259 600,00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1 259 600,00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1 153 600,00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1 153 600,00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1 153 600,00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12 936 159,51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8 067 211,00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8 779 443,00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5 677,00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5 677,00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132 170,00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120 670,00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120 670,00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132 170,00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120 670,00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120 670,00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12 564 442,51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7 862 671,00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8 574 903,00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12 564 442,51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7 862 671,00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8 574 903,00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233 870,00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83 870,00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83 870,00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63 870,00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63 870,00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63 870,00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17 568 786,27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12 113 500,00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###########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17 568 786,27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12 113 500,00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###########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3 558 200,00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3 560 200,00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3 560 200,00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13 466 787,30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8 553 300,00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8 556 200,00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539 600,00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4 198,97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2 071 505,45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1 965 110,00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1 970 510,00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2 038 295,45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1 931 900,00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1 937 300,00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1 247 656,00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1 427 200,00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1 427 200,00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789 544,00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503 700,00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509 100,00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1 095,45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33 210,00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264 400,00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214 400,00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47129" w:rsidRPr="00D465C0" w:rsidTr="00D465C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29" w:rsidRPr="00D465C0" w:rsidRDefault="00247129" w:rsidP="00D465C0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55074" w:rsidRDefault="00055074" w:rsidP="0000450C">
      <w:pPr>
        <w:pStyle w:val="a5"/>
        <w:jc w:val="right"/>
        <w:rPr>
          <w:rFonts w:ascii="Times New Roman" w:hAnsi="Times New Roman" w:cs="Times New Roman"/>
          <w:kern w:val="3"/>
          <w:sz w:val="20"/>
          <w:szCs w:val="20"/>
          <w:lang w:eastAsia="ru-RU"/>
        </w:rPr>
      </w:pPr>
    </w:p>
    <w:sectPr w:rsidR="00055074" w:rsidSect="00272E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FE2"/>
    <w:multiLevelType w:val="multilevel"/>
    <w:tmpl w:val="E9FADF2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7"/>
    <w:rsid w:val="0000450C"/>
    <w:rsid w:val="00055074"/>
    <w:rsid w:val="000718C4"/>
    <w:rsid w:val="00082B99"/>
    <w:rsid w:val="00131CF6"/>
    <w:rsid w:val="00144D58"/>
    <w:rsid w:val="00151ACA"/>
    <w:rsid w:val="001A348F"/>
    <w:rsid w:val="00247129"/>
    <w:rsid w:val="00272EC8"/>
    <w:rsid w:val="00316A1F"/>
    <w:rsid w:val="003931FB"/>
    <w:rsid w:val="00444F97"/>
    <w:rsid w:val="004C48BF"/>
    <w:rsid w:val="005740CB"/>
    <w:rsid w:val="0062783F"/>
    <w:rsid w:val="007E13E0"/>
    <w:rsid w:val="008455EA"/>
    <w:rsid w:val="00857766"/>
    <w:rsid w:val="008D6FF4"/>
    <w:rsid w:val="00A425B4"/>
    <w:rsid w:val="00A651EC"/>
    <w:rsid w:val="00AA225C"/>
    <w:rsid w:val="00BF5687"/>
    <w:rsid w:val="00D035F4"/>
    <w:rsid w:val="00D465C0"/>
    <w:rsid w:val="00E651A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3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8425</Words>
  <Characters>48027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Work</cp:lastModifiedBy>
  <cp:revision>21</cp:revision>
  <cp:lastPrinted>2022-10-05T06:00:00Z</cp:lastPrinted>
  <dcterms:created xsi:type="dcterms:W3CDTF">2022-05-04T07:12:00Z</dcterms:created>
  <dcterms:modified xsi:type="dcterms:W3CDTF">2022-10-05T06:03:00Z</dcterms:modified>
</cp:coreProperties>
</file>