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94" w:rsidRPr="00012508" w:rsidRDefault="00370C94" w:rsidP="00370C94">
      <w:pPr>
        <w:shd w:val="clear" w:color="auto" w:fill="FFFFFF"/>
        <w:autoSpaceDE w:val="0"/>
        <w:autoSpaceDN w:val="0"/>
        <w:adjustRightInd w:val="0"/>
        <w:spacing w:after="0" w:line="240" w:lineRule="auto"/>
        <w:jc w:val="center"/>
        <w:rPr>
          <w:sz w:val="24"/>
          <w:szCs w:val="24"/>
        </w:rPr>
      </w:pPr>
      <w:r w:rsidRPr="00012508">
        <w:rPr>
          <w:noProof/>
          <w:sz w:val="24"/>
          <w:szCs w:val="24"/>
          <w:lang w:eastAsia="ru-RU"/>
        </w:rPr>
        <w:drawing>
          <wp:inline distT="0" distB="0" distL="0" distR="0" wp14:anchorId="584B794C" wp14:editId="62792C9A">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012508" w:rsidRPr="00BF66BE" w:rsidRDefault="00370C94" w:rsidP="00370C94">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BF66BE">
        <w:rPr>
          <w:rFonts w:ascii="Times New Roman" w:hAnsi="Times New Roman"/>
          <w:b/>
          <w:color w:val="000000"/>
          <w:sz w:val="28"/>
          <w:szCs w:val="28"/>
        </w:rPr>
        <w:t xml:space="preserve">АДМИНИСТРАЦИЯ </w:t>
      </w:r>
    </w:p>
    <w:p w:rsidR="00370C94" w:rsidRPr="00BF66BE" w:rsidRDefault="00012508" w:rsidP="00370C94">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BF66BE">
        <w:rPr>
          <w:rFonts w:ascii="Times New Roman" w:hAnsi="Times New Roman"/>
          <w:b/>
          <w:color w:val="000000"/>
          <w:sz w:val="28"/>
          <w:szCs w:val="28"/>
        </w:rPr>
        <w:t>НАХРАТОВ</w:t>
      </w:r>
      <w:r w:rsidR="00370C94" w:rsidRPr="00BF66BE">
        <w:rPr>
          <w:rFonts w:ascii="Times New Roman" w:hAnsi="Times New Roman"/>
          <w:b/>
          <w:color w:val="000000"/>
          <w:sz w:val="28"/>
          <w:szCs w:val="28"/>
        </w:rPr>
        <w:t>СКОГО СЕЛЬСОВЕТА</w:t>
      </w:r>
    </w:p>
    <w:p w:rsidR="00370C94" w:rsidRPr="00BF66BE" w:rsidRDefault="00370C94" w:rsidP="00370C94">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BF66BE">
        <w:rPr>
          <w:rFonts w:ascii="Times New Roman" w:hAnsi="Times New Roman"/>
          <w:b/>
          <w:color w:val="000000"/>
          <w:sz w:val="28"/>
          <w:szCs w:val="28"/>
        </w:rPr>
        <w:t xml:space="preserve">ВОСКРЕСЕНСКОГО МУНИЦИПАЛЬНОГО РАЙОНА </w:t>
      </w:r>
    </w:p>
    <w:p w:rsidR="00370C94" w:rsidRPr="00BF66BE" w:rsidRDefault="00370C94" w:rsidP="00370C94">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BF66BE">
        <w:rPr>
          <w:rFonts w:ascii="Times New Roman" w:hAnsi="Times New Roman"/>
          <w:b/>
          <w:color w:val="000000"/>
          <w:sz w:val="28"/>
          <w:szCs w:val="28"/>
        </w:rPr>
        <w:t>НИЖЕГОРОДСКОЙ ОБЛАСТИ</w:t>
      </w:r>
    </w:p>
    <w:p w:rsidR="00370C94" w:rsidRPr="00BF66BE" w:rsidRDefault="00370C94" w:rsidP="00370C94">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BF66BE">
        <w:rPr>
          <w:rFonts w:ascii="Times New Roman" w:hAnsi="Times New Roman"/>
          <w:b/>
          <w:color w:val="000000"/>
          <w:sz w:val="28"/>
          <w:szCs w:val="28"/>
        </w:rPr>
        <w:t>ПОСТАНОВЛЕНИЕ</w:t>
      </w:r>
    </w:p>
    <w:p w:rsidR="00370C94" w:rsidRPr="00012508" w:rsidRDefault="00370C94" w:rsidP="00370C94">
      <w:pPr>
        <w:shd w:val="clear" w:color="auto" w:fill="FFFFFF"/>
        <w:autoSpaceDE w:val="0"/>
        <w:autoSpaceDN w:val="0"/>
        <w:adjustRightInd w:val="0"/>
        <w:spacing w:after="0" w:line="240" w:lineRule="auto"/>
        <w:jc w:val="center"/>
        <w:rPr>
          <w:rFonts w:ascii="Times New Roman" w:hAnsi="Times New Roman"/>
          <w:b/>
          <w:color w:val="000000"/>
          <w:sz w:val="24"/>
          <w:szCs w:val="24"/>
        </w:rPr>
      </w:pPr>
    </w:p>
    <w:p w:rsidR="00012508" w:rsidRPr="00012508" w:rsidRDefault="00012508" w:rsidP="00012508">
      <w:pPr>
        <w:spacing w:after="0" w:line="240" w:lineRule="auto"/>
        <w:jc w:val="both"/>
        <w:rPr>
          <w:rFonts w:ascii="Times New Roman" w:hAnsi="Times New Roman"/>
          <w:sz w:val="24"/>
          <w:szCs w:val="24"/>
        </w:rPr>
      </w:pPr>
      <w:r w:rsidRPr="00012508">
        <w:rPr>
          <w:rFonts w:ascii="Times New Roman" w:hAnsi="Times New Roman"/>
          <w:sz w:val="24"/>
          <w:szCs w:val="24"/>
        </w:rPr>
        <w:t>27 декабря</w:t>
      </w:r>
      <w:r w:rsidR="00370C94" w:rsidRPr="00012508">
        <w:rPr>
          <w:rFonts w:ascii="Times New Roman" w:hAnsi="Times New Roman"/>
          <w:sz w:val="24"/>
          <w:szCs w:val="24"/>
        </w:rPr>
        <w:t xml:space="preserve"> 20</w:t>
      </w:r>
      <w:r w:rsidRPr="00012508">
        <w:rPr>
          <w:rFonts w:ascii="Times New Roman" w:hAnsi="Times New Roman"/>
          <w:sz w:val="24"/>
          <w:szCs w:val="24"/>
        </w:rPr>
        <w:t>2</w:t>
      </w:r>
      <w:r w:rsidR="00370C94" w:rsidRPr="00012508">
        <w:rPr>
          <w:rFonts w:ascii="Times New Roman" w:hAnsi="Times New Roman"/>
          <w:sz w:val="24"/>
          <w:szCs w:val="24"/>
        </w:rPr>
        <w:t>1 года</w:t>
      </w:r>
      <w:r w:rsidR="00370C94" w:rsidRPr="00012508">
        <w:rPr>
          <w:rFonts w:ascii="Times New Roman" w:hAnsi="Times New Roman"/>
          <w:sz w:val="24"/>
          <w:szCs w:val="24"/>
        </w:rPr>
        <w:tab/>
      </w:r>
      <w:r w:rsidR="00370C94" w:rsidRPr="00012508">
        <w:rPr>
          <w:rFonts w:ascii="Times New Roman" w:hAnsi="Times New Roman"/>
          <w:sz w:val="24"/>
          <w:szCs w:val="24"/>
        </w:rPr>
        <w:tab/>
      </w:r>
      <w:r w:rsidR="00370C94" w:rsidRPr="00012508">
        <w:rPr>
          <w:rFonts w:ascii="Times New Roman" w:hAnsi="Times New Roman"/>
          <w:sz w:val="24"/>
          <w:szCs w:val="24"/>
        </w:rPr>
        <w:tab/>
      </w:r>
      <w:r w:rsidR="00370C94" w:rsidRPr="00012508">
        <w:rPr>
          <w:rFonts w:ascii="Times New Roman" w:hAnsi="Times New Roman"/>
          <w:sz w:val="24"/>
          <w:szCs w:val="24"/>
        </w:rPr>
        <w:tab/>
      </w:r>
      <w:r w:rsidR="00370C94" w:rsidRPr="00012508">
        <w:rPr>
          <w:rFonts w:ascii="Times New Roman" w:hAnsi="Times New Roman"/>
          <w:sz w:val="24"/>
          <w:szCs w:val="24"/>
        </w:rPr>
        <w:tab/>
      </w:r>
      <w:r w:rsidR="00370C94" w:rsidRPr="00012508">
        <w:rPr>
          <w:rFonts w:ascii="Times New Roman" w:hAnsi="Times New Roman"/>
          <w:sz w:val="24"/>
          <w:szCs w:val="24"/>
        </w:rPr>
        <w:tab/>
      </w:r>
      <w:r w:rsidR="00370C94" w:rsidRPr="00012508">
        <w:rPr>
          <w:rFonts w:ascii="Times New Roman" w:hAnsi="Times New Roman"/>
          <w:sz w:val="24"/>
          <w:szCs w:val="24"/>
        </w:rPr>
        <w:tab/>
      </w:r>
      <w:r w:rsidR="00370C94" w:rsidRPr="00012508">
        <w:rPr>
          <w:rFonts w:ascii="Times New Roman" w:hAnsi="Times New Roman"/>
          <w:sz w:val="24"/>
          <w:szCs w:val="24"/>
        </w:rPr>
        <w:tab/>
      </w:r>
      <w:r w:rsidR="00370C94" w:rsidRPr="00012508">
        <w:rPr>
          <w:rFonts w:ascii="Times New Roman" w:hAnsi="Times New Roman"/>
          <w:sz w:val="24"/>
          <w:szCs w:val="24"/>
        </w:rPr>
        <w:tab/>
      </w:r>
      <w:r w:rsidR="00370C94" w:rsidRPr="00012508">
        <w:rPr>
          <w:rFonts w:ascii="Times New Roman" w:hAnsi="Times New Roman"/>
          <w:sz w:val="24"/>
          <w:szCs w:val="24"/>
        </w:rPr>
        <w:tab/>
        <w:t xml:space="preserve">№ </w:t>
      </w:r>
      <w:r w:rsidRPr="00012508">
        <w:rPr>
          <w:rFonts w:ascii="Times New Roman" w:hAnsi="Times New Roman"/>
          <w:sz w:val="24"/>
          <w:szCs w:val="24"/>
        </w:rPr>
        <w:t>67</w:t>
      </w:r>
    </w:p>
    <w:p w:rsidR="00370C94" w:rsidRPr="00BF66BE" w:rsidRDefault="00370C94" w:rsidP="00012508">
      <w:pPr>
        <w:spacing w:after="0" w:line="240" w:lineRule="auto"/>
        <w:jc w:val="center"/>
        <w:rPr>
          <w:rFonts w:ascii="Times New Roman" w:hAnsi="Times New Roman"/>
          <w:b/>
          <w:sz w:val="28"/>
          <w:szCs w:val="28"/>
        </w:rPr>
      </w:pPr>
      <w:r w:rsidRPr="00BF66BE">
        <w:rPr>
          <w:rFonts w:ascii="Times New Roman" w:hAnsi="Times New Roman"/>
          <w:b/>
          <w:sz w:val="28"/>
          <w:szCs w:val="28"/>
        </w:rPr>
        <w:t xml:space="preserve">Об утверждении муниципальной программы «Использование и охрана земель на территории </w:t>
      </w:r>
      <w:r w:rsidR="00012508" w:rsidRPr="00BF66BE">
        <w:rPr>
          <w:rFonts w:ascii="Times New Roman" w:hAnsi="Times New Roman"/>
          <w:b/>
          <w:sz w:val="28"/>
          <w:szCs w:val="28"/>
        </w:rPr>
        <w:t>Нахратовс</w:t>
      </w:r>
      <w:r w:rsidRPr="00BF66BE">
        <w:rPr>
          <w:rFonts w:ascii="Times New Roman" w:hAnsi="Times New Roman"/>
          <w:b/>
          <w:sz w:val="28"/>
          <w:szCs w:val="28"/>
        </w:rPr>
        <w:t>кого сельсовета» на 20</w:t>
      </w:r>
      <w:r w:rsidR="00012508" w:rsidRPr="00BF66BE">
        <w:rPr>
          <w:rFonts w:ascii="Times New Roman" w:hAnsi="Times New Roman"/>
          <w:b/>
          <w:sz w:val="28"/>
          <w:szCs w:val="28"/>
        </w:rPr>
        <w:t>2</w:t>
      </w:r>
      <w:r w:rsidR="009C44B8" w:rsidRPr="00BF66BE">
        <w:rPr>
          <w:rFonts w:ascii="Times New Roman" w:hAnsi="Times New Roman"/>
          <w:b/>
          <w:sz w:val="28"/>
          <w:szCs w:val="28"/>
        </w:rPr>
        <w:t>2</w:t>
      </w:r>
      <w:r w:rsidRPr="00BF66BE">
        <w:rPr>
          <w:rFonts w:ascii="Times New Roman" w:hAnsi="Times New Roman"/>
          <w:b/>
          <w:sz w:val="28"/>
          <w:szCs w:val="28"/>
        </w:rPr>
        <w:t>-202</w:t>
      </w:r>
      <w:r w:rsidR="009C44B8" w:rsidRPr="00BF66BE">
        <w:rPr>
          <w:rFonts w:ascii="Times New Roman" w:hAnsi="Times New Roman"/>
          <w:b/>
          <w:sz w:val="28"/>
          <w:szCs w:val="28"/>
        </w:rPr>
        <w:t>4</w:t>
      </w:r>
      <w:r w:rsidRPr="00BF66BE">
        <w:rPr>
          <w:rFonts w:ascii="Times New Roman" w:hAnsi="Times New Roman"/>
          <w:b/>
          <w:sz w:val="28"/>
          <w:szCs w:val="28"/>
        </w:rPr>
        <w:t xml:space="preserve"> годы</w:t>
      </w:r>
    </w:p>
    <w:p w:rsidR="00370C94" w:rsidRPr="00BF66BE" w:rsidRDefault="00370C94" w:rsidP="00370C94">
      <w:pPr>
        <w:autoSpaceDE w:val="0"/>
        <w:autoSpaceDN w:val="0"/>
        <w:adjustRightInd w:val="0"/>
        <w:spacing w:after="0" w:line="240" w:lineRule="auto"/>
        <w:jc w:val="center"/>
        <w:rPr>
          <w:sz w:val="28"/>
          <w:szCs w:val="28"/>
        </w:rPr>
      </w:pPr>
    </w:p>
    <w:p w:rsidR="00370C94" w:rsidRPr="00012508" w:rsidRDefault="00370C94" w:rsidP="00370C94">
      <w:pPr>
        <w:autoSpaceDE w:val="0"/>
        <w:autoSpaceDN w:val="0"/>
        <w:adjustRightInd w:val="0"/>
        <w:spacing w:after="0" w:line="240" w:lineRule="auto"/>
        <w:ind w:firstLine="567"/>
        <w:jc w:val="both"/>
        <w:rPr>
          <w:rFonts w:ascii="Times New Roman" w:hAnsi="Times New Roman"/>
          <w:b/>
          <w:sz w:val="24"/>
          <w:szCs w:val="24"/>
        </w:rPr>
      </w:pPr>
      <w:r w:rsidRPr="00012508">
        <w:rPr>
          <w:rFonts w:ascii="Times New Roman" w:hAnsi="Times New Roman"/>
          <w:sz w:val="24"/>
          <w:szCs w:val="24"/>
        </w:rPr>
        <w:t xml:space="preserve">В соответствии со статьей 179 Бюджетного кодекса Российской Федерации, </w:t>
      </w:r>
      <w:r w:rsidRPr="00012508">
        <w:rPr>
          <w:rFonts w:ascii="Times New Roman" w:hAnsi="Times New Roman"/>
          <w:color w:val="000000"/>
          <w:sz w:val="24"/>
          <w:szCs w:val="24"/>
        </w:rPr>
        <w:t xml:space="preserve">со статьями11, 12, 13 Земельного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012508">
        <w:rPr>
          <w:rFonts w:ascii="Times New Roman" w:hAnsi="Times New Roman"/>
          <w:sz w:val="24"/>
          <w:szCs w:val="24"/>
        </w:rPr>
        <w:t xml:space="preserve">администрация </w:t>
      </w:r>
      <w:r w:rsidR="00012508" w:rsidRPr="00012508">
        <w:rPr>
          <w:rFonts w:ascii="Times New Roman" w:hAnsi="Times New Roman"/>
          <w:sz w:val="24"/>
          <w:szCs w:val="24"/>
        </w:rPr>
        <w:t>Нахратовского</w:t>
      </w:r>
      <w:r w:rsidRPr="00012508">
        <w:rPr>
          <w:rFonts w:ascii="Times New Roman" w:hAnsi="Times New Roman"/>
          <w:sz w:val="24"/>
          <w:szCs w:val="24"/>
        </w:rPr>
        <w:t xml:space="preserve"> сельсовета Воскресенского муниципального района Нижегородской области </w:t>
      </w:r>
      <w:r w:rsidRPr="00012508">
        <w:rPr>
          <w:rFonts w:ascii="Times New Roman" w:hAnsi="Times New Roman"/>
          <w:b/>
          <w:spacing w:val="60"/>
          <w:sz w:val="24"/>
          <w:szCs w:val="24"/>
        </w:rPr>
        <w:t>постановляет</w:t>
      </w:r>
      <w:r w:rsidRPr="00012508">
        <w:rPr>
          <w:rFonts w:ascii="Times New Roman" w:hAnsi="Times New Roman"/>
          <w:b/>
          <w:sz w:val="24"/>
          <w:szCs w:val="24"/>
        </w:rPr>
        <w:t>:</w:t>
      </w:r>
    </w:p>
    <w:p w:rsidR="00370C94" w:rsidRPr="00012508" w:rsidRDefault="00370C94" w:rsidP="00370C94">
      <w:pPr>
        <w:autoSpaceDE w:val="0"/>
        <w:autoSpaceDN w:val="0"/>
        <w:adjustRightInd w:val="0"/>
        <w:spacing w:after="0" w:line="240" w:lineRule="auto"/>
        <w:ind w:firstLine="567"/>
        <w:jc w:val="both"/>
        <w:rPr>
          <w:rFonts w:ascii="Times New Roman" w:hAnsi="Times New Roman"/>
          <w:color w:val="000000"/>
          <w:sz w:val="24"/>
          <w:szCs w:val="24"/>
        </w:rPr>
      </w:pPr>
      <w:r w:rsidRPr="00012508">
        <w:rPr>
          <w:rFonts w:ascii="Times New Roman" w:hAnsi="Times New Roman"/>
          <w:sz w:val="24"/>
          <w:szCs w:val="24"/>
        </w:rPr>
        <w:t xml:space="preserve">1.Утвердить прилагаемую муниципальную программу </w:t>
      </w:r>
      <w:r w:rsidRPr="00012508">
        <w:rPr>
          <w:rFonts w:ascii="Times New Roman" w:eastAsia="Times New Roman" w:hAnsi="Times New Roman"/>
          <w:sz w:val="24"/>
          <w:szCs w:val="24"/>
          <w:lang w:eastAsia="ru-RU"/>
        </w:rPr>
        <w:t>«</w:t>
      </w:r>
      <w:r w:rsidRPr="00012508">
        <w:rPr>
          <w:rFonts w:ascii="Times New Roman" w:hAnsi="Times New Roman"/>
          <w:color w:val="000000"/>
          <w:sz w:val="24"/>
          <w:szCs w:val="24"/>
        </w:rPr>
        <w:t xml:space="preserve">Использование и охрана земель на территории </w:t>
      </w:r>
      <w:r w:rsidR="00012508" w:rsidRPr="00012508">
        <w:rPr>
          <w:rFonts w:ascii="Times New Roman" w:hAnsi="Times New Roman"/>
          <w:sz w:val="24"/>
          <w:szCs w:val="24"/>
        </w:rPr>
        <w:t>Нахратовского</w:t>
      </w:r>
      <w:r w:rsidR="00012508" w:rsidRPr="00012508">
        <w:rPr>
          <w:rFonts w:ascii="Times New Roman" w:hAnsi="Times New Roman"/>
          <w:color w:val="000000"/>
          <w:sz w:val="24"/>
          <w:szCs w:val="24"/>
        </w:rPr>
        <w:t xml:space="preserve"> </w:t>
      </w:r>
      <w:r w:rsidRPr="00012508">
        <w:rPr>
          <w:rFonts w:ascii="Times New Roman" w:hAnsi="Times New Roman"/>
          <w:color w:val="000000"/>
          <w:sz w:val="24"/>
          <w:szCs w:val="24"/>
        </w:rPr>
        <w:t>сельсовета» на 20</w:t>
      </w:r>
      <w:r w:rsidR="00012508" w:rsidRPr="00012508">
        <w:rPr>
          <w:rFonts w:ascii="Times New Roman" w:hAnsi="Times New Roman"/>
          <w:color w:val="000000"/>
          <w:sz w:val="24"/>
          <w:szCs w:val="24"/>
        </w:rPr>
        <w:t>2</w:t>
      </w:r>
      <w:r w:rsidR="009C44B8">
        <w:rPr>
          <w:rFonts w:ascii="Times New Roman" w:hAnsi="Times New Roman"/>
          <w:color w:val="000000"/>
          <w:sz w:val="24"/>
          <w:szCs w:val="24"/>
        </w:rPr>
        <w:t>2</w:t>
      </w:r>
      <w:r w:rsidRPr="00012508">
        <w:rPr>
          <w:rFonts w:ascii="Times New Roman" w:hAnsi="Times New Roman"/>
          <w:color w:val="000000"/>
          <w:sz w:val="24"/>
          <w:szCs w:val="24"/>
        </w:rPr>
        <w:t>-202</w:t>
      </w:r>
      <w:r w:rsidR="009C44B8">
        <w:rPr>
          <w:rFonts w:ascii="Times New Roman" w:hAnsi="Times New Roman"/>
          <w:color w:val="000000"/>
          <w:sz w:val="24"/>
          <w:szCs w:val="24"/>
        </w:rPr>
        <w:t>4</w:t>
      </w:r>
      <w:r w:rsidRPr="00012508">
        <w:rPr>
          <w:rFonts w:ascii="Times New Roman" w:hAnsi="Times New Roman"/>
          <w:color w:val="000000"/>
          <w:sz w:val="24"/>
          <w:szCs w:val="24"/>
        </w:rPr>
        <w:t xml:space="preserve"> годы.</w:t>
      </w:r>
    </w:p>
    <w:p w:rsidR="00370C94" w:rsidRPr="00012508" w:rsidRDefault="00012508" w:rsidP="00370C94">
      <w:pPr>
        <w:widowControl w:val="0"/>
        <w:autoSpaceDE w:val="0"/>
        <w:autoSpaceDN w:val="0"/>
        <w:adjustRightInd w:val="0"/>
        <w:spacing w:after="0" w:line="240" w:lineRule="auto"/>
        <w:ind w:firstLine="567"/>
        <w:jc w:val="both"/>
        <w:rPr>
          <w:rFonts w:ascii="Times New Roman" w:hAnsi="Times New Roman"/>
          <w:sz w:val="24"/>
          <w:szCs w:val="24"/>
        </w:rPr>
      </w:pPr>
      <w:r w:rsidRPr="00012508">
        <w:rPr>
          <w:rFonts w:ascii="Times New Roman" w:hAnsi="Times New Roman"/>
          <w:sz w:val="24"/>
          <w:szCs w:val="24"/>
        </w:rPr>
        <w:t>2</w:t>
      </w:r>
      <w:r w:rsidR="00370C94" w:rsidRPr="00012508">
        <w:rPr>
          <w:rFonts w:ascii="Times New Roman" w:hAnsi="Times New Roman"/>
          <w:sz w:val="24"/>
          <w:szCs w:val="24"/>
        </w:rPr>
        <w:t>.Обнародовать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9C44B8" w:rsidRDefault="00012508" w:rsidP="00370C94">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12508">
        <w:rPr>
          <w:rFonts w:ascii="Times New Roman" w:eastAsia="Times New Roman" w:hAnsi="Times New Roman"/>
          <w:bCs/>
          <w:sz w:val="24"/>
          <w:szCs w:val="24"/>
          <w:lang w:eastAsia="ru-RU"/>
        </w:rPr>
        <w:t>3.Настоящее постановление вступает в силу со дня принятия</w:t>
      </w:r>
      <w:r w:rsidR="009C44B8">
        <w:rPr>
          <w:rFonts w:ascii="Times New Roman" w:eastAsia="Times New Roman" w:hAnsi="Times New Roman"/>
          <w:bCs/>
          <w:sz w:val="24"/>
          <w:szCs w:val="24"/>
          <w:lang w:eastAsia="ru-RU"/>
        </w:rPr>
        <w:t>.</w:t>
      </w:r>
      <w:r w:rsidRPr="00012508">
        <w:rPr>
          <w:rFonts w:ascii="Times New Roman" w:eastAsia="Times New Roman" w:hAnsi="Times New Roman"/>
          <w:bCs/>
          <w:sz w:val="24"/>
          <w:szCs w:val="24"/>
          <w:lang w:eastAsia="ru-RU"/>
        </w:rPr>
        <w:t xml:space="preserve"> </w:t>
      </w:r>
    </w:p>
    <w:p w:rsidR="00370C94" w:rsidRPr="00012508" w:rsidRDefault="00370C94" w:rsidP="00370C94">
      <w:pPr>
        <w:widowControl w:val="0"/>
        <w:autoSpaceDE w:val="0"/>
        <w:autoSpaceDN w:val="0"/>
        <w:adjustRightInd w:val="0"/>
        <w:spacing w:after="0" w:line="240" w:lineRule="auto"/>
        <w:ind w:firstLine="567"/>
        <w:jc w:val="both"/>
        <w:rPr>
          <w:rFonts w:ascii="Times New Roman" w:hAnsi="Times New Roman"/>
          <w:sz w:val="24"/>
          <w:szCs w:val="24"/>
        </w:rPr>
      </w:pPr>
      <w:r w:rsidRPr="00012508">
        <w:rPr>
          <w:rFonts w:ascii="Times New Roman" w:hAnsi="Times New Roman"/>
          <w:sz w:val="24"/>
          <w:szCs w:val="24"/>
        </w:rPr>
        <w:t>4.</w:t>
      </w:r>
      <w:proofErr w:type="gramStart"/>
      <w:r w:rsidRPr="00012508">
        <w:rPr>
          <w:rFonts w:ascii="Times New Roman" w:hAnsi="Times New Roman"/>
          <w:sz w:val="24"/>
          <w:szCs w:val="24"/>
        </w:rPr>
        <w:t>Контроль за</w:t>
      </w:r>
      <w:proofErr w:type="gramEnd"/>
      <w:r w:rsidRPr="00012508">
        <w:rPr>
          <w:rFonts w:ascii="Times New Roman" w:hAnsi="Times New Roman"/>
          <w:sz w:val="24"/>
          <w:szCs w:val="24"/>
        </w:rPr>
        <w:t xml:space="preserve"> исполнением настоящего постановления оставляю за собой.</w:t>
      </w:r>
    </w:p>
    <w:p w:rsidR="00370C94" w:rsidRPr="00012508" w:rsidRDefault="00370C94" w:rsidP="00370C94">
      <w:pPr>
        <w:widowControl w:val="0"/>
        <w:autoSpaceDE w:val="0"/>
        <w:autoSpaceDN w:val="0"/>
        <w:adjustRightInd w:val="0"/>
        <w:spacing w:after="0" w:line="240" w:lineRule="auto"/>
        <w:ind w:firstLine="567"/>
        <w:jc w:val="both"/>
        <w:rPr>
          <w:rFonts w:ascii="Times New Roman" w:hAnsi="Times New Roman"/>
          <w:sz w:val="24"/>
          <w:szCs w:val="24"/>
        </w:rPr>
      </w:pPr>
    </w:p>
    <w:p w:rsidR="00370C94" w:rsidRPr="00012508" w:rsidRDefault="00370C94" w:rsidP="00370C94">
      <w:pPr>
        <w:spacing w:after="0" w:line="240" w:lineRule="auto"/>
        <w:ind w:left="5529" w:firstLine="567"/>
        <w:outlineLvl w:val="0"/>
        <w:rPr>
          <w:rFonts w:ascii="Times New Roman" w:hAnsi="Times New Roman"/>
          <w:sz w:val="24"/>
          <w:szCs w:val="24"/>
        </w:rPr>
      </w:pPr>
    </w:p>
    <w:p w:rsidR="00370C94" w:rsidRPr="00012508" w:rsidRDefault="00370C94" w:rsidP="00370C94">
      <w:pPr>
        <w:spacing w:after="0" w:line="240" w:lineRule="auto"/>
        <w:ind w:left="5529" w:hanging="5529"/>
        <w:outlineLvl w:val="0"/>
        <w:rPr>
          <w:rFonts w:ascii="Times New Roman" w:hAnsi="Times New Roman"/>
          <w:sz w:val="24"/>
          <w:szCs w:val="24"/>
        </w:rPr>
      </w:pPr>
      <w:r w:rsidRPr="00012508">
        <w:rPr>
          <w:rFonts w:ascii="Times New Roman" w:hAnsi="Times New Roman"/>
          <w:sz w:val="24"/>
          <w:szCs w:val="24"/>
        </w:rPr>
        <w:t>Глава администрации</w:t>
      </w:r>
      <w:r w:rsidRPr="00012508">
        <w:rPr>
          <w:rFonts w:ascii="Times New Roman" w:hAnsi="Times New Roman"/>
          <w:sz w:val="24"/>
          <w:szCs w:val="24"/>
        </w:rPr>
        <w:tab/>
      </w:r>
      <w:r w:rsidRPr="00012508">
        <w:rPr>
          <w:rFonts w:ascii="Times New Roman" w:hAnsi="Times New Roman"/>
          <w:sz w:val="24"/>
          <w:szCs w:val="24"/>
        </w:rPr>
        <w:tab/>
      </w:r>
      <w:r w:rsidRPr="00012508">
        <w:rPr>
          <w:rFonts w:ascii="Times New Roman" w:hAnsi="Times New Roman"/>
          <w:sz w:val="24"/>
          <w:szCs w:val="24"/>
        </w:rPr>
        <w:tab/>
      </w:r>
      <w:r w:rsidRPr="00012508">
        <w:rPr>
          <w:rFonts w:ascii="Times New Roman" w:hAnsi="Times New Roman"/>
          <w:sz w:val="24"/>
          <w:szCs w:val="24"/>
        </w:rPr>
        <w:tab/>
      </w:r>
      <w:r w:rsidRPr="00012508">
        <w:rPr>
          <w:rFonts w:ascii="Times New Roman" w:hAnsi="Times New Roman"/>
          <w:sz w:val="24"/>
          <w:szCs w:val="24"/>
        </w:rPr>
        <w:tab/>
        <w:t xml:space="preserve">   </w:t>
      </w:r>
      <w:r w:rsidR="00012508" w:rsidRPr="00012508">
        <w:rPr>
          <w:rFonts w:ascii="Times New Roman" w:hAnsi="Times New Roman"/>
          <w:sz w:val="24"/>
          <w:szCs w:val="24"/>
        </w:rPr>
        <w:t>С. Н. Солодова</w:t>
      </w:r>
    </w:p>
    <w:p w:rsidR="00370C94" w:rsidRPr="00012508" w:rsidRDefault="00370C94" w:rsidP="00370C94">
      <w:pPr>
        <w:spacing w:after="0" w:line="240" w:lineRule="auto"/>
        <w:rPr>
          <w:rFonts w:ascii="Times New Roman" w:hAnsi="Times New Roman"/>
          <w:sz w:val="24"/>
          <w:szCs w:val="24"/>
        </w:rPr>
        <w:sectPr w:rsidR="00370C94" w:rsidRPr="00012508">
          <w:pgSz w:w="11906" w:h="16838"/>
          <w:pgMar w:top="567" w:right="567" w:bottom="1134" w:left="1134" w:header="709" w:footer="709" w:gutter="0"/>
          <w:cols w:space="720"/>
        </w:sectPr>
      </w:pPr>
    </w:p>
    <w:p w:rsidR="00370C94" w:rsidRPr="00012508" w:rsidRDefault="00370C94" w:rsidP="00370C94">
      <w:pPr>
        <w:spacing w:after="0" w:line="240" w:lineRule="auto"/>
        <w:ind w:left="5529" w:hanging="5529"/>
        <w:outlineLvl w:val="0"/>
        <w:rPr>
          <w:rFonts w:ascii="Times New Roman" w:eastAsia="Times New Roman" w:hAnsi="Times New Roman"/>
          <w:noProof/>
          <w:sz w:val="24"/>
          <w:szCs w:val="24"/>
        </w:rPr>
      </w:pPr>
    </w:p>
    <w:p w:rsidR="00370C94" w:rsidRPr="00012508" w:rsidRDefault="00370C94" w:rsidP="00012508">
      <w:pPr>
        <w:spacing w:after="0" w:line="240" w:lineRule="auto"/>
        <w:ind w:left="5245"/>
        <w:jc w:val="right"/>
        <w:outlineLvl w:val="0"/>
        <w:rPr>
          <w:rFonts w:ascii="Times New Roman" w:eastAsia="Times New Roman" w:hAnsi="Times New Roman"/>
          <w:noProof/>
          <w:sz w:val="24"/>
          <w:szCs w:val="24"/>
        </w:rPr>
      </w:pPr>
      <w:r w:rsidRPr="00012508">
        <w:rPr>
          <w:rFonts w:ascii="Times New Roman" w:eastAsia="Times New Roman" w:hAnsi="Times New Roman"/>
          <w:noProof/>
          <w:sz w:val="24"/>
          <w:szCs w:val="24"/>
        </w:rPr>
        <w:t>УТВЕРЖДЕНА</w:t>
      </w:r>
    </w:p>
    <w:p w:rsidR="00012508" w:rsidRPr="00012508" w:rsidRDefault="00370C94" w:rsidP="00012508">
      <w:pPr>
        <w:spacing w:after="0" w:line="240" w:lineRule="auto"/>
        <w:ind w:left="5245"/>
        <w:jc w:val="right"/>
        <w:outlineLvl w:val="0"/>
        <w:rPr>
          <w:rFonts w:ascii="Times New Roman" w:eastAsia="Times New Roman" w:hAnsi="Times New Roman"/>
          <w:noProof/>
          <w:sz w:val="24"/>
          <w:szCs w:val="24"/>
        </w:rPr>
      </w:pPr>
      <w:r w:rsidRPr="00012508">
        <w:rPr>
          <w:rFonts w:ascii="Times New Roman" w:eastAsia="Times New Roman" w:hAnsi="Times New Roman"/>
          <w:noProof/>
          <w:sz w:val="24"/>
          <w:szCs w:val="24"/>
        </w:rPr>
        <w:t xml:space="preserve">постановлением администрации </w:t>
      </w:r>
    </w:p>
    <w:p w:rsidR="00012508" w:rsidRPr="00012508" w:rsidRDefault="00012508" w:rsidP="00012508">
      <w:pPr>
        <w:spacing w:after="0" w:line="240" w:lineRule="auto"/>
        <w:ind w:left="5245"/>
        <w:jc w:val="right"/>
        <w:outlineLvl w:val="0"/>
        <w:rPr>
          <w:rFonts w:ascii="Times New Roman" w:eastAsia="Times New Roman" w:hAnsi="Times New Roman"/>
          <w:noProof/>
          <w:sz w:val="24"/>
          <w:szCs w:val="24"/>
        </w:rPr>
      </w:pPr>
      <w:r w:rsidRPr="00012508">
        <w:rPr>
          <w:rFonts w:ascii="Times New Roman" w:eastAsia="Times New Roman" w:hAnsi="Times New Roman"/>
          <w:noProof/>
          <w:sz w:val="24"/>
          <w:szCs w:val="24"/>
        </w:rPr>
        <w:t>Нахратовского</w:t>
      </w:r>
      <w:r w:rsidR="00370C94" w:rsidRPr="00012508">
        <w:rPr>
          <w:rFonts w:ascii="Times New Roman" w:eastAsia="Times New Roman" w:hAnsi="Times New Roman"/>
          <w:noProof/>
          <w:sz w:val="24"/>
          <w:szCs w:val="24"/>
        </w:rPr>
        <w:t xml:space="preserve"> сельсовета </w:t>
      </w:r>
    </w:p>
    <w:p w:rsidR="00370C94" w:rsidRPr="00012508" w:rsidRDefault="00370C94" w:rsidP="00012508">
      <w:pPr>
        <w:spacing w:after="0" w:line="240" w:lineRule="auto"/>
        <w:ind w:left="5245"/>
        <w:jc w:val="right"/>
        <w:outlineLvl w:val="0"/>
        <w:rPr>
          <w:rFonts w:ascii="Times New Roman" w:eastAsia="Times New Roman" w:hAnsi="Times New Roman"/>
          <w:noProof/>
          <w:sz w:val="24"/>
          <w:szCs w:val="24"/>
        </w:rPr>
      </w:pPr>
      <w:r w:rsidRPr="00012508">
        <w:rPr>
          <w:rFonts w:ascii="Times New Roman" w:eastAsia="Times New Roman" w:hAnsi="Times New Roman"/>
          <w:noProof/>
          <w:sz w:val="24"/>
          <w:szCs w:val="24"/>
        </w:rPr>
        <w:t>Воскресенского муниципального района Нижегородской области</w:t>
      </w:r>
    </w:p>
    <w:p w:rsidR="00370C94" w:rsidRPr="00012508" w:rsidRDefault="00370C94" w:rsidP="00012508">
      <w:pPr>
        <w:spacing w:after="0" w:line="240" w:lineRule="auto"/>
        <w:ind w:left="5245"/>
        <w:jc w:val="right"/>
        <w:rPr>
          <w:rFonts w:ascii="Times New Roman" w:eastAsia="Times New Roman" w:hAnsi="Times New Roman"/>
          <w:noProof/>
          <w:sz w:val="24"/>
          <w:szCs w:val="24"/>
        </w:rPr>
      </w:pPr>
      <w:r w:rsidRPr="00012508">
        <w:rPr>
          <w:rFonts w:ascii="Times New Roman" w:eastAsia="Times New Roman" w:hAnsi="Times New Roman"/>
          <w:noProof/>
          <w:sz w:val="24"/>
          <w:szCs w:val="24"/>
        </w:rPr>
        <w:t xml:space="preserve">от </w:t>
      </w:r>
      <w:r w:rsidR="00012508" w:rsidRPr="00012508">
        <w:rPr>
          <w:rFonts w:ascii="Times New Roman" w:eastAsia="Times New Roman" w:hAnsi="Times New Roman"/>
          <w:noProof/>
          <w:sz w:val="24"/>
          <w:szCs w:val="24"/>
        </w:rPr>
        <w:t>27</w:t>
      </w:r>
      <w:r w:rsidRPr="00012508">
        <w:rPr>
          <w:rFonts w:ascii="Times New Roman" w:eastAsia="Times New Roman" w:hAnsi="Times New Roman"/>
          <w:noProof/>
          <w:sz w:val="24"/>
          <w:szCs w:val="24"/>
        </w:rPr>
        <w:t xml:space="preserve"> </w:t>
      </w:r>
      <w:r w:rsidR="00012508" w:rsidRPr="00012508">
        <w:rPr>
          <w:rFonts w:ascii="Times New Roman" w:eastAsia="Times New Roman" w:hAnsi="Times New Roman"/>
          <w:noProof/>
          <w:sz w:val="24"/>
          <w:szCs w:val="24"/>
        </w:rPr>
        <w:t>декабря</w:t>
      </w:r>
      <w:r w:rsidRPr="00012508">
        <w:rPr>
          <w:rFonts w:ascii="Times New Roman" w:eastAsia="Times New Roman" w:hAnsi="Times New Roman"/>
          <w:noProof/>
          <w:sz w:val="24"/>
          <w:szCs w:val="24"/>
        </w:rPr>
        <w:t xml:space="preserve"> 20</w:t>
      </w:r>
      <w:r w:rsidR="00012508" w:rsidRPr="00012508">
        <w:rPr>
          <w:rFonts w:ascii="Times New Roman" w:eastAsia="Times New Roman" w:hAnsi="Times New Roman"/>
          <w:noProof/>
          <w:sz w:val="24"/>
          <w:szCs w:val="24"/>
        </w:rPr>
        <w:t>2</w:t>
      </w:r>
      <w:r w:rsidRPr="00012508">
        <w:rPr>
          <w:rFonts w:ascii="Times New Roman" w:eastAsia="Times New Roman" w:hAnsi="Times New Roman"/>
          <w:noProof/>
          <w:sz w:val="24"/>
          <w:szCs w:val="24"/>
        </w:rPr>
        <w:t xml:space="preserve">1 года № </w:t>
      </w:r>
      <w:r w:rsidR="00012508" w:rsidRPr="00012508">
        <w:rPr>
          <w:rFonts w:ascii="Times New Roman" w:eastAsia="Times New Roman" w:hAnsi="Times New Roman"/>
          <w:noProof/>
          <w:sz w:val="24"/>
          <w:szCs w:val="24"/>
        </w:rPr>
        <w:t>67</w:t>
      </w:r>
    </w:p>
    <w:p w:rsidR="00012508" w:rsidRPr="00012508" w:rsidRDefault="00012508" w:rsidP="00012508">
      <w:pPr>
        <w:spacing w:after="0" w:line="240" w:lineRule="auto"/>
        <w:ind w:left="5245"/>
        <w:jc w:val="right"/>
        <w:rPr>
          <w:rFonts w:ascii="Times New Roman" w:eastAsia="Times New Roman" w:hAnsi="Times New Roman"/>
          <w:sz w:val="24"/>
          <w:szCs w:val="24"/>
          <w:lang w:eastAsia="ru-RU"/>
        </w:rPr>
      </w:pPr>
    </w:p>
    <w:p w:rsidR="00370C94" w:rsidRPr="00012508" w:rsidRDefault="00370C94" w:rsidP="00370C94">
      <w:pPr>
        <w:autoSpaceDE w:val="0"/>
        <w:autoSpaceDN w:val="0"/>
        <w:adjustRightInd w:val="0"/>
        <w:spacing w:after="0" w:line="240" w:lineRule="auto"/>
        <w:jc w:val="center"/>
        <w:rPr>
          <w:rFonts w:ascii="Times New Roman" w:eastAsia="Times New Roman" w:hAnsi="Times New Roman"/>
          <w:b/>
          <w:bCs/>
          <w:sz w:val="24"/>
          <w:szCs w:val="24"/>
          <w:lang w:eastAsia="ru-RU"/>
        </w:rPr>
      </w:pPr>
      <w:r w:rsidRPr="00012508">
        <w:rPr>
          <w:rFonts w:ascii="Times New Roman" w:eastAsia="Times New Roman" w:hAnsi="Times New Roman"/>
          <w:b/>
          <w:bCs/>
          <w:sz w:val="24"/>
          <w:szCs w:val="24"/>
          <w:lang w:eastAsia="ru-RU"/>
        </w:rPr>
        <w:t xml:space="preserve">Муниципальная программа </w:t>
      </w:r>
    </w:p>
    <w:p w:rsidR="00012508" w:rsidRPr="00012508" w:rsidRDefault="00370C94" w:rsidP="00370C94">
      <w:pPr>
        <w:autoSpaceDE w:val="0"/>
        <w:autoSpaceDN w:val="0"/>
        <w:adjustRightInd w:val="0"/>
        <w:spacing w:after="0" w:line="240" w:lineRule="auto"/>
        <w:jc w:val="center"/>
        <w:rPr>
          <w:rFonts w:ascii="Times New Roman" w:eastAsia="Times New Roman" w:hAnsi="Times New Roman"/>
          <w:b/>
          <w:bCs/>
          <w:sz w:val="24"/>
          <w:szCs w:val="24"/>
          <w:lang w:eastAsia="ru-RU"/>
        </w:rPr>
      </w:pPr>
      <w:r w:rsidRPr="00012508">
        <w:rPr>
          <w:rFonts w:ascii="Times New Roman" w:eastAsia="Times New Roman" w:hAnsi="Times New Roman"/>
          <w:b/>
          <w:bCs/>
          <w:sz w:val="24"/>
          <w:szCs w:val="24"/>
          <w:lang w:eastAsia="ru-RU"/>
        </w:rPr>
        <w:t>«</w:t>
      </w:r>
      <w:r w:rsidRPr="00012508">
        <w:rPr>
          <w:rFonts w:ascii="Times New Roman" w:hAnsi="Times New Roman"/>
          <w:b/>
          <w:bCs/>
          <w:sz w:val="24"/>
          <w:szCs w:val="24"/>
        </w:rPr>
        <w:t>Использование и охрана земель</w:t>
      </w:r>
      <w:r w:rsidRPr="00012508">
        <w:rPr>
          <w:rFonts w:ascii="Times New Roman" w:eastAsia="Times New Roman" w:hAnsi="Times New Roman"/>
          <w:b/>
          <w:bCs/>
          <w:sz w:val="24"/>
          <w:szCs w:val="24"/>
          <w:lang w:eastAsia="ru-RU"/>
        </w:rPr>
        <w:t xml:space="preserve"> на территории </w:t>
      </w:r>
      <w:r w:rsidR="00012508" w:rsidRPr="00012508">
        <w:rPr>
          <w:rFonts w:ascii="Times New Roman" w:eastAsia="Times New Roman" w:hAnsi="Times New Roman"/>
          <w:b/>
          <w:bCs/>
          <w:sz w:val="24"/>
          <w:szCs w:val="24"/>
          <w:lang w:eastAsia="ru-RU"/>
        </w:rPr>
        <w:t>Нахратовског</w:t>
      </w:r>
      <w:r w:rsidRPr="00012508">
        <w:rPr>
          <w:rFonts w:ascii="Times New Roman" w:eastAsia="Times New Roman" w:hAnsi="Times New Roman"/>
          <w:b/>
          <w:bCs/>
          <w:sz w:val="24"/>
          <w:szCs w:val="24"/>
          <w:lang w:eastAsia="ru-RU"/>
        </w:rPr>
        <w:t xml:space="preserve">о сельсовета» </w:t>
      </w:r>
    </w:p>
    <w:p w:rsidR="00370C94" w:rsidRPr="00012508" w:rsidRDefault="00370C94" w:rsidP="00370C94">
      <w:pPr>
        <w:autoSpaceDE w:val="0"/>
        <w:autoSpaceDN w:val="0"/>
        <w:adjustRightInd w:val="0"/>
        <w:spacing w:after="0" w:line="240" w:lineRule="auto"/>
        <w:jc w:val="center"/>
        <w:rPr>
          <w:rFonts w:ascii="Times New Roman" w:eastAsia="Times New Roman" w:hAnsi="Times New Roman"/>
          <w:b/>
          <w:bCs/>
          <w:sz w:val="24"/>
          <w:szCs w:val="24"/>
          <w:lang w:eastAsia="ru-RU"/>
        </w:rPr>
      </w:pPr>
      <w:r w:rsidRPr="00012508">
        <w:rPr>
          <w:rFonts w:ascii="Times New Roman" w:eastAsia="Times New Roman" w:hAnsi="Times New Roman"/>
          <w:b/>
          <w:bCs/>
          <w:sz w:val="24"/>
          <w:szCs w:val="24"/>
          <w:lang w:eastAsia="ru-RU"/>
        </w:rPr>
        <w:t>на 20</w:t>
      </w:r>
      <w:r w:rsidR="00012508" w:rsidRPr="00012508">
        <w:rPr>
          <w:rFonts w:ascii="Times New Roman" w:eastAsia="Times New Roman" w:hAnsi="Times New Roman"/>
          <w:b/>
          <w:bCs/>
          <w:sz w:val="24"/>
          <w:szCs w:val="24"/>
          <w:lang w:eastAsia="ru-RU"/>
        </w:rPr>
        <w:t>22</w:t>
      </w:r>
      <w:r w:rsidRPr="00012508">
        <w:rPr>
          <w:rFonts w:ascii="Times New Roman" w:eastAsia="Times New Roman" w:hAnsi="Times New Roman"/>
          <w:b/>
          <w:bCs/>
          <w:sz w:val="24"/>
          <w:szCs w:val="24"/>
          <w:lang w:eastAsia="ru-RU"/>
        </w:rPr>
        <w:t>-202</w:t>
      </w:r>
      <w:r w:rsidR="00012508" w:rsidRPr="00012508">
        <w:rPr>
          <w:rFonts w:ascii="Times New Roman" w:eastAsia="Times New Roman" w:hAnsi="Times New Roman"/>
          <w:b/>
          <w:bCs/>
          <w:sz w:val="24"/>
          <w:szCs w:val="24"/>
          <w:lang w:eastAsia="ru-RU"/>
        </w:rPr>
        <w:t>3</w:t>
      </w:r>
      <w:r w:rsidRPr="00012508">
        <w:rPr>
          <w:rFonts w:ascii="Times New Roman" w:eastAsia="Times New Roman" w:hAnsi="Times New Roman"/>
          <w:b/>
          <w:bCs/>
          <w:sz w:val="24"/>
          <w:szCs w:val="24"/>
          <w:lang w:eastAsia="ru-RU"/>
        </w:rPr>
        <w:t xml:space="preserve"> годы.</w:t>
      </w:r>
    </w:p>
    <w:p w:rsidR="00370C94" w:rsidRPr="00012508" w:rsidRDefault="00370C94" w:rsidP="00370C94">
      <w:pPr>
        <w:overflowPunct w:val="0"/>
        <w:autoSpaceDE w:val="0"/>
        <w:autoSpaceDN w:val="0"/>
        <w:adjustRightInd w:val="0"/>
        <w:spacing w:after="0" w:line="240" w:lineRule="auto"/>
        <w:rPr>
          <w:rFonts w:ascii="Times New Roman" w:eastAsia="Times New Roman" w:hAnsi="Times New Roman"/>
          <w:sz w:val="24"/>
          <w:szCs w:val="24"/>
          <w:lang w:eastAsia="ru-RU"/>
        </w:rPr>
      </w:pPr>
    </w:p>
    <w:p w:rsidR="00370C94" w:rsidRPr="00012508" w:rsidRDefault="00370C94" w:rsidP="00370C94">
      <w:pPr>
        <w:autoSpaceDE w:val="0"/>
        <w:autoSpaceDN w:val="0"/>
        <w:adjustRightInd w:val="0"/>
        <w:spacing w:after="0" w:line="240" w:lineRule="auto"/>
        <w:jc w:val="center"/>
        <w:rPr>
          <w:rFonts w:ascii="Times New Roman" w:eastAsia="Times New Roman" w:hAnsi="Times New Roman"/>
          <w:b/>
          <w:bCs/>
          <w:sz w:val="24"/>
          <w:szCs w:val="24"/>
          <w:lang w:eastAsia="ru-RU"/>
        </w:rPr>
      </w:pPr>
      <w:r w:rsidRPr="00012508">
        <w:rPr>
          <w:rFonts w:ascii="Times New Roman" w:eastAsia="Times New Roman" w:hAnsi="Times New Roman"/>
          <w:b/>
          <w:bCs/>
          <w:sz w:val="24"/>
          <w:szCs w:val="24"/>
          <w:lang w:eastAsia="ru-RU"/>
        </w:rPr>
        <w:t>1.Паспорт муниципальной программы (далее – Программа)</w:t>
      </w:r>
    </w:p>
    <w:tbl>
      <w:tblPr>
        <w:tblW w:w="10200" w:type="dxa"/>
        <w:tblInd w:w="70" w:type="dxa"/>
        <w:tblLayout w:type="fixed"/>
        <w:tblCellMar>
          <w:left w:w="70" w:type="dxa"/>
          <w:right w:w="70" w:type="dxa"/>
        </w:tblCellMar>
        <w:tblLook w:val="04A0" w:firstRow="1" w:lastRow="0" w:firstColumn="1" w:lastColumn="0" w:noHBand="0" w:noVBand="1"/>
      </w:tblPr>
      <w:tblGrid>
        <w:gridCol w:w="2879"/>
        <w:gridCol w:w="1814"/>
        <w:gridCol w:w="1116"/>
        <w:gridCol w:w="1133"/>
        <w:gridCol w:w="1417"/>
        <w:gridCol w:w="1841"/>
      </w:tblGrid>
      <w:tr w:rsidR="00370C94" w:rsidRPr="00012508" w:rsidTr="00B918FF">
        <w:trPr>
          <w:trHeight w:val="240"/>
        </w:trPr>
        <w:tc>
          <w:tcPr>
            <w:tcW w:w="2879" w:type="dxa"/>
            <w:tcBorders>
              <w:top w:val="single" w:sz="6" w:space="0" w:color="auto"/>
              <w:left w:val="single" w:sz="6" w:space="0" w:color="auto"/>
              <w:bottom w:val="single" w:sz="6" w:space="0" w:color="auto"/>
              <w:right w:val="single" w:sz="6" w:space="0" w:color="auto"/>
            </w:tcBorders>
            <w:vAlign w:val="center"/>
            <w:hideMark/>
          </w:tcPr>
          <w:p w:rsidR="00370C94" w:rsidRPr="00012508" w:rsidRDefault="00370C94">
            <w:pPr>
              <w:autoSpaceDE w:val="0"/>
              <w:autoSpaceDN w:val="0"/>
              <w:adjustRightInd w:val="0"/>
              <w:spacing w:after="0" w:line="240" w:lineRule="auto"/>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 xml:space="preserve">Наименование Программы </w:t>
            </w:r>
          </w:p>
        </w:tc>
        <w:tc>
          <w:tcPr>
            <w:tcW w:w="7321" w:type="dxa"/>
            <w:gridSpan w:val="5"/>
            <w:tcBorders>
              <w:top w:val="single" w:sz="6" w:space="0" w:color="auto"/>
              <w:left w:val="single" w:sz="6" w:space="0" w:color="auto"/>
              <w:bottom w:val="single" w:sz="6" w:space="0" w:color="auto"/>
              <w:right w:val="single" w:sz="6" w:space="0" w:color="auto"/>
            </w:tcBorders>
            <w:hideMark/>
          </w:tcPr>
          <w:p w:rsidR="00370C94" w:rsidRPr="00012508" w:rsidRDefault="00370C94" w:rsidP="009C44B8">
            <w:pPr>
              <w:autoSpaceDE w:val="0"/>
              <w:autoSpaceDN w:val="0"/>
              <w:adjustRightInd w:val="0"/>
              <w:spacing w:after="0" w:line="240" w:lineRule="auto"/>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 xml:space="preserve">«Использование и охрана земель на территории </w:t>
            </w:r>
            <w:r w:rsidR="009C44B8" w:rsidRPr="00012508">
              <w:rPr>
                <w:rFonts w:ascii="Times New Roman" w:eastAsia="Times New Roman" w:hAnsi="Times New Roman"/>
                <w:sz w:val="24"/>
                <w:szCs w:val="24"/>
                <w:lang w:eastAsia="ru-RU"/>
              </w:rPr>
              <w:t>Нахратовского</w:t>
            </w:r>
            <w:r w:rsidRPr="00012508">
              <w:rPr>
                <w:rFonts w:ascii="Times New Roman" w:eastAsia="Times New Roman" w:hAnsi="Times New Roman"/>
                <w:sz w:val="24"/>
                <w:szCs w:val="24"/>
                <w:lang w:eastAsia="ru-RU"/>
              </w:rPr>
              <w:t xml:space="preserve"> сельсовета» на 20</w:t>
            </w:r>
            <w:r w:rsidR="009C44B8">
              <w:rPr>
                <w:rFonts w:ascii="Times New Roman" w:eastAsia="Times New Roman" w:hAnsi="Times New Roman"/>
                <w:sz w:val="24"/>
                <w:szCs w:val="24"/>
                <w:lang w:eastAsia="ru-RU"/>
              </w:rPr>
              <w:t>22</w:t>
            </w:r>
            <w:r w:rsidRPr="00012508">
              <w:rPr>
                <w:rFonts w:ascii="Times New Roman" w:eastAsia="Times New Roman" w:hAnsi="Times New Roman"/>
                <w:sz w:val="24"/>
                <w:szCs w:val="24"/>
                <w:lang w:eastAsia="ru-RU"/>
              </w:rPr>
              <w:t>-202</w:t>
            </w:r>
            <w:r w:rsidR="009C44B8">
              <w:rPr>
                <w:rFonts w:ascii="Times New Roman" w:eastAsia="Times New Roman" w:hAnsi="Times New Roman"/>
                <w:sz w:val="24"/>
                <w:szCs w:val="24"/>
                <w:lang w:eastAsia="ru-RU"/>
              </w:rPr>
              <w:t>4</w:t>
            </w:r>
            <w:r w:rsidRPr="00012508">
              <w:rPr>
                <w:rFonts w:ascii="Times New Roman" w:eastAsia="Times New Roman" w:hAnsi="Times New Roman"/>
                <w:sz w:val="24"/>
                <w:szCs w:val="24"/>
                <w:lang w:eastAsia="ru-RU"/>
              </w:rPr>
              <w:t xml:space="preserve"> годы.</w:t>
            </w:r>
          </w:p>
        </w:tc>
      </w:tr>
      <w:tr w:rsidR="00370C94" w:rsidRPr="00012508" w:rsidTr="00B918FF">
        <w:trPr>
          <w:trHeight w:val="600"/>
        </w:trPr>
        <w:tc>
          <w:tcPr>
            <w:tcW w:w="2879" w:type="dxa"/>
            <w:tcBorders>
              <w:top w:val="single" w:sz="6" w:space="0" w:color="auto"/>
              <w:left w:val="single" w:sz="6" w:space="0" w:color="auto"/>
              <w:bottom w:val="single" w:sz="6" w:space="0" w:color="auto"/>
              <w:right w:val="single" w:sz="6" w:space="0" w:color="auto"/>
            </w:tcBorders>
            <w:vAlign w:val="center"/>
            <w:hideMark/>
          </w:tcPr>
          <w:p w:rsidR="00370C94" w:rsidRPr="00012508" w:rsidRDefault="00370C94">
            <w:pPr>
              <w:autoSpaceDE w:val="0"/>
              <w:autoSpaceDN w:val="0"/>
              <w:adjustRightInd w:val="0"/>
              <w:spacing w:after="0" w:line="240" w:lineRule="auto"/>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 xml:space="preserve">Основание для разработки </w:t>
            </w:r>
          </w:p>
        </w:tc>
        <w:tc>
          <w:tcPr>
            <w:tcW w:w="7321" w:type="dxa"/>
            <w:gridSpan w:val="5"/>
            <w:tcBorders>
              <w:top w:val="single" w:sz="6" w:space="0" w:color="auto"/>
              <w:left w:val="single" w:sz="6" w:space="0" w:color="auto"/>
              <w:bottom w:val="single" w:sz="6" w:space="0" w:color="auto"/>
              <w:right w:val="single" w:sz="6" w:space="0" w:color="auto"/>
            </w:tcBorders>
            <w:hideMark/>
          </w:tcPr>
          <w:p w:rsidR="00370C94" w:rsidRPr="00012508" w:rsidRDefault="00370C94">
            <w:pPr>
              <w:widowControl w:val="0"/>
              <w:autoSpaceDE w:val="0"/>
              <w:autoSpaceDN w:val="0"/>
              <w:adjustRightInd w:val="0"/>
              <w:spacing w:after="0" w:line="240" w:lineRule="auto"/>
              <w:jc w:val="both"/>
              <w:rPr>
                <w:rFonts w:ascii="Times New Roman" w:eastAsia="Times New Roman" w:hAnsi="Times New Roman"/>
                <w:noProof/>
                <w:sz w:val="24"/>
                <w:szCs w:val="24"/>
              </w:rPr>
            </w:pPr>
            <w:r w:rsidRPr="00012508">
              <w:rPr>
                <w:rFonts w:ascii="Times New Roman" w:eastAsia="Times New Roman" w:hAnsi="Times New Roman"/>
                <w:noProof/>
                <w:sz w:val="24"/>
                <w:szCs w:val="24"/>
              </w:rPr>
              <w:t>Федеральный закон от 6 октября 2003 года № 131-ФЗ «Об общих принципах организации местного самоуправления в Российской Федерации;</w:t>
            </w:r>
          </w:p>
          <w:p w:rsidR="00370C94" w:rsidRPr="00012508" w:rsidRDefault="00370C94">
            <w:pPr>
              <w:widowControl w:val="0"/>
              <w:autoSpaceDE w:val="0"/>
              <w:autoSpaceDN w:val="0"/>
              <w:adjustRightInd w:val="0"/>
              <w:spacing w:after="0" w:line="240" w:lineRule="auto"/>
              <w:jc w:val="both"/>
              <w:rPr>
                <w:rFonts w:ascii="Times New Roman" w:eastAsia="Times New Roman" w:hAnsi="Times New Roman"/>
                <w:noProof/>
                <w:sz w:val="24"/>
                <w:szCs w:val="24"/>
              </w:rPr>
            </w:pPr>
            <w:r w:rsidRPr="00012508">
              <w:rPr>
                <w:rFonts w:ascii="Times New Roman" w:eastAsia="Times New Roman" w:hAnsi="Times New Roman"/>
                <w:noProof/>
                <w:sz w:val="24"/>
                <w:szCs w:val="24"/>
              </w:rPr>
              <w:t>Земельный кодекс РФ</w:t>
            </w:r>
          </w:p>
        </w:tc>
      </w:tr>
      <w:tr w:rsidR="00370C94" w:rsidRPr="00012508" w:rsidTr="00B918FF">
        <w:trPr>
          <w:trHeight w:val="282"/>
        </w:trPr>
        <w:tc>
          <w:tcPr>
            <w:tcW w:w="2879" w:type="dxa"/>
            <w:tcBorders>
              <w:top w:val="single" w:sz="6" w:space="0" w:color="auto"/>
              <w:left w:val="single" w:sz="6" w:space="0" w:color="auto"/>
              <w:bottom w:val="single" w:sz="6" w:space="0" w:color="auto"/>
              <w:right w:val="single" w:sz="6" w:space="0" w:color="auto"/>
            </w:tcBorders>
            <w:vAlign w:val="center"/>
            <w:hideMark/>
          </w:tcPr>
          <w:p w:rsidR="00370C94" w:rsidRPr="00012508" w:rsidRDefault="00370C94">
            <w:pPr>
              <w:autoSpaceDE w:val="0"/>
              <w:autoSpaceDN w:val="0"/>
              <w:adjustRightInd w:val="0"/>
              <w:spacing w:after="0" w:line="240" w:lineRule="auto"/>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Муниципальный заказчик-координатор  программы</w:t>
            </w:r>
          </w:p>
        </w:tc>
        <w:tc>
          <w:tcPr>
            <w:tcW w:w="7321" w:type="dxa"/>
            <w:gridSpan w:val="5"/>
            <w:tcBorders>
              <w:top w:val="single" w:sz="6" w:space="0" w:color="auto"/>
              <w:left w:val="single" w:sz="6" w:space="0" w:color="auto"/>
              <w:bottom w:val="single" w:sz="4" w:space="0" w:color="auto"/>
              <w:right w:val="single" w:sz="6" w:space="0" w:color="auto"/>
            </w:tcBorders>
            <w:hideMark/>
          </w:tcPr>
          <w:p w:rsidR="00370C94" w:rsidRPr="00012508" w:rsidRDefault="00370C94">
            <w:pPr>
              <w:tabs>
                <w:tab w:val="left" w:pos="3659"/>
              </w:tabs>
              <w:autoSpaceDE w:val="0"/>
              <w:autoSpaceDN w:val="0"/>
              <w:adjustRightInd w:val="0"/>
              <w:spacing w:after="0" w:line="240" w:lineRule="auto"/>
              <w:jc w:val="both"/>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 xml:space="preserve">Администрация </w:t>
            </w:r>
            <w:r w:rsidR="00012508" w:rsidRPr="00012508">
              <w:rPr>
                <w:rFonts w:ascii="Times New Roman" w:eastAsia="Times New Roman" w:hAnsi="Times New Roman"/>
                <w:sz w:val="24"/>
                <w:szCs w:val="24"/>
                <w:lang w:eastAsia="ru-RU"/>
              </w:rPr>
              <w:t>Нахратовского</w:t>
            </w:r>
            <w:r w:rsidRPr="00012508">
              <w:rPr>
                <w:rFonts w:ascii="Times New Roman" w:eastAsia="Times New Roman" w:hAnsi="Times New Roman"/>
                <w:sz w:val="24"/>
                <w:szCs w:val="24"/>
                <w:lang w:eastAsia="ru-RU"/>
              </w:rPr>
              <w:t xml:space="preserve"> сельсовета</w:t>
            </w:r>
          </w:p>
        </w:tc>
      </w:tr>
      <w:tr w:rsidR="00370C94" w:rsidRPr="00012508" w:rsidTr="00B918FF">
        <w:trPr>
          <w:trHeight w:val="240"/>
        </w:trPr>
        <w:tc>
          <w:tcPr>
            <w:tcW w:w="2879" w:type="dxa"/>
            <w:tcBorders>
              <w:top w:val="single" w:sz="6" w:space="0" w:color="auto"/>
              <w:left w:val="single" w:sz="6" w:space="0" w:color="auto"/>
              <w:bottom w:val="single" w:sz="6" w:space="0" w:color="auto"/>
              <w:right w:val="single" w:sz="6" w:space="0" w:color="auto"/>
            </w:tcBorders>
            <w:vAlign w:val="center"/>
            <w:hideMark/>
          </w:tcPr>
          <w:p w:rsidR="00370C94" w:rsidRPr="00012508" w:rsidRDefault="00370C94">
            <w:pPr>
              <w:autoSpaceDE w:val="0"/>
              <w:autoSpaceDN w:val="0"/>
              <w:adjustRightInd w:val="0"/>
              <w:spacing w:after="0" w:line="240" w:lineRule="auto"/>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Цель Программы</w:t>
            </w:r>
          </w:p>
        </w:tc>
        <w:tc>
          <w:tcPr>
            <w:tcW w:w="7321" w:type="dxa"/>
            <w:gridSpan w:val="5"/>
            <w:tcBorders>
              <w:top w:val="single" w:sz="6" w:space="0" w:color="auto"/>
              <w:left w:val="single" w:sz="6" w:space="0" w:color="auto"/>
              <w:bottom w:val="single" w:sz="6" w:space="0" w:color="auto"/>
              <w:right w:val="single" w:sz="6" w:space="0" w:color="auto"/>
            </w:tcBorders>
            <w:hideMark/>
          </w:tcPr>
          <w:p w:rsidR="00370C94" w:rsidRPr="00012508" w:rsidRDefault="00370C94">
            <w:pPr>
              <w:autoSpaceDE w:val="0"/>
              <w:autoSpaceDN w:val="0"/>
              <w:adjustRightInd w:val="0"/>
              <w:spacing w:after="0" w:line="181" w:lineRule="atLeast"/>
              <w:jc w:val="both"/>
              <w:rPr>
                <w:rFonts w:ascii="Times New Roman" w:eastAsia="Times New Roman" w:hAnsi="Times New Roman"/>
                <w:color w:val="000000"/>
                <w:sz w:val="24"/>
                <w:szCs w:val="24"/>
                <w:lang w:eastAsia="ru-RU"/>
              </w:rPr>
            </w:pPr>
            <w:r w:rsidRPr="00012508">
              <w:rPr>
                <w:rFonts w:ascii="Times New Roman" w:hAnsi="Times New Roman"/>
                <w:color w:val="000000"/>
                <w:sz w:val="24"/>
                <w:szCs w:val="24"/>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r>
      <w:tr w:rsidR="00370C94" w:rsidRPr="00012508" w:rsidTr="00B918FF">
        <w:trPr>
          <w:trHeight w:val="344"/>
        </w:trPr>
        <w:tc>
          <w:tcPr>
            <w:tcW w:w="2879" w:type="dxa"/>
            <w:tcBorders>
              <w:top w:val="single" w:sz="6" w:space="0" w:color="auto"/>
              <w:left w:val="single" w:sz="6" w:space="0" w:color="auto"/>
              <w:bottom w:val="single" w:sz="6" w:space="0" w:color="auto"/>
              <w:right w:val="single" w:sz="6" w:space="0" w:color="auto"/>
            </w:tcBorders>
            <w:vAlign w:val="center"/>
            <w:hideMark/>
          </w:tcPr>
          <w:p w:rsidR="00370C94" w:rsidRPr="00012508" w:rsidRDefault="00370C94">
            <w:pPr>
              <w:autoSpaceDE w:val="0"/>
              <w:autoSpaceDN w:val="0"/>
              <w:adjustRightInd w:val="0"/>
              <w:spacing w:after="0" w:line="240" w:lineRule="auto"/>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Задачи Программы</w:t>
            </w:r>
          </w:p>
        </w:tc>
        <w:tc>
          <w:tcPr>
            <w:tcW w:w="7321" w:type="dxa"/>
            <w:gridSpan w:val="5"/>
            <w:tcBorders>
              <w:top w:val="single" w:sz="6" w:space="0" w:color="auto"/>
              <w:left w:val="single" w:sz="6" w:space="0" w:color="auto"/>
              <w:bottom w:val="single" w:sz="6" w:space="0" w:color="auto"/>
              <w:right w:val="single" w:sz="6" w:space="0" w:color="auto"/>
            </w:tcBorders>
            <w:hideMark/>
          </w:tcPr>
          <w:p w:rsidR="00370C94" w:rsidRPr="00012508" w:rsidRDefault="00370C94" w:rsidP="009C44B8">
            <w:pPr>
              <w:pStyle w:val="a3"/>
              <w:spacing w:after="0" w:line="240" w:lineRule="auto"/>
              <w:ind w:left="0" w:right="99"/>
              <w:jc w:val="both"/>
              <w:rPr>
                <w:rFonts w:ascii="Times New Roman" w:hAnsi="Times New Roman"/>
                <w:sz w:val="24"/>
                <w:szCs w:val="24"/>
                <w:lang w:eastAsia="en-US"/>
              </w:rPr>
            </w:pPr>
            <w:r w:rsidRPr="00012508">
              <w:rPr>
                <w:rFonts w:ascii="Times New Roman" w:hAnsi="Times New Roman"/>
                <w:sz w:val="24"/>
                <w:szCs w:val="24"/>
                <w:lang w:eastAsia="en-US"/>
              </w:rPr>
              <w:t>- повышение эффективности использования и охраны земель;</w:t>
            </w:r>
          </w:p>
          <w:p w:rsidR="00370C94" w:rsidRPr="00012508" w:rsidRDefault="00370C94" w:rsidP="009C44B8">
            <w:pPr>
              <w:pStyle w:val="a3"/>
              <w:spacing w:after="0" w:line="240" w:lineRule="auto"/>
              <w:ind w:left="0" w:right="99"/>
              <w:jc w:val="both"/>
              <w:rPr>
                <w:rFonts w:ascii="Times New Roman" w:hAnsi="Times New Roman"/>
                <w:sz w:val="24"/>
                <w:szCs w:val="24"/>
                <w:lang w:eastAsia="en-US"/>
              </w:rPr>
            </w:pPr>
            <w:r w:rsidRPr="00012508">
              <w:rPr>
                <w:rFonts w:ascii="Times New Roman" w:hAnsi="Times New Roman"/>
                <w:sz w:val="24"/>
                <w:szCs w:val="24"/>
                <w:lang w:eastAsia="en-US"/>
              </w:rPr>
              <w:t xml:space="preserve">- обеспечение организации рационального использования и охраны земель; </w:t>
            </w:r>
          </w:p>
          <w:p w:rsidR="00370C94" w:rsidRPr="00012508" w:rsidRDefault="00370C94" w:rsidP="009C44B8">
            <w:pPr>
              <w:pStyle w:val="a3"/>
              <w:spacing w:after="0" w:line="240" w:lineRule="auto"/>
              <w:ind w:left="0" w:right="99"/>
              <w:jc w:val="both"/>
              <w:rPr>
                <w:rFonts w:ascii="Times New Roman" w:hAnsi="Times New Roman"/>
                <w:sz w:val="24"/>
                <w:szCs w:val="24"/>
                <w:lang w:eastAsia="en-US"/>
              </w:rPr>
            </w:pPr>
            <w:r w:rsidRPr="00012508">
              <w:rPr>
                <w:rFonts w:ascii="Times New Roman" w:hAnsi="Times New Roman"/>
                <w:sz w:val="24"/>
                <w:szCs w:val="24"/>
                <w:lang w:eastAsia="en-US"/>
              </w:rPr>
              <w:t>- сохранение и восстановление зеленых насаждений,</w:t>
            </w:r>
          </w:p>
          <w:p w:rsidR="00370C94" w:rsidRPr="00012508" w:rsidRDefault="00370C94" w:rsidP="009C44B8">
            <w:pPr>
              <w:widowControl w:val="0"/>
              <w:autoSpaceDE w:val="0"/>
              <w:autoSpaceDN w:val="0"/>
              <w:adjustRightInd w:val="0"/>
              <w:spacing w:after="0" w:line="240" w:lineRule="auto"/>
              <w:jc w:val="both"/>
              <w:rPr>
                <w:rFonts w:ascii="Times New Roman" w:eastAsia="Times New Roman" w:hAnsi="Times New Roman"/>
                <w:noProof/>
                <w:sz w:val="24"/>
                <w:szCs w:val="24"/>
              </w:rPr>
            </w:pPr>
            <w:r w:rsidRPr="00012508">
              <w:rPr>
                <w:rFonts w:ascii="Times New Roman" w:hAnsi="Times New Roman"/>
                <w:sz w:val="24"/>
                <w:szCs w:val="24"/>
              </w:rPr>
              <w:t>- проведение инвентаризации земель</w:t>
            </w:r>
          </w:p>
        </w:tc>
      </w:tr>
      <w:tr w:rsidR="00370C94" w:rsidRPr="00012508" w:rsidTr="00B918FF">
        <w:trPr>
          <w:trHeight w:val="360"/>
        </w:trPr>
        <w:tc>
          <w:tcPr>
            <w:tcW w:w="2879" w:type="dxa"/>
            <w:tcBorders>
              <w:top w:val="single" w:sz="6" w:space="0" w:color="auto"/>
              <w:left w:val="single" w:sz="6" w:space="0" w:color="auto"/>
              <w:bottom w:val="single" w:sz="6" w:space="0" w:color="auto"/>
              <w:right w:val="single" w:sz="6" w:space="0" w:color="auto"/>
            </w:tcBorders>
            <w:vAlign w:val="center"/>
            <w:hideMark/>
          </w:tcPr>
          <w:p w:rsidR="00370C94" w:rsidRPr="00012508" w:rsidRDefault="00370C94">
            <w:pPr>
              <w:autoSpaceDE w:val="0"/>
              <w:autoSpaceDN w:val="0"/>
              <w:adjustRightInd w:val="0"/>
              <w:spacing w:after="0" w:line="240" w:lineRule="auto"/>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Сроки и этапы реализации Программы</w:t>
            </w:r>
          </w:p>
        </w:tc>
        <w:tc>
          <w:tcPr>
            <w:tcW w:w="7321" w:type="dxa"/>
            <w:gridSpan w:val="5"/>
            <w:tcBorders>
              <w:top w:val="single" w:sz="6" w:space="0" w:color="auto"/>
              <w:left w:val="single" w:sz="6" w:space="0" w:color="auto"/>
              <w:bottom w:val="single" w:sz="6" w:space="0" w:color="auto"/>
              <w:right w:val="single" w:sz="6" w:space="0" w:color="auto"/>
            </w:tcBorders>
            <w:hideMark/>
          </w:tcPr>
          <w:p w:rsidR="00370C94" w:rsidRPr="00012508" w:rsidRDefault="00370C94" w:rsidP="009C44B8">
            <w:pPr>
              <w:autoSpaceDE w:val="0"/>
              <w:autoSpaceDN w:val="0"/>
              <w:adjustRightInd w:val="0"/>
              <w:spacing w:after="0" w:line="240" w:lineRule="auto"/>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20</w:t>
            </w:r>
            <w:r w:rsidR="009C44B8">
              <w:rPr>
                <w:rFonts w:ascii="Times New Roman" w:eastAsia="Times New Roman" w:hAnsi="Times New Roman"/>
                <w:sz w:val="24"/>
                <w:szCs w:val="24"/>
                <w:lang w:eastAsia="ru-RU"/>
              </w:rPr>
              <w:t>22</w:t>
            </w:r>
            <w:r w:rsidRPr="00012508">
              <w:rPr>
                <w:rFonts w:ascii="Times New Roman" w:eastAsia="Times New Roman" w:hAnsi="Times New Roman"/>
                <w:sz w:val="24"/>
                <w:szCs w:val="24"/>
                <w:lang w:eastAsia="ru-RU"/>
              </w:rPr>
              <w:t xml:space="preserve"> - 202</w:t>
            </w:r>
            <w:r w:rsidR="009C44B8">
              <w:rPr>
                <w:rFonts w:ascii="Times New Roman" w:eastAsia="Times New Roman" w:hAnsi="Times New Roman"/>
                <w:sz w:val="24"/>
                <w:szCs w:val="24"/>
                <w:lang w:eastAsia="ru-RU"/>
              </w:rPr>
              <w:t>4</w:t>
            </w:r>
            <w:r w:rsidRPr="00012508">
              <w:rPr>
                <w:rFonts w:ascii="Times New Roman" w:eastAsia="Times New Roman" w:hAnsi="Times New Roman"/>
                <w:sz w:val="24"/>
                <w:szCs w:val="24"/>
                <w:lang w:eastAsia="ru-RU"/>
              </w:rPr>
              <w:t xml:space="preserve"> годы, программа реализуется в 1 этап.</w:t>
            </w:r>
          </w:p>
        </w:tc>
      </w:tr>
      <w:tr w:rsidR="00370C94" w:rsidRPr="00012508" w:rsidTr="00B918FF">
        <w:trPr>
          <w:trHeight w:val="300"/>
        </w:trPr>
        <w:tc>
          <w:tcPr>
            <w:tcW w:w="2879" w:type="dxa"/>
            <w:vMerge w:val="restart"/>
            <w:tcBorders>
              <w:top w:val="single" w:sz="6" w:space="0" w:color="auto"/>
              <w:left w:val="single" w:sz="6" w:space="0" w:color="auto"/>
              <w:bottom w:val="nil"/>
              <w:right w:val="single" w:sz="6" w:space="0" w:color="auto"/>
            </w:tcBorders>
            <w:hideMark/>
          </w:tcPr>
          <w:p w:rsidR="00370C94" w:rsidRPr="00012508" w:rsidRDefault="00370C94">
            <w:pPr>
              <w:autoSpaceDE w:val="0"/>
              <w:autoSpaceDN w:val="0"/>
              <w:adjustRightInd w:val="0"/>
              <w:spacing w:after="0" w:line="240" w:lineRule="auto"/>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Объемы и источники финансирования Программы</w:t>
            </w:r>
          </w:p>
        </w:tc>
        <w:tc>
          <w:tcPr>
            <w:tcW w:w="1814" w:type="dxa"/>
            <w:vMerge w:val="restart"/>
            <w:tcBorders>
              <w:top w:val="single" w:sz="6" w:space="0" w:color="auto"/>
              <w:left w:val="single" w:sz="6" w:space="0" w:color="auto"/>
              <w:bottom w:val="single" w:sz="4" w:space="0" w:color="auto"/>
              <w:right w:val="single" w:sz="4" w:space="0" w:color="auto"/>
            </w:tcBorders>
          </w:tcPr>
          <w:p w:rsidR="00370C94" w:rsidRPr="00012508" w:rsidRDefault="00370C94">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p>
          <w:p w:rsidR="00370C94" w:rsidRPr="00012508" w:rsidRDefault="00370C94" w:rsidP="00012508">
            <w:pPr>
              <w:autoSpaceDE w:val="0"/>
              <w:autoSpaceDN w:val="0"/>
              <w:adjustRightInd w:val="0"/>
              <w:spacing w:after="0" w:line="240" w:lineRule="auto"/>
              <w:ind w:left="-44" w:right="-108"/>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Источники финансирования</w:t>
            </w:r>
          </w:p>
        </w:tc>
        <w:tc>
          <w:tcPr>
            <w:tcW w:w="5507" w:type="dxa"/>
            <w:gridSpan w:val="4"/>
            <w:tcBorders>
              <w:top w:val="single" w:sz="4" w:space="0" w:color="auto"/>
              <w:left w:val="single" w:sz="4" w:space="0" w:color="auto"/>
              <w:bottom w:val="single" w:sz="4" w:space="0" w:color="auto"/>
              <w:right w:val="single" w:sz="6" w:space="0" w:color="auto"/>
            </w:tcBorders>
            <w:hideMark/>
          </w:tcPr>
          <w:p w:rsidR="00370C94" w:rsidRPr="00012508" w:rsidRDefault="00370C94">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Годы, тыс. руб.</w:t>
            </w:r>
          </w:p>
        </w:tc>
      </w:tr>
      <w:tr w:rsidR="00370C94" w:rsidRPr="00012508" w:rsidTr="00B918FF">
        <w:trPr>
          <w:trHeight w:val="534"/>
        </w:trPr>
        <w:tc>
          <w:tcPr>
            <w:tcW w:w="2879" w:type="dxa"/>
            <w:vMerge/>
            <w:tcBorders>
              <w:top w:val="single" w:sz="6" w:space="0" w:color="auto"/>
              <w:left w:val="single" w:sz="6" w:space="0" w:color="auto"/>
              <w:bottom w:val="nil"/>
              <w:right w:val="single" w:sz="6" w:space="0" w:color="auto"/>
            </w:tcBorders>
            <w:vAlign w:val="center"/>
            <w:hideMark/>
          </w:tcPr>
          <w:p w:rsidR="00370C94" w:rsidRPr="00012508" w:rsidRDefault="00370C94">
            <w:pPr>
              <w:spacing w:after="0" w:line="240" w:lineRule="auto"/>
              <w:rPr>
                <w:rFonts w:ascii="Times New Roman" w:eastAsia="Times New Roman" w:hAnsi="Times New Roman"/>
                <w:sz w:val="24"/>
                <w:szCs w:val="24"/>
                <w:lang w:eastAsia="ru-RU"/>
              </w:rPr>
            </w:pPr>
          </w:p>
        </w:tc>
        <w:tc>
          <w:tcPr>
            <w:tcW w:w="1814" w:type="dxa"/>
            <w:vMerge/>
            <w:tcBorders>
              <w:top w:val="single" w:sz="6" w:space="0" w:color="auto"/>
              <w:left w:val="single" w:sz="6" w:space="0" w:color="auto"/>
              <w:bottom w:val="single" w:sz="4" w:space="0" w:color="auto"/>
              <w:right w:val="single" w:sz="4" w:space="0" w:color="auto"/>
            </w:tcBorders>
            <w:vAlign w:val="center"/>
            <w:hideMark/>
          </w:tcPr>
          <w:p w:rsidR="00370C94" w:rsidRPr="00012508" w:rsidRDefault="00370C94">
            <w:pPr>
              <w:spacing w:after="0" w:line="240" w:lineRule="auto"/>
              <w:rPr>
                <w:rFonts w:ascii="Times New Roman" w:eastAsia="Times New Roman" w:hAnsi="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370C94" w:rsidRPr="00012508" w:rsidRDefault="00370C94" w:rsidP="009C44B8">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20</w:t>
            </w:r>
            <w:r w:rsidR="009C44B8">
              <w:rPr>
                <w:rFonts w:ascii="Times New Roman" w:eastAsia="Times New Roman" w:hAnsi="Times New Roman"/>
                <w:sz w:val="24"/>
                <w:szCs w:val="24"/>
                <w:lang w:eastAsia="ru-RU"/>
              </w:rPr>
              <w:t>22</w:t>
            </w:r>
          </w:p>
        </w:tc>
        <w:tc>
          <w:tcPr>
            <w:tcW w:w="1133" w:type="dxa"/>
            <w:tcBorders>
              <w:top w:val="single" w:sz="4" w:space="0" w:color="auto"/>
              <w:left w:val="single" w:sz="4" w:space="0" w:color="auto"/>
              <w:bottom w:val="single" w:sz="4" w:space="0" w:color="auto"/>
              <w:right w:val="single" w:sz="4" w:space="0" w:color="auto"/>
            </w:tcBorders>
          </w:tcPr>
          <w:p w:rsidR="00370C94" w:rsidRPr="00012508" w:rsidRDefault="00370C94">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20</w:t>
            </w:r>
            <w:r w:rsidR="009C44B8">
              <w:rPr>
                <w:rFonts w:ascii="Times New Roman" w:eastAsia="Times New Roman" w:hAnsi="Times New Roman"/>
                <w:sz w:val="24"/>
                <w:szCs w:val="24"/>
                <w:lang w:eastAsia="ru-RU"/>
              </w:rPr>
              <w:t>23</w:t>
            </w:r>
          </w:p>
          <w:p w:rsidR="00370C94" w:rsidRPr="00012508" w:rsidRDefault="00370C94">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370C94" w:rsidRPr="00012508" w:rsidRDefault="009C44B8">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c>
          <w:tcPr>
            <w:tcW w:w="1841" w:type="dxa"/>
            <w:tcBorders>
              <w:top w:val="single" w:sz="4" w:space="0" w:color="auto"/>
              <w:left w:val="single" w:sz="4" w:space="0" w:color="auto"/>
              <w:bottom w:val="single" w:sz="4" w:space="0" w:color="auto"/>
              <w:right w:val="single" w:sz="6" w:space="0" w:color="auto"/>
            </w:tcBorders>
            <w:hideMark/>
          </w:tcPr>
          <w:p w:rsidR="00370C94" w:rsidRPr="00012508" w:rsidRDefault="00370C94">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ВСЕГО</w:t>
            </w:r>
          </w:p>
        </w:tc>
      </w:tr>
      <w:tr w:rsidR="00370C94" w:rsidRPr="00012508" w:rsidTr="00B918FF">
        <w:trPr>
          <w:trHeight w:val="322"/>
        </w:trPr>
        <w:tc>
          <w:tcPr>
            <w:tcW w:w="2879" w:type="dxa"/>
            <w:vMerge/>
            <w:tcBorders>
              <w:top w:val="single" w:sz="6" w:space="0" w:color="auto"/>
              <w:left w:val="single" w:sz="6" w:space="0" w:color="auto"/>
              <w:bottom w:val="nil"/>
              <w:right w:val="single" w:sz="6" w:space="0" w:color="auto"/>
            </w:tcBorders>
            <w:vAlign w:val="center"/>
            <w:hideMark/>
          </w:tcPr>
          <w:p w:rsidR="00370C94" w:rsidRPr="00012508" w:rsidRDefault="00370C94">
            <w:pPr>
              <w:spacing w:after="0" w:line="240" w:lineRule="auto"/>
              <w:rPr>
                <w:rFonts w:ascii="Times New Roman" w:eastAsia="Times New Roman" w:hAnsi="Times New Roman"/>
                <w:sz w:val="24"/>
                <w:szCs w:val="24"/>
                <w:lang w:eastAsia="ru-RU"/>
              </w:rPr>
            </w:pPr>
          </w:p>
        </w:tc>
        <w:tc>
          <w:tcPr>
            <w:tcW w:w="1814" w:type="dxa"/>
            <w:tcBorders>
              <w:top w:val="single" w:sz="4" w:space="0" w:color="auto"/>
              <w:left w:val="single" w:sz="6" w:space="0" w:color="auto"/>
              <w:bottom w:val="single" w:sz="4" w:space="0" w:color="auto"/>
              <w:right w:val="single" w:sz="4" w:space="0" w:color="auto"/>
            </w:tcBorders>
            <w:hideMark/>
          </w:tcPr>
          <w:p w:rsidR="00370C94" w:rsidRPr="00012508" w:rsidRDefault="00370C94">
            <w:pPr>
              <w:autoSpaceDE w:val="0"/>
              <w:autoSpaceDN w:val="0"/>
              <w:adjustRightInd w:val="0"/>
              <w:spacing w:after="0" w:line="240" w:lineRule="auto"/>
              <w:ind w:left="-44" w:right="-108"/>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Бюджет сельсовета</w:t>
            </w:r>
          </w:p>
        </w:tc>
        <w:tc>
          <w:tcPr>
            <w:tcW w:w="1116" w:type="dxa"/>
            <w:tcBorders>
              <w:top w:val="single" w:sz="4" w:space="0" w:color="auto"/>
              <w:left w:val="single" w:sz="4" w:space="0" w:color="auto"/>
              <w:bottom w:val="single" w:sz="4" w:space="0" w:color="auto"/>
              <w:right w:val="single" w:sz="4" w:space="0" w:color="auto"/>
            </w:tcBorders>
            <w:hideMark/>
          </w:tcPr>
          <w:p w:rsidR="00370C94" w:rsidRPr="00B918FF" w:rsidRDefault="00370C94" w:rsidP="00B918FF">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B918FF">
              <w:rPr>
                <w:rFonts w:ascii="Times New Roman" w:eastAsia="Times New Roman" w:hAnsi="Times New Roman"/>
                <w:sz w:val="24"/>
                <w:szCs w:val="24"/>
                <w:lang w:eastAsia="ru-RU"/>
              </w:rPr>
              <w:t>1</w:t>
            </w:r>
            <w:r w:rsidR="00B918FF" w:rsidRPr="00B918FF">
              <w:rPr>
                <w:rFonts w:ascii="Times New Roman" w:eastAsia="Times New Roman" w:hAnsi="Times New Roman"/>
                <w:sz w:val="24"/>
                <w:szCs w:val="24"/>
                <w:lang w:eastAsia="ru-RU"/>
              </w:rPr>
              <w:t>5</w:t>
            </w:r>
            <w:r w:rsidRPr="00B918FF">
              <w:rPr>
                <w:rFonts w:ascii="Times New Roman" w:eastAsia="Times New Roman" w:hAnsi="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370C94" w:rsidRPr="00B918FF" w:rsidRDefault="00370C94" w:rsidP="00B918FF">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B918FF">
              <w:rPr>
                <w:rFonts w:ascii="Times New Roman" w:eastAsia="Times New Roman" w:hAnsi="Times New Roman"/>
                <w:sz w:val="24"/>
                <w:szCs w:val="24"/>
                <w:lang w:eastAsia="ru-RU"/>
              </w:rPr>
              <w:t>1</w:t>
            </w:r>
            <w:r w:rsidR="00B918FF" w:rsidRPr="00B918FF">
              <w:rPr>
                <w:rFonts w:ascii="Times New Roman" w:eastAsia="Times New Roman" w:hAnsi="Times New Roman"/>
                <w:sz w:val="24"/>
                <w:szCs w:val="24"/>
                <w:lang w:eastAsia="ru-RU"/>
              </w:rPr>
              <w:t>5</w:t>
            </w:r>
            <w:r w:rsidRPr="00B918FF">
              <w:rPr>
                <w:rFonts w:ascii="Times New Roman" w:eastAsia="Times New Roman" w:hAnsi="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370C94" w:rsidRPr="00B918FF" w:rsidRDefault="00370C94" w:rsidP="00B918FF">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B918FF">
              <w:rPr>
                <w:rFonts w:ascii="Times New Roman" w:eastAsia="Times New Roman" w:hAnsi="Times New Roman"/>
                <w:sz w:val="24"/>
                <w:szCs w:val="24"/>
                <w:lang w:eastAsia="ru-RU"/>
              </w:rPr>
              <w:t>1</w:t>
            </w:r>
            <w:r w:rsidR="00B918FF" w:rsidRPr="00B918FF">
              <w:rPr>
                <w:rFonts w:ascii="Times New Roman" w:eastAsia="Times New Roman" w:hAnsi="Times New Roman"/>
                <w:sz w:val="24"/>
                <w:szCs w:val="24"/>
                <w:lang w:eastAsia="ru-RU"/>
              </w:rPr>
              <w:t>5</w:t>
            </w:r>
            <w:r w:rsidRPr="00B918FF">
              <w:rPr>
                <w:rFonts w:ascii="Times New Roman" w:eastAsia="Times New Roman" w:hAnsi="Times New Roman"/>
                <w:sz w:val="24"/>
                <w:szCs w:val="24"/>
                <w:lang w:eastAsia="ru-RU"/>
              </w:rPr>
              <w:t>,0</w:t>
            </w:r>
          </w:p>
        </w:tc>
        <w:tc>
          <w:tcPr>
            <w:tcW w:w="1841" w:type="dxa"/>
            <w:tcBorders>
              <w:top w:val="single" w:sz="4" w:space="0" w:color="auto"/>
              <w:left w:val="single" w:sz="4" w:space="0" w:color="auto"/>
              <w:bottom w:val="single" w:sz="4" w:space="0" w:color="auto"/>
              <w:right w:val="single" w:sz="6" w:space="0" w:color="auto"/>
            </w:tcBorders>
            <w:hideMark/>
          </w:tcPr>
          <w:p w:rsidR="00370C94" w:rsidRPr="00B918FF" w:rsidRDefault="00B918FF">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B918FF">
              <w:rPr>
                <w:rFonts w:ascii="Times New Roman" w:eastAsia="Times New Roman" w:hAnsi="Times New Roman"/>
                <w:sz w:val="24"/>
                <w:szCs w:val="24"/>
                <w:lang w:eastAsia="ru-RU"/>
              </w:rPr>
              <w:t>45</w:t>
            </w:r>
            <w:r w:rsidR="00370C94" w:rsidRPr="00B918FF">
              <w:rPr>
                <w:rFonts w:ascii="Times New Roman" w:eastAsia="Times New Roman" w:hAnsi="Times New Roman"/>
                <w:sz w:val="24"/>
                <w:szCs w:val="24"/>
                <w:lang w:eastAsia="ru-RU"/>
              </w:rPr>
              <w:t>,0</w:t>
            </w:r>
          </w:p>
        </w:tc>
      </w:tr>
      <w:tr w:rsidR="00370C94" w:rsidRPr="00012508" w:rsidTr="00B918FF">
        <w:trPr>
          <w:trHeight w:val="180"/>
        </w:trPr>
        <w:tc>
          <w:tcPr>
            <w:tcW w:w="2879" w:type="dxa"/>
            <w:vMerge/>
            <w:tcBorders>
              <w:top w:val="single" w:sz="6" w:space="0" w:color="auto"/>
              <w:left w:val="single" w:sz="6" w:space="0" w:color="auto"/>
              <w:bottom w:val="nil"/>
              <w:right w:val="single" w:sz="6" w:space="0" w:color="auto"/>
            </w:tcBorders>
            <w:vAlign w:val="center"/>
            <w:hideMark/>
          </w:tcPr>
          <w:p w:rsidR="00370C94" w:rsidRPr="00012508" w:rsidRDefault="00370C94">
            <w:pPr>
              <w:spacing w:after="0" w:line="240" w:lineRule="auto"/>
              <w:rPr>
                <w:rFonts w:ascii="Times New Roman" w:eastAsia="Times New Roman" w:hAnsi="Times New Roman"/>
                <w:sz w:val="24"/>
                <w:szCs w:val="24"/>
                <w:lang w:eastAsia="ru-RU"/>
              </w:rPr>
            </w:pPr>
          </w:p>
        </w:tc>
        <w:tc>
          <w:tcPr>
            <w:tcW w:w="1814" w:type="dxa"/>
            <w:tcBorders>
              <w:top w:val="single" w:sz="4" w:space="0" w:color="auto"/>
              <w:left w:val="single" w:sz="6" w:space="0" w:color="auto"/>
              <w:bottom w:val="single" w:sz="4" w:space="0" w:color="auto"/>
              <w:right w:val="single" w:sz="4" w:space="0" w:color="auto"/>
            </w:tcBorders>
            <w:hideMark/>
          </w:tcPr>
          <w:p w:rsidR="00370C94" w:rsidRPr="00012508" w:rsidRDefault="00370C94">
            <w:pPr>
              <w:autoSpaceDE w:val="0"/>
              <w:autoSpaceDN w:val="0"/>
              <w:adjustRightInd w:val="0"/>
              <w:spacing w:after="0" w:line="240" w:lineRule="auto"/>
              <w:ind w:left="-44" w:right="-108"/>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Бюджет муниципального района</w:t>
            </w:r>
          </w:p>
        </w:tc>
        <w:tc>
          <w:tcPr>
            <w:tcW w:w="1116" w:type="dxa"/>
            <w:tcBorders>
              <w:top w:val="single" w:sz="4" w:space="0" w:color="auto"/>
              <w:left w:val="single" w:sz="4" w:space="0" w:color="auto"/>
              <w:bottom w:val="single" w:sz="4" w:space="0" w:color="auto"/>
              <w:right w:val="single" w:sz="4" w:space="0" w:color="auto"/>
            </w:tcBorders>
            <w:hideMark/>
          </w:tcPr>
          <w:p w:rsidR="00370C94" w:rsidRPr="00BF66BE" w:rsidRDefault="00370C94">
            <w:pPr>
              <w:autoSpaceDE w:val="0"/>
              <w:autoSpaceDN w:val="0"/>
              <w:adjustRightInd w:val="0"/>
              <w:spacing w:after="0" w:line="240" w:lineRule="auto"/>
              <w:jc w:val="center"/>
              <w:rPr>
                <w:rFonts w:ascii="Times New Roman" w:eastAsia="Times New Roman" w:hAnsi="Times New Roman"/>
                <w:i/>
                <w:color w:val="FF0000"/>
                <w:sz w:val="24"/>
                <w:szCs w:val="24"/>
                <w:lang w:eastAsia="ru-RU"/>
              </w:rPr>
            </w:pPr>
            <w:r w:rsidRPr="00BF66BE">
              <w:rPr>
                <w:rFonts w:ascii="Times New Roman" w:eastAsia="Times New Roman" w:hAnsi="Times New Roman"/>
                <w:i/>
                <w:color w:val="FF0000"/>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370C94" w:rsidRPr="00BF66BE" w:rsidRDefault="00370C94">
            <w:pPr>
              <w:autoSpaceDE w:val="0"/>
              <w:autoSpaceDN w:val="0"/>
              <w:adjustRightInd w:val="0"/>
              <w:spacing w:after="0" w:line="240" w:lineRule="auto"/>
              <w:ind w:left="-108" w:right="-108"/>
              <w:jc w:val="center"/>
              <w:rPr>
                <w:rFonts w:ascii="Times New Roman" w:eastAsia="Times New Roman" w:hAnsi="Times New Roman"/>
                <w:i/>
                <w:color w:val="FF0000"/>
                <w:sz w:val="24"/>
                <w:szCs w:val="24"/>
                <w:lang w:eastAsia="ru-RU"/>
              </w:rPr>
            </w:pPr>
            <w:r w:rsidRPr="00BF66BE">
              <w:rPr>
                <w:rFonts w:ascii="Times New Roman" w:eastAsia="Times New Roman" w:hAnsi="Times New Roman"/>
                <w:i/>
                <w:color w:val="FF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370C94" w:rsidRPr="00BF66BE" w:rsidRDefault="00370C94">
            <w:pPr>
              <w:autoSpaceDE w:val="0"/>
              <w:autoSpaceDN w:val="0"/>
              <w:adjustRightInd w:val="0"/>
              <w:spacing w:after="0" w:line="240" w:lineRule="auto"/>
              <w:ind w:left="-108" w:right="-108"/>
              <w:jc w:val="center"/>
              <w:rPr>
                <w:rFonts w:ascii="Times New Roman" w:eastAsia="Times New Roman" w:hAnsi="Times New Roman"/>
                <w:i/>
                <w:color w:val="FF0000"/>
                <w:sz w:val="24"/>
                <w:szCs w:val="24"/>
                <w:lang w:eastAsia="ru-RU"/>
              </w:rPr>
            </w:pPr>
            <w:r w:rsidRPr="00BF66BE">
              <w:rPr>
                <w:rFonts w:ascii="Times New Roman" w:eastAsia="Times New Roman" w:hAnsi="Times New Roman"/>
                <w:i/>
                <w:color w:val="FF0000"/>
                <w:sz w:val="24"/>
                <w:szCs w:val="24"/>
                <w:lang w:eastAsia="ru-RU"/>
              </w:rPr>
              <w:t>-</w:t>
            </w:r>
          </w:p>
        </w:tc>
        <w:tc>
          <w:tcPr>
            <w:tcW w:w="1841" w:type="dxa"/>
            <w:tcBorders>
              <w:top w:val="single" w:sz="4" w:space="0" w:color="auto"/>
              <w:left w:val="single" w:sz="4" w:space="0" w:color="auto"/>
              <w:bottom w:val="single" w:sz="4" w:space="0" w:color="auto"/>
              <w:right w:val="single" w:sz="4" w:space="0" w:color="auto"/>
            </w:tcBorders>
            <w:hideMark/>
          </w:tcPr>
          <w:p w:rsidR="00370C94" w:rsidRPr="00BF66BE" w:rsidRDefault="00370C94">
            <w:pPr>
              <w:autoSpaceDE w:val="0"/>
              <w:autoSpaceDN w:val="0"/>
              <w:adjustRightInd w:val="0"/>
              <w:spacing w:after="0" w:line="240" w:lineRule="auto"/>
              <w:jc w:val="center"/>
              <w:rPr>
                <w:rFonts w:ascii="Times New Roman" w:eastAsia="Times New Roman" w:hAnsi="Times New Roman"/>
                <w:i/>
                <w:color w:val="FF0000"/>
                <w:sz w:val="24"/>
                <w:szCs w:val="24"/>
                <w:lang w:eastAsia="ru-RU"/>
              </w:rPr>
            </w:pPr>
            <w:r w:rsidRPr="00BF66BE">
              <w:rPr>
                <w:rFonts w:ascii="Times New Roman" w:eastAsia="Times New Roman" w:hAnsi="Times New Roman"/>
                <w:i/>
                <w:color w:val="FF0000"/>
                <w:sz w:val="24"/>
                <w:szCs w:val="24"/>
                <w:lang w:eastAsia="ru-RU"/>
              </w:rPr>
              <w:t>-</w:t>
            </w:r>
          </w:p>
        </w:tc>
      </w:tr>
      <w:tr w:rsidR="00370C94" w:rsidRPr="00012508" w:rsidTr="00B918FF">
        <w:trPr>
          <w:trHeight w:val="105"/>
        </w:trPr>
        <w:tc>
          <w:tcPr>
            <w:tcW w:w="2879" w:type="dxa"/>
            <w:vMerge/>
            <w:tcBorders>
              <w:top w:val="single" w:sz="6" w:space="0" w:color="auto"/>
              <w:left w:val="single" w:sz="6" w:space="0" w:color="auto"/>
              <w:bottom w:val="nil"/>
              <w:right w:val="single" w:sz="6" w:space="0" w:color="auto"/>
            </w:tcBorders>
            <w:vAlign w:val="center"/>
            <w:hideMark/>
          </w:tcPr>
          <w:p w:rsidR="00370C94" w:rsidRPr="00012508" w:rsidRDefault="00370C94">
            <w:pPr>
              <w:spacing w:after="0" w:line="240" w:lineRule="auto"/>
              <w:rPr>
                <w:rFonts w:ascii="Times New Roman" w:eastAsia="Times New Roman" w:hAnsi="Times New Roman"/>
                <w:sz w:val="24"/>
                <w:szCs w:val="24"/>
                <w:lang w:eastAsia="ru-RU"/>
              </w:rPr>
            </w:pPr>
          </w:p>
        </w:tc>
        <w:tc>
          <w:tcPr>
            <w:tcW w:w="1814" w:type="dxa"/>
            <w:tcBorders>
              <w:top w:val="single" w:sz="4" w:space="0" w:color="auto"/>
              <w:left w:val="single" w:sz="6" w:space="0" w:color="auto"/>
              <w:bottom w:val="single" w:sz="4" w:space="0" w:color="auto"/>
              <w:right w:val="single" w:sz="4" w:space="0" w:color="auto"/>
            </w:tcBorders>
            <w:hideMark/>
          </w:tcPr>
          <w:p w:rsidR="00370C94" w:rsidRPr="00012508" w:rsidRDefault="00370C94">
            <w:pPr>
              <w:autoSpaceDE w:val="0"/>
              <w:autoSpaceDN w:val="0"/>
              <w:adjustRightInd w:val="0"/>
              <w:spacing w:after="0" w:line="240" w:lineRule="auto"/>
              <w:ind w:left="-44" w:right="-108"/>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Областной бюджет</w:t>
            </w:r>
          </w:p>
        </w:tc>
        <w:tc>
          <w:tcPr>
            <w:tcW w:w="1116" w:type="dxa"/>
            <w:tcBorders>
              <w:top w:val="single" w:sz="4" w:space="0" w:color="auto"/>
              <w:left w:val="single" w:sz="4" w:space="0" w:color="auto"/>
              <w:bottom w:val="single" w:sz="4" w:space="0" w:color="auto"/>
              <w:right w:val="single" w:sz="4" w:space="0" w:color="auto"/>
            </w:tcBorders>
            <w:hideMark/>
          </w:tcPr>
          <w:p w:rsidR="00370C94" w:rsidRPr="00BF66BE" w:rsidRDefault="00370C94">
            <w:pPr>
              <w:autoSpaceDE w:val="0"/>
              <w:autoSpaceDN w:val="0"/>
              <w:adjustRightInd w:val="0"/>
              <w:spacing w:after="0" w:line="240" w:lineRule="auto"/>
              <w:jc w:val="center"/>
              <w:rPr>
                <w:rFonts w:ascii="Times New Roman" w:eastAsia="Times New Roman" w:hAnsi="Times New Roman"/>
                <w:i/>
                <w:color w:val="FF0000"/>
                <w:sz w:val="24"/>
                <w:szCs w:val="24"/>
                <w:lang w:eastAsia="ru-RU"/>
              </w:rPr>
            </w:pPr>
            <w:r w:rsidRPr="00BF66BE">
              <w:rPr>
                <w:rFonts w:ascii="Times New Roman" w:eastAsia="Times New Roman" w:hAnsi="Times New Roman"/>
                <w:i/>
                <w:color w:val="FF0000"/>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370C94" w:rsidRPr="00BF66BE" w:rsidRDefault="00370C94">
            <w:pPr>
              <w:autoSpaceDE w:val="0"/>
              <w:autoSpaceDN w:val="0"/>
              <w:adjustRightInd w:val="0"/>
              <w:spacing w:after="0" w:line="240" w:lineRule="auto"/>
              <w:ind w:left="-108" w:right="-108"/>
              <w:jc w:val="center"/>
              <w:rPr>
                <w:rFonts w:ascii="Times New Roman" w:eastAsia="Times New Roman" w:hAnsi="Times New Roman"/>
                <w:i/>
                <w:color w:val="FF0000"/>
                <w:sz w:val="24"/>
                <w:szCs w:val="24"/>
                <w:lang w:eastAsia="ru-RU"/>
              </w:rPr>
            </w:pPr>
            <w:r w:rsidRPr="00BF66BE">
              <w:rPr>
                <w:rFonts w:ascii="Times New Roman" w:eastAsia="Times New Roman" w:hAnsi="Times New Roman"/>
                <w:i/>
                <w:color w:val="FF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370C94" w:rsidRPr="00BF66BE" w:rsidRDefault="00370C94">
            <w:pPr>
              <w:autoSpaceDE w:val="0"/>
              <w:autoSpaceDN w:val="0"/>
              <w:adjustRightInd w:val="0"/>
              <w:spacing w:after="0" w:line="240" w:lineRule="auto"/>
              <w:ind w:left="-108" w:right="-108"/>
              <w:jc w:val="center"/>
              <w:rPr>
                <w:rFonts w:ascii="Times New Roman" w:eastAsia="Times New Roman" w:hAnsi="Times New Roman"/>
                <w:i/>
                <w:color w:val="FF0000"/>
                <w:sz w:val="24"/>
                <w:szCs w:val="24"/>
                <w:lang w:eastAsia="ru-RU"/>
              </w:rPr>
            </w:pPr>
            <w:r w:rsidRPr="00BF66BE">
              <w:rPr>
                <w:rFonts w:ascii="Times New Roman" w:eastAsia="Times New Roman" w:hAnsi="Times New Roman"/>
                <w:i/>
                <w:color w:val="FF0000"/>
                <w:sz w:val="24"/>
                <w:szCs w:val="24"/>
                <w:lang w:eastAsia="ru-RU"/>
              </w:rPr>
              <w:t>-</w:t>
            </w:r>
          </w:p>
        </w:tc>
        <w:tc>
          <w:tcPr>
            <w:tcW w:w="1841" w:type="dxa"/>
            <w:tcBorders>
              <w:top w:val="single" w:sz="4" w:space="0" w:color="auto"/>
              <w:left w:val="single" w:sz="4" w:space="0" w:color="auto"/>
              <w:bottom w:val="single" w:sz="4" w:space="0" w:color="auto"/>
              <w:right w:val="single" w:sz="4" w:space="0" w:color="auto"/>
            </w:tcBorders>
            <w:hideMark/>
          </w:tcPr>
          <w:p w:rsidR="00370C94" w:rsidRPr="00BF66BE" w:rsidRDefault="00370C94">
            <w:pPr>
              <w:autoSpaceDE w:val="0"/>
              <w:autoSpaceDN w:val="0"/>
              <w:adjustRightInd w:val="0"/>
              <w:spacing w:after="0" w:line="240" w:lineRule="auto"/>
              <w:jc w:val="center"/>
              <w:rPr>
                <w:rFonts w:ascii="Times New Roman" w:eastAsia="Times New Roman" w:hAnsi="Times New Roman"/>
                <w:i/>
                <w:color w:val="FF0000"/>
                <w:sz w:val="24"/>
                <w:szCs w:val="24"/>
                <w:lang w:eastAsia="ru-RU"/>
              </w:rPr>
            </w:pPr>
            <w:r w:rsidRPr="00BF66BE">
              <w:rPr>
                <w:rFonts w:ascii="Times New Roman" w:eastAsia="Times New Roman" w:hAnsi="Times New Roman"/>
                <w:i/>
                <w:color w:val="FF0000"/>
                <w:sz w:val="24"/>
                <w:szCs w:val="24"/>
                <w:lang w:eastAsia="ru-RU"/>
              </w:rPr>
              <w:t>-</w:t>
            </w:r>
          </w:p>
        </w:tc>
      </w:tr>
      <w:tr w:rsidR="00370C94" w:rsidRPr="00012508" w:rsidTr="00B918FF">
        <w:trPr>
          <w:trHeight w:val="105"/>
        </w:trPr>
        <w:tc>
          <w:tcPr>
            <w:tcW w:w="2879" w:type="dxa"/>
            <w:vMerge/>
            <w:tcBorders>
              <w:top w:val="single" w:sz="6" w:space="0" w:color="auto"/>
              <w:left w:val="single" w:sz="6" w:space="0" w:color="auto"/>
              <w:bottom w:val="nil"/>
              <w:right w:val="single" w:sz="6" w:space="0" w:color="auto"/>
            </w:tcBorders>
            <w:vAlign w:val="center"/>
            <w:hideMark/>
          </w:tcPr>
          <w:p w:rsidR="00370C94" w:rsidRPr="00012508" w:rsidRDefault="00370C94">
            <w:pPr>
              <w:spacing w:after="0" w:line="240" w:lineRule="auto"/>
              <w:rPr>
                <w:rFonts w:ascii="Times New Roman" w:eastAsia="Times New Roman" w:hAnsi="Times New Roman"/>
                <w:sz w:val="24"/>
                <w:szCs w:val="24"/>
                <w:lang w:eastAsia="ru-RU"/>
              </w:rPr>
            </w:pPr>
          </w:p>
        </w:tc>
        <w:tc>
          <w:tcPr>
            <w:tcW w:w="1814" w:type="dxa"/>
            <w:tcBorders>
              <w:top w:val="single" w:sz="4" w:space="0" w:color="auto"/>
              <w:left w:val="single" w:sz="6" w:space="0" w:color="auto"/>
              <w:bottom w:val="single" w:sz="4" w:space="0" w:color="auto"/>
              <w:right w:val="single" w:sz="4" w:space="0" w:color="auto"/>
            </w:tcBorders>
            <w:hideMark/>
          </w:tcPr>
          <w:p w:rsidR="00370C94" w:rsidRPr="00012508" w:rsidRDefault="00370C94">
            <w:pPr>
              <w:autoSpaceDE w:val="0"/>
              <w:autoSpaceDN w:val="0"/>
              <w:adjustRightInd w:val="0"/>
              <w:spacing w:after="0" w:line="240" w:lineRule="auto"/>
              <w:ind w:left="-44" w:right="-108"/>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Прочие источники</w:t>
            </w:r>
          </w:p>
        </w:tc>
        <w:tc>
          <w:tcPr>
            <w:tcW w:w="1116" w:type="dxa"/>
            <w:tcBorders>
              <w:top w:val="single" w:sz="4" w:space="0" w:color="auto"/>
              <w:left w:val="single" w:sz="4" w:space="0" w:color="auto"/>
              <w:bottom w:val="single" w:sz="4" w:space="0" w:color="auto"/>
              <w:right w:val="single" w:sz="4" w:space="0" w:color="auto"/>
            </w:tcBorders>
            <w:hideMark/>
          </w:tcPr>
          <w:p w:rsidR="00370C94" w:rsidRPr="00BF66BE" w:rsidRDefault="00370C94">
            <w:pPr>
              <w:autoSpaceDE w:val="0"/>
              <w:autoSpaceDN w:val="0"/>
              <w:adjustRightInd w:val="0"/>
              <w:spacing w:after="0" w:line="240" w:lineRule="auto"/>
              <w:jc w:val="center"/>
              <w:rPr>
                <w:rFonts w:ascii="Times New Roman" w:eastAsia="Times New Roman" w:hAnsi="Times New Roman"/>
                <w:i/>
                <w:color w:val="FF0000"/>
                <w:sz w:val="24"/>
                <w:szCs w:val="24"/>
                <w:lang w:eastAsia="ru-RU"/>
              </w:rPr>
            </w:pPr>
            <w:r w:rsidRPr="00BF66BE">
              <w:rPr>
                <w:rFonts w:ascii="Times New Roman" w:eastAsia="Times New Roman" w:hAnsi="Times New Roman"/>
                <w:i/>
                <w:color w:val="FF0000"/>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370C94" w:rsidRPr="00BF66BE" w:rsidRDefault="00370C94">
            <w:pPr>
              <w:autoSpaceDE w:val="0"/>
              <w:autoSpaceDN w:val="0"/>
              <w:adjustRightInd w:val="0"/>
              <w:spacing w:after="0" w:line="240" w:lineRule="auto"/>
              <w:ind w:left="-108" w:right="-108"/>
              <w:jc w:val="center"/>
              <w:rPr>
                <w:rFonts w:ascii="Times New Roman" w:eastAsia="Times New Roman" w:hAnsi="Times New Roman"/>
                <w:i/>
                <w:color w:val="FF0000"/>
                <w:sz w:val="24"/>
                <w:szCs w:val="24"/>
                <w:lang w:eastAsia="ru-RU"/>
              </w:rPr>
            </w:pPr>
            <w:r w:rsidRPr="00BF66BE">
              <w:rPr>
                <w:rFonts w:ascii="Times New Roman" w:eastAsia="Times New Roman" w:hAnsi="Times New Roman"/>
                <w:i/>
                <w:color w:val="FF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370C94" w:rsidRPr="00BF66BE" w:rsidRDefault="00370C94">
            <w:pPr>
              <w:autoSpaceDE w:val="0"/>
              <w:autoSpaceDN w:val="0"/>
              <w:adjustRightInd w:val="0"/>
              <w:spacing w:after="0" w:line="240" w:lineRule="auto"/>
              <w:ind w:left="-108" w:right="-108"/>
              <w:jc w:val="center"/>
              <w:rPr>
                <w:rFonts w:ascii="Times New Roman" w:eastAsia="Times New Roman" w:hAnsi="Times New Roman"/>
                <w:i/>
                <w:color w:val="FF0000"/>
                <w:sz w:val="24"/>
                <w:szCs w:val="24"/>
                <w:lang w:eastAsia="ru-RU"/>
              </w:rPr>
            </w:pPr>
            <w:r w:rsidRPr="00BF66BE">
              <w:rPr>
                <w:rFonts w:ascii="Times New Roman" w:eastAsia="Times New Roman" w:hAnsi="Times New Roman"/>
                <w:i/>
                <w:color w:val="FF0000"/>
                <w:sz w:val="24"/>
                <w:szCs w:val="24"/>
                <w:lang w:eastAsia="ru-RU"/>
              </w:rPr>
              <w:t>-</w:t>
            </w:r>
          </w:p>
        </w:tc>
        <w:tc>
          <w:tcPr>
            <w:tcW w:w="1841" w:type="dxa"/>
            <w:tcBorders>
              <w:top w:val="single" w:sz="4" w:space="0" w:color="auto"/>
              <w:left w:val="single" w:sz="4" w:space="0" w:color="auto"/>
              <w:bottom w:val="single" w:sz="4" w:space="0" w:color="auto"/>
              <w:right w:val="single" w:sz="4" w:space="0" w:color="auto"/>
            </w:tcBorders>
            <w:hideMark/>
          </w:tcPr>
          <w:p w:rsidR="00370C94" w:rsidRPr="00BF66BE" w:rsidRDefault="00370C94">
            <w:pPr>
              <w:autoSpaceDE w:val="0"/>
              <w:autoSpaceDN w:val="0"/>
              <w:adjustRightInd w:val="0"/>
              <w:spacing w:after="0" w:line="240" w:lineRule="auto"/>
              <w:jc w:val="center"/>
              <w:rPr>
                <w:rFonts w:ascii="Times New Roman" w:eastAsia="Times New Roman" w:hAnsi="Times New Roman"/>
                <w:i/>
                <w:color w:val="FF0000"/>
                <w:sz w:val="24"/>
                <w:szCs w:val="24"/>
                <w:lang w:eastAsia="ru-RU"/>
              </w:rPr>
            </w:pPr>
            <w:r w:rsidRPr="00BF66BE">
              <w:rPr>
                <w:rFonts w:ascii="Times New Roman" w:eastAsia="Times New Roman" w:hAnsi="Times New Roman"/>
                <w:i/>
                <w:color w:val="FF0000"/>
                <w:sz w:val="24"/>
                <w:szCs w:val="24"/>
                <w:lang w:eastAsia="ru-RU"/>
              </w:rPr>
              <w:t>-</w:t>
            </w:r>
          </w:p>
        </w:tc>
      </w:tr>
      <w:tr w:rsidR="00B918FF" w:rsidRPr="00012508" w:rsidTr="00B918FF">
        <w:trPr>
          <w:trHeight w:val="368"/>
        </w:trPr>
        <w:tc>
          <w:tcPr>
            <w:tcW w:w="2879" w:type="dxa"/>
            <w:vMerge/>
            <w:tcBorders>
              <w:top w:val="single" w:sz="6" w:space="0" w:color="auto"/>
              <w:left w:val="single" w:sz="6" w:space="0" w:color="auto"/>
              <w:bottom w:val="nil"/>
              <w:right w:val="single" w:sz="6" w:space="0" w:color="auto"/>
            </w:tcBorders>
            <w:vAlign w:val="center"/>
            <w:hideMark/>
          </w:tcPr>
          <w:p w:rsidR="00B918FF" w:rsidRPr="00012508" w:rsidRDefault="00B918FF">
            <w:pPr>
              <w:spacing w:after="0" w:line="240" w:lineRule="auto"/>
              <w:rPr>
                <w:rFonts w:ascii="Times New Roman" w:eastAsia="Times New Roman" w:hAnsi="Times New Roman"/>
                <w:sz w:val="24"/>
                <w:szCs w:val="24"/>
                <w:lang w:eastAsia="ru-RU"/>
              </w:rPr>
            </w:pPr>
          </w:p>
        </w:tc>
        <w:tc>
          <w:tcPr>
            <w:tcW w:w="1814" w:type="dxa"/>
            <w:tcBorders>
              <w:top w:val="single" w:sz="4" w:space="0" w:color="auto"/>
              <w:left w:val="single" w:sz="6" w:space="0" w:color="auto"/>
              <w:bottom w:val="single" w:sz="4" w:space="0" w:color="auto"/>
              <w:right w:val="single" w:sz="4" w:space="0" w:color="auto"/>
            </w:tcBorders>
            <w:hideMark/>
          </w:tcPr>
          <w:p w:rsidR="00B918FF" w:rsidRPr="00012508" w:rsidRDefault="00B918FF">
            <w:pPr>
              <w:autoSpaceDE w:val="0"/>
              <w:autoSpaceDN w:val="0"/>
              <w:adjustRightInd w:val="0"/>
              <w:spacing w:after="0" w:line="240" w:lineRule="auto"/>
              <w:ind w:left="-44" w:right="-108"/>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ВСЕГО</w:t>
            </w:r>
          </w:p>
        </w:tc>
        <w:tc>
          <w:tcPr>
            <w:tcW w:w="1116" w:type="dxa"/>
            <w:tcBorders>
              <w:top w:val="single" w:sz="4" w:space="0" w:color="auto"/>
              <w:left w:val="single" w:sz="4" w:space="0" w:color="auto"/>
              <w:bottom w:val="single" w:sz="4" w:space="0" w:color="auto"/>
              <w:right w:val="single" w:sz="4" w:space="0" w:color="auto"/>
            </w:tcBorders>
            <w:hideMark/>
          </w:tcPr>
          <w:p w:rsidR="00B918FF" w:rsidRPr="00B918FF" w:rsidRDefault="00B918FF" w:rsidP="00B918FF">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B918FF">
              <w:rPr>
                <w:rFonts w:ascii="Times New Roman" w:eastAsia="Times New Roman" w:hAnsi="Times New Roman"/>
                <w:sz w:val="24"/>
                <w:szCs w:val="24"/>
                <w:lang w:eastAsia="ru-RU"/>
              </w:rPr>
              <w:t>15,0</w:t>
            </w:r>
          </w:p>
        </w:tc>
        <w:tc>
          <w:tcPr>
            <w:tcW w:w="1133" w:type="dxa"/>
            <w:tcBorders>
              <w:top w:val="single" w:sz="4" w:space="0" w:color="auto"/>
              <w:left w:val="single" w:sz="4" w:space="0" w:color="auto"/>
              <w:bottom w:val="single" w:sz="4" w:space="0" w:color="auto"/>
              <w:right w:val="single" w:sz="4" w:space="0" w:color="auto"/>
            </w:tcBorders>
            <w:hideMark/>
          </w:tcPr>
          <w:p w:rsidR="00B918FF" w:rsidRPr="00B918FF" w:rsidRDefault="00B918FF" w:rsidP="00B918FF">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B918FF">
              <w:rPr>
                <w:rFonts w:ascii="Times New Roman" w:eastAsia="Times New Roman" w:hAnsi="Times New Roman"/>
                <w:sz w:val="24"/>
                <w:szCs w:val="24"/>
                <w:lang w:eastAsia="ru-RU"/>
              </w:rPr>
              <w:t>15,0</w:t>
            </w:r>
          </w:p>
        </w:tc>
        <w:tc>
          <w:tcPr>
            <w:tcW w:w="1417" w:type="dxa"/>
            <w:tcBorders>
              <w:top w:val="single" w:sz="4" w:space="0" w:color="auto"/>
              <w:left w:val="single" w:sz="4" w:space="0" w:color="auto"/>
              <w:bottom w:val="single" w:sz="4" w:space="0" w:color="auto"/>
              <w:right w:val="single" w:sz="4" w:space="0" w:color="auto"/>
            </w:tcBorders>
            <w:hideMark/>
          </w:tcPr>
          <w:p w:rsidR="00B918FF" w:rsidRPr="00B918FF" w:rsidRDefault="00B918FF" w:rsidP="00B918FF">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B918FF">
              <w:rPr>
                <w:rFonts w:ascii="Times New Roman" w:eastAsia="Times New Roman" w:hAnsi="Times New Roman"/>
                <w:sz w:val="24"/>
                <w:szCs w:val="24"/>
                <w:lang w:eastAsia="ru-RU"/>
              </w:rPr>
              <w:t>15,0</w:t>
            </w:r>
          </w:p>
        </w:tc>
        <w:tc>
          <w:tcPr>
            <w:tcW w:w="1841" w:type="dxa"/>
            <w:tcBorders>
              <w:top w:val="single" w:sz="4" w:space="0" w:color="auto"/>
              <w:left w:val="single" w:sz="4" w:space="0" w:color="auto"/>
              <w:bottom w:val="single" w:sz="4" w:space="0" w:color="auto"/>
              <w:right w:val="single" w:sz="4" w:space="0" w:color="auto"/>
            </w:tcBorders>
            <w:hideMark/>
          </w:tcPr>
          <w:p w:rsidR="00B918FF" w:rsidRPr="00B918FF" w:rsidRDefault="00B918FF" w:rsidP="00B918FF">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B918FF">
              <w:rPr>
                <w:rFonts w:ascii="Times New Roman" w:eastAsia="Times New Roman" w:hAnsi="Times New Roman"/>
                <w:sz w:val="24"/>
                <w:szCs w:val="24"/>
                <w:lang w:eastAsia="ru-RU"/>
              </w:rPr>
              <w:t>45,0</w:t>
            </w:r>
          </w:p>
        </w:tc>
      </w:tr>
      <w:tr w:rsidR="00370C94" w:rsidRPr="00012508" w:rsidTr="00B918FF">
        <w:trPr>
          <w:trHeight w:val="600"/>
        </w:trPr>
        <w:tc>
          <w:tcPr>
            <w:tcW w:w="2879" w:type="dxa"/>
            <w:tcBorders>
              <w:top w:val="single" w:sz="6" w:space="0" w:color="auto"/>
              <w:left w:val="single" w:sz="6" w:space="0" w:color="auto"/>
              <w:bottom w:val="single" w:sz="6" w:space="0" w:color="auto"/>
              <w:right w:val="single" w:sz="6" w:space="0" w:color="auto"/>
            </w:tcBorders>
            <w:vAlign w:val="center"/>
            <w:hideMark/>
          </w:tcPr>
          <w:p w:rsidR="00370C94" w:rsidRPr="00012508" w:rsidRDefault="00370C94">
            <w:pPr>
              <w:autoSpaceDE w:val="0"/>
              <w:autoSpaceDN w:val="0"/>
              <w:adjustRightInd w:val="0"/>
              <w:spacing w:after="0" w:line="240" w:lineRule="auto"/>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Индикаторы достижения цели Программы</w:t>
            </w:r>
          </w:p>
        </w:tc>
        <w:tc>
          <w:tcPr>
            <w:tcW w:w="7321" w:type="dxa"/>
            <w:gridSpan w:val="5"/>
            <w:tcBorders>
              <w:top w:val="single" w:sz="4" w:space="0" w:color="auto"/>
              <w:left w:val="single" w:sz="6" w:space="0" w:color="auto"/>
              <w:bottom w:val="single" w:sz="4" w:space="0" w:color="auto"/>
              <w:right w:val="single" w:sz="6" w:space="0" w:color="auto"/>
            </w:tcBorders>
            <w:hideMark/>
          </w:tcPr>
          <w:p w:rsidR="00370C94" w:rsidRPr="00012508" w:rsidRDefault="00370C94">
            <w:pPr>
              <w:pStyle w:val="a3"/>
              <w:spacing w:after="0"/>
              <w:ind w:left="0" w:right="96"/>
              <w:jc w:val="both"/>
              <w:rPr>
                <w:rFonts w:ascii="Times New Roman" w:hAnsi="Times New Roman"/>
                <w:sz w:val="24"/>
                <w:szCs w:val="24"/>
                <w:lang w:eastAsia="en-US"/>
              </w:rPr>
            </w:pPr>
            <w:r w:rsidRPr="00012508">
              <w:rPr>
                <w:rFonts w:ascii="Times New Roman" w:hAnsi="Times New Roman"/>
                <w:sz w:val="24"/>
                <w:szCs w:val="24"/>
                <w:lang w:eastAsia="en-US"/>
              </w:rPr>
              <w:t>- количество посаженных деревьев;</w:t>
            </w:r>
          </w:p>
          <w:p w:rsidR="00370C94" w:rsidRPr="00012508" w:rsidRDefault="00370C94">
            <w:pPr>
              <w:pStyle w:val="a3"/>
              <w:spacing w:after="0"/>
              <w:ind w:left="0" w:right="96"/>
              <w:jc w:val="both"/>
              <w:rPr>
                <w:rFonts w:ascii="Times New Roman" w:hAnsi="Times New Roman"/>
                <w:sz w:val="24"/>
                <w:szCs w:val="24"/>
                <w:lang w:eastAsia="en-US"/>
              </w:rPr>
            </w:pPr>
            <w:r w:rsidRPr="00012508">
              <w:rPr>
                <w:rFonts w:ascii="Times New Roman" w:hAnsi="Times New Roman"/>
                <w:sz w:val="24"/>
                <w:szCs w:val="24"/>
                <w:lang w:eastAsia="en-US"/>
              </w:rPr>
              <w:t>-вовлечение в хозяйственный оборот  пустующих и нерационально используемых земель;</w:t>
            </w:r>
          </w:p>
          <w:p w:rsidR="00370C94" w:rsidRPr="00012508" w:rsidRDefault="00370C94">
            <w:pPr>
              <w:pStyle w:val="a3"/>
              <w:spacing w:after="0"/>
              <w:ind w:left="0" w:right="96"/>
              <w:jc w:val="both"/>
              <w:rPr>
                <w:rFonts w:ascii="Times New Roman" w:hAnsi="Times New Roman"/>
                <w:sz w:val="24"/>
                <w:szCs w:val="24"/>
                <w:lang w:eastAsia="en-US"/>
              </w:rPr>
            </w:pPr>
            <w:r w:rsidRPr="00012508">
              <w:rPr>
                <w:rFonts w:ascii="Times New Roman" w:hAnsi="Times New Roman"/>
                <w:sz w:val="24"/>
                <w:szCs w:val="24"/>
                <w:lang w:eastAsia="en-US"/>
              </w:rPr>
              <w:t>- количество выявленных самовольно занятых земельных участков;</w:t>
            </w:r>
          </w:p>
          <w:p w:rsidR="00370C94" w:rsidRPr="00012508" w:rsidRDefault="009C44B8">
            <w:pPr>
              <w:pStyle w:val="a3"/>
              <w:spacing w:after="0"/>
              <w:ind w:left="0" w:right="96"/>
              <w:jc w:val="both"/>
              <w:rPr>
                <w:rFonts w:ascii="Times New Roman" w:hAnsi="Times New Roman"/>
                <w:noProof/>
                <w:sz w:val="24"/>
                <w:szCs w:val="24"/>
                <w:lang w:eastAsia="en-US"/>
              </w:rPr>
            </w:pPr>
            <w:r>
              <w:rPr>
                <w:rFonts w:ascii="Times New Roman" w:hAnsi="Times New Roman"/>
                <w:sz w:val="24"/>
                <w:szCs w:val="24"/>
                <w:lang w:eastAsia="en-US"/>
              </w:rPr>
              <w:lastRenderedPageBreak/>
              <w:t>-</w:t>
            </w:r>
            <w:r w:rsidR="00370C94" w:rsidRPr="00012508">
              <w:rPr>
                <w:rFonts w:ascii="Times New Roman" w:hAnsi="Times New Roman"/>
                <w:sz w:val="24"/>
                <w:szCs w:val="24"/>
                <w:lang w:eastAsia="en-US"/>
              </w:rPr>
              <w:t>количество проинвентаризированных земельных участков к общему количеству земельных участков на территории поселения.</w:t>
            </w:r>
          </w:p>
        </w:tc>
      </w:tr>
      <w:tr w:rsidR="00370C94" w:rsidRPr="00012508" w:rsidTr="00B918FF">
        <w:trPr>
          <w:trHeight w:val="600"/>
        </w:trPr>
        <w:tc>
          <w:tcPr>
            <w:tcW w:w="2879" w:type="dxa"/>
            <w:tcBorders>
              <w:top w:val="single" w:sz="6" w:space="0" w:color="auto"/>
              <w:left w:val="single" w:sz="6" w:space="0" w:color="auto"/>
              <w:bottom w:val="single" w:sz="6" w:space="0" w:color="auto"/>
              <w:right w:val="single" w:sz="6" w:space="0" w:color="auto"/>
            </w:tcBorders>
            <w:vAlign w:val="center"/>
            <w:hideMark/>
          </w:tcPr>
          <w:p w:rsidR="00370C94" w:rsidRPr="00012508" w:rsidRDefault="00370C94">
            <w:pPr>
              <w:autoSpaceDE w:val="0"/>
              <w:autoSpaceDN w:val="0"/>
              <w:adjustRightInd w:val="0"/>
              <w:spacing w:after="0" w:line="240" w:lineRule="auto"/>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lastRenderedPageBreak/>
              <w:t>Показатели непосредственных результатов</w:t>
            </w:r>
          </w:p>
        </w:tc>
        <w:tc>
          <w:tcPr>
            <w:tcW w:w="7321" w:type="dxa"/>
            <w:gridSpan w:val="5"/>
            <w:tcBorders>
              <w:top w:val="single" w:sz="4" w:space="0" w:color="auto"/>
              <w:left w:val="single" w:sz="6" w:space="0" w:color="auto"/>
              <w:bottom w:val="single" w:sz="6" w:space="0" w:color="auto"/>
              <w:right w:val="single" w:sz="6" w:space="0" w:color="auto"/>
            </w:tcBorders>
            <w:hideMark/>
          </w:tcPr>
          <w:p w:rsidR="00370C94" w:rsidRPr="00012508" w:rsidRDefault="00370C94">
            <w:pPr>
              <w:pStyle w:val="a3"/>
              <w:spacing w:after="0"/>
              <w:ind w:left="0" w:right="96"/>
              <w:jc w:val="both"/>
              <w:rPr>
                <w:rFonts w:ascii="Times New Roman" w:hAnsi="Times New Roman"/>
                <w:sz w:val="24"/>
                <w:szCs w:val="24"/>
                <w:lang w:eastAsia="en-US"/>
              </w:rPr>
            </w:pPr>
            <w:r w:rsidRPr="00012508">
              <w:rPr>
                <w:rFonts w:ascii="Times New Roman" w:hAnsi="Times New Roman"/>
                <w:sz w:val="24"/>
                <w:szCs w:val="24"/>
                <w:lang w:eastAsia="en-US"/>
              </w:rPr>
              <w:t>- количество посаженных деревьев;</w:t>
            </w:r>
          </w:p>
          <w:p w:rsidR="00370C94" w:rsidRPr="00012508" w:rsidRDefault="00370C94">
            <w:pPr>
              <w:pStyle w:val="a3"/>
              <w:spacing w:after="0"/>
              <w:ind w:left="0" w:right="96"/>
              <w:jc w:val="both"/>
              <w:rPr>
                <w:rFonts w:ascii="Times New Roman" w:hAnsi="Times New Roman"/>
                <w:sz w:val="24"/>
                <w:szCs w:val="24"/>
                <w:lang w:eastAsia="en-US"/>
              </w:rPr>
            </w:pPr>
            <w:r w:rsidRPr="00012508">
              <w:rPr>
                <w:rFonts w:ascii="Times New Roman" w:hAnsi="Times New Roman"/>
                <w:sz w:val="24"/>
                <w:szCs w:val="24"/>
                <w:lang w:eastAsia="en-US"/>
              </w:rPr>
              <w:t>- вовлечение в хозяйственный оборот  пустующих и нерационально используемых земель;</w:t>
            </w:r>
          </w:p>
          <w:p w:rsidR="00370C94" w:rsidRPr="00012508" w:rsidRDefault="00370C94">
            <w:pPr>
              <w:pStyle w:val="a3"/>
              <w:spacing w:after="0"/>
              <w:ind w:left="0" w:right="96"/>
              <w:jc w:val="both"/>
              <w:rPr>
                <w:rFonts w:ascii="Times New Roman" w:hAnsi="Times New Roman"/>
                <w:sz w:val="24"/>
                <w:szCs w:val="24"/>
                <w:lang w:eastAsia="en-US"/>
              </w:rPr>
            </w:pPr>
            <w:r w:rsidRPr="00012508">
              <w:rPr>
                <w:rFonts w:ascii="Times New Roman" w:hAnsi="Times New Roman"/>
                <w:sz w:val="24"/>
                <w:szCs w:val="24"/>
                <w:lang w:eastAsia="en-US"/>
              </w:rPr>
              <w:t>- количество выявленных самовольно занятых земельных участков;</w:t>
            </w:r>
          </w:p>
          <w:p w:rsidR="00370C94" w:rsidRPr="00012508" w:rsidRDefault="00370C9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 количество проинвентаризированных земельных участков к общему количеству земельных участков на территории поселения.</w:t>
            </w:r>
          </w:p>
        </w:tc>
      </w:tr>
    </w:tbl>
    <w:p w:rsidR="00370C94" w:rsidRPr="00012508" w:rsidRDefault="00370C94" w:rsidP="00BE55C1">
      <w:pPr>
        <w:keepNext/>
        <w:spacing w:before="240" w:after="60" w:line="240" w:lineRule="auto"/>
        <w:jc w:val="center"/>
        <w:outlineLvl w:val="0"/>
        <w:rPr>
          <w:rFonts w:ascii="Times New Roman" w:eastAsia="Times New Roman" w:hAnsi="Times New Roman"/>
          <w:b/>
          <w:bCs/>
          <w:noProof/>
          <w:kern w:val="32"/>
          <w:sz w:val="24"/>
          <w:szCs w:val="24"/>
        </w:rPr>
      </w:pPr>
      <w:r w:rsidRPr="00012508">
        <w:rPr>
          <w:rFonts w:ascii="Times New Roman" w:eastAsia="Times New Roman" w:hAnsi="Times New Roman"/>
          <w:b/>
          <w:bCs/>
          <w:noProof/>
          <w:kern w:val="32"/>
          <w:sz w:val="24"/>
          <w:szCs w:val="24"/>
        </w:rPr>
        <w:t>2.Текст Программы</w:t>
      </w:r>
    </w:p>
    <w:p w:rsidR="00370C94" w:rsidRPr="00BE55C1" w:rsidRDefault="00370C94" w:rsidP="00BE55C1">
      <w:pPr>
        <w:spacing w:after="0" w:line="240" w:lineRule="auto"/>
        <w:ind w:firstLine="720"/>
        <w:jc w:val="center"/>
        <w:rPr>
          <w:rFonts w:ascii="Times New Roman" w:eastAsia="Times New Roman" w:hAnsi="Times New Roman"/>
          <w:b/>
          <w:bCs/>
          <w:noProof/>
          <w:sz w:val="24"/>
          <w:szCs w:val="24"/>
        </w:rPr>
      </w:pPr>
      <w:r w:rsidRPr="00BE55C1">
        <w:rPr>
          <w:rFonts w:ascii="Times New Roman" w:eastAsia="Times New Roman" w:hAnsi="Times New Roman"/>
          <w:b/>
          <w:bCs/>
          <w:noProof/>
          <w:sz w:val="24"/>
          <w:szCs w:val="24"/>
        </w:rPr>
        <w:t>2.1.Содержание проблемы</w:t>
      </w:r>
    </w:p>
    <w:p w:rsidR="00370C94" w:rsidRPr="00012508" w:rsidRDefault="00370C94" w:rsidP="00370C94">
      <w:pPr>
        <w:tabs>
          <w:tab w:val="left" w:pos="720"/>
        </w:tabs>
        <w:autoSpaceDE w:val="0"/>
        <w:autoSpaceDN w:val="0"/>
        <w:adjustRightInd w:val="0"/>
        <w:spacing w:after="0" w:line="240" w:lineRule="auto"/>
        <w:ind w:firstLine="567"/>
        <w:jc w:val="both"/>
        <w:rPr>
          <w:rFonts w:ascii="Times New Roman" w:hAnsi="Times New Roman"/>
          <w:sz w:val="24"/>
          <w:szCs w:val="24"/>
        </w:rPr>
      </w:pPr>
      <w:r w:rsidRPr="00012508">
        <w:rPr>
          <w:rFonts w:ascii="Times New Roman" w:hAnsi="Times New Roman"/>
          <w:sz w:val="24"/>
          <w:szCs w:val="24"/>
        </w:rPr>
        <w:t>Земля - важная часть окружающей среды, использование которой связано со всеми остальными природными объектами: животными, лесами, растительным миром, водами, полезными ископаемыми и другими ценностями недр земли. Без использования и охраны земли невозможно использование других природных ресурсов.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370C94" w:rsidRPr="00012508" w:rsidRDefault="00370C94" w:rsidP="00370C94">
      <w:pPr>
        <w:autoSpaceDE w:val="0"/>
        <w:autoSpaceDN w:val="0"/>
        <w:adjustRightInd w:val="0"/>
        <w:spacing w:after="0" w:line="240" w:lineRule="auto"/>
        <w:ind w:firstLine="567"/>
        <w:jc w:val="both"/>
        <w:rPr>
          <w:rFonts w:ascii="Times New Roman" w:hAnsi="Times New Roman"/>
          <w:sz w:val="24"/>
          <w:szCs w:val="24"/>
        </w:rPr>
      </w:pPr>
      <w:r w:rsidRPr="00012508">
        <w:rPr>
          <w:rFonts w:ascii="Times New Roman" w:hAnsi="Times New Roman"/>
          <w:sz w:val="24"/>
          <w:szCs w:val="24"/>
        </w:rPr>
        <w:t>Муниципальная</w:t>
      </w:r>
      <w:r w:rsidR="00BE55C1">
        <w:rPr>
          <w:rFonts w:ascii="Times New Roman" w:hAnsi="Times New Roman"/>
          <w:sz w:val="24"/>
          <w:szCs w:val="24"/>
        </w:rPr>
        <w:t xml:space="preserve"> программа</w:t>
      </w:r>
      <w:r w:rsidRPr="00012508">
        <w:rPr>
          <w:rFonts w:ascii="Times New Roman" w:hAnsi="Times New Roman"/>
          <w:sz w:val="24"/>
          <w:szCs w:val="24"/>
        </w:rPr>
        <w:t xml:space="preserve">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370C94" w:rsidRPr="00012508" w:rsidRDefault="00370C94" w:rsidP="00370C94">
      <w:pPr>
        <w:autoSpaceDE w:val="0"/>
        <w:autoSpaceDN w:val="0"/>
        <w:adjustRightInd w:val="0"/>
        <w:spacing w:after="0" w:line="240" w:lineRule="auto"/>
        <w:ind w:firstLine="567"/>
        <w:jc w:val="both"/>
        <w:rPr>
          <w:rFonts w:ascii="Times New Roman" w:hAnsi="Times New Roman"/>
          <w:sz w:val="24"/>
          <w:szCs w:val="24"/>
        </w:rPr>
      </w:pPr>
      <w:r w:rsidRPr="00012508">
        <w:rPr>
          <w:rFonts w:ascii="Times New Roman" w:hAnsi="Times New Roman"/>
          <w:sz w:val="24"/>
          <w:szCs w:val="24"/>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w:t>
      </w:r>
    </w:p>
    <w:p w:rsidR="00370C94" w:rsidRPr="00012508" w:rsidRDefault="00370C94" w:rsidP="00370C94">
      <w:pPr>
        <w:autoSpaceDE w:val="0"/>
        <w:autoSpaceDN w:val="0"/>
        <w:adjustRightInd w:val="0"/>
        <w:spacing w:after="0" w:line="240" w:lineRule="auto"/>
        <w:ind w:firstLine="567"/>
        <w:jc w:val="both"/>
        <w:rPr>
          <w:rFonts w:ascii="Times New Roman" w:hAnsi="Times New Roman"/>
          <w:sz w:val="24"/>
          <w:szCs w:val="24"/>
        </w:rPr>
      </w:pPr>
      <w:r w:rsidRPr="00012508">
        <w:rPr>
          <w:rFonts w:ascii="Times New Roman" w:hAnsi="Times New Roman"/>
          <w:sz w:val="24"/>
          <w:szCs w:val="24"/>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370C94" w:rsidRPr="00012508" w:rsidRDefault="00370C94" w:rsidP="00370C94">
      <w:pPr>
        <w:autoSpaceDE w:val="0"/>
        <w:autoSpaceDN w:val="0"/>
        <w:adjustRightInd w:val="0"/>
        <w:spacing w:after="0" w:line="240" w:lineRule="auto"/>
        <w:ind w:firstLine="567"/>
        <w:jc w:val="both"/>
        <w:rPr>
          <w:rFonts w:ascii="Times New Roman" w:hAnsi="Times New Roman"/>
          <w:sz w:val="24"/>
          <w:szCs w:val="24"/>
        </w:rPr>
      </w:pPr>
      <w:r w:rsidRPr="00012508">
        <w:rPr>
          <w:rFonts w:ascii="Times New Roman" w:hAnsi="Times New Roman"/>
          <w:sz w:val="24"/>
          <w:szCs w:val="24"/>
        </w:rPr>
        <w:t>Охрана земель только тогда может быть эффективной, когда обеспечивается рациональное землепользование.</w:t>
      </w:r>
    </w:p>
    <w:p w:rsidR="00370C94" w:rsidRPr="00012508" w:rsidRDefault="00370C94" w:rsidP="00370C94">
      <w:pPr>
        <w:autoSpaceDE w:val="0"/>
        <w:autoSpaceDN w:val="0"/>
        <w:adjustRightInd w:val="0"/>
        <w:spacing w:after="0" w:line="240" w:lineRule="auto"/>
        <w:ind w:firstLine="567"/>
        <w:jc w:val="both"/>
        <w:rPr>
          <w:rFonts w:ascii="Times New Roman" w:hAnsi="Times New Roman"/>
          <w:sz w:val="24"/>
          <w:szCs w:val="24"/>
        </w:rPr>
      </w:pPr>
      <w:r w:rsidRPr="00012508">
        <w:rPr>
          <w:rFonts w:ascii="Times New Roman" w:hAnsi="Times New Roman"/>
          <w:sz w:val="24"/>
          <w:szCs w:val="24"/>
        </w:rPr>
        <w:t xml:space="preserve">Проблемы устойчивого социально-экономического развития </w:t>
      </w:r>
      <w:r w:rsidR="00BE55C1">
        <w:rPr>
          <w:rFonts w:ascii="Times New Roman" w:hAnsi="Times New Roman"/>
          <w:sz w:val="24"/>
          <w:szCs w:val="24"/>
        </w:rPr>
        <w:t xml:space="preserve">Нахратовского </w:t>
      </w:r>
      <w:r w:rsidRPr="00012508">
        <w:rPr>
          <w:rFonts w:ascii="Times New Roman" w:hAnsi="Times New Roman"/>
          <w:sz w:val="24"/>
          <w:szCs w:val="24"/>
        </w:rPr>
        <w:t>сельсовета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370C94" w:rsidRPr="00012508" w:rsidRDefault="00370C94" w:rsidP="00370C94">
      <w:pPr>
        <w:spacing w:after="0" w:line="240" w:lineRule="auto"/>
        <w:ind w:firstLine="567"/>
        <w:jc w:val="both"/>
        <w:rPr>
          <w:rFonts w:ascii="Times New Roman" w:hAnsi="Times New Roman"/>
          <w:sz w:val="24"/>
          <w:szCs w:val="24"/>
        </w:rPr>
      </w:pPr>
      <w:r w:rsidRPr="00012508">
        <w:rPr>
          <w:rFonts w:ascii="Times New Roman" w:hAnsi="Times New Roman"/>
          <w:sz w:val="24"/>
          <w:szCs w:val="24"/>
        </w:rPr>
        <w:t xml:space="preserve">На территории </w:t>
      </w:r>
      <w:r w:rsidR="00BE55C1">
        <w:rPr>
          <w:rFonts w:ascii="Times New Roman" w:hAnsi="Times New Roman"/>
          <w:sz w:val="24"/>
          <w:szCs w:val="24"/>
        </w:rPr>
        <w:t>Нахратовского</w:t>
      </w:r>
      <w:r w:rsidRPr="00012508">
        <w:rPr>
          <w:rFonts w:ascii="Times New Roman" w:hAnsi="Times New Roman"/>
          <w:sz w:val="24"/>
          <w:szCs w:val="24"/>
        </w:rPr>
        <w:t xml:space="preserve"> сельсовета имеются земельные участки различного разрешенного использования.</w:t>
      </w:r>
      <w:r w:rsidRPr="00012508">
        <w:rPr>
          <w:rFonts w:ascii="Times New Roman" w:hAnsi="Times New Roman"/>
          <w:color w:val="3366FF"/>
          <w:sz w:val="24"/>
          <w:szCs w:val="24"/>
        </w:rPr>
        <w:t xml:space="preserve"> </w:t>
      </w:r>
    </w:p>
    <w:p w:rsidR="00370C94" w:rsidRPr="00012508" w:rsidRDefault="00370C94" w:rsidP="00370C94">
      <w:pPr>
        <w:spacing w:after="0" w:line="240" w:lineRule="auto"/>
        <w:ind w:firstLine="567"/>
        <w:jc w:val="both"/>
        <w:rPr>
          <w:rFonts w:ascii="Times New Roman" w:hAnsi="Times New Roman"/>
          <w:sz w:val="24"/>
          <w:szCs w:val="24"/>
        </w:rPr>
      </w:pPr>
      <w:r w:rsidRPr="00012508">
        <w:rPr>
          <w:rFonts w:ascii="Times New Roman" w:hAnsi="Times New Roman"/>
          <w:sz w:val="24"/>
          <w:szCs w:val="24"/>
        </w:rPr>
        <w:t xml:space="preserve">Наиболее ценными являются земли  сельскохозяйственного назначения, относящиеся к сельскохозяйственным угодьям. </w:t>
      </w:r>
    </w:p>
    <w:p w:rsidR="00370C94" w:rsidRPr="00012508" w:rsidRDefault="00370C94" w:rsidP="00370C94">
      <w:pPr>
        <w:spacing w:after="0" w:line="240" w:lineRule="auto"/>
        <w:ind w:firstLine="567"/>
        <w:jc w:val="both"/>
        <w:rPr>
          <w:rFonts w:ascii="Times New Roman" w:hAnsi="Times New Roman"/>
          <w:sz w:val="24"/>
          <w:szCs w:val="24"/>
        </w:rPr>
      </w:pPr>
      <w:r w:rsidRPr="00012508">
        <w:rPr>
          <w:rFonts w:ascii="Times New Roman" w:hAnsi="Times New Roman"/>
          <w:sz w:val="24"/>
          <w:szCs w:val="24"/>
        </w:rPr>
        <w:t xml:space="preserve">Пастбища и сенокосы на территории </w:t>
      </w:r>
      <w:r w:rsidR="00BE55C1">
        <w:rPr>
          <w:rFonts w:ascii="Times New Roman" w:hAnsi="Times New Roman"/>
          <w:sz w:val="24"/>
          <w:szCs w:val="24"/>
        </w:rPr>
        <w:t>сельсовета</w:t>
      </w:r>
      <w:r w:rsidRPr="00012508">
        <w:rPr>
          <w:rFonts w:ascii="Times New Roman" w:hAnsi="Times New Roman"/>
          <w:sz w:val="24"/>
          <w:szCs w:val="24"/>
        </w:rPr>
        <w:t xml:space="preserve"> по своему </w:t>
      </w:r>
      <w:proofErr w:type="spellStart"/>
      <w:r w:rsidRPr="00012508">
        <w:rPr>
          <w:rFonts w:ascii="Times New Roman" w:hAnsi="Times New Roman"/>
          <w:sz w:val="24"/>
          <w:szCs w:val="24"/>
        </w:rPr>
        <w:t>культуртехническому</w:t>
      </w:r>
      <w:proofErr w:type="spellEnd"/>
      <w:r w:rsidRPr="00012508">
        <w:rPr>
          <w:rFonts w:ascii="Times New Roman" w:hAnsi="Times New Roman"/>
          <w:sz w:val="24"/>
          <w:szCs w:val="24"/>
        </w:rPr>
        <w:t xml:space="preserve"> состоянию преимущественно чистые. Сенокосы используются фермерскими и личными подсобными хозяйствами. </w:t>
      </w:r>
    </w:p>
    <w:p w:rsidR="00370C94" w:rsidRPr="00012508" w:rsidRDefault="00370C94" w:rsidP="00370C94">
      <w:pPr>
        <w:spacing w:after="0" w:line="240" w:lineRule="auto"/>
        <w:ind w:firstLine="720"/>
        <w:jc w:val="both"/>
        <w:rPr>
          <w:rFonts w:ascii="Times New Roman" w:hAnsi="Times New Roman"/>
          <w:sz w:val="24"/>
          <w:szCs w:val="24"/>
        </w:rPr>
      </w:pPr>
      <w:r w:rsidRPr="00012508">
        <w:rPr>
          <w:rFonts w:ascii="Times New Roman" w:hAnsi="Times New Roman"/>
          <w:sz w:val="24"/>
          <w:szCs w:val="24"/>
        </w:rPr>
        <w:t>С учетом всех потребителей пастбищного корма природные пастбища не испытывают сильной нагрузки.</w:t>
      </w:r>
    </w:p>
    <w:p w:rsidR="00370C94" w:rsidRPr="00012508" w:rsidRDefault="00370C94" w:rsidP="00370C94">
      <w:pPr>
        <w:spacing w:after="0" w:line="240" w:lineRule="auto"/>
        <w:ind w:firstLine="720"/>
        <w:jc w:val="both"/>
        <w:rPr>
          <w:rFonts w:ascii="Times New Roman" w:hAnsi="Times New Roman"/>
          <w:sz w:val="24"/>
          <w:szCs w:val="24"/>
        </w:rPr>
      </w:pPr>
      <w:r w:rsidRPr="00012508">
        <w:rPr>
          <w:rFonts w:ascii="Times New Roman" w:hAnsi="Times New Roman"/>
          <w:sz w:val="24"/>
          <w:szCs w:val="24"/>
        </w:rPr>
        <w:t xml:space="preserve">Практически все пастбища поселения находятся в состоянии  избытка зеленых пастбищных кормов. Отсюда вытекает вывод, что на территории </w:t>
      </w:r>
      <w:r w:rsidR="00BE55C1">
        <w:rPr>
          <w:rFonts w:ascii="Times New Roman" w:hAnsi="Times New Roman"/>
          <w:sz w:val="24"/>
          <w:szCs w:val="24"/>
        </w:rPr>
        <w:t>Нахратовского</w:t>
      </w:r>
      <w:r w:rsidRPr="00012508">
        <w:rPr>
          <w:rFonts w:ascii="Times New Roman" w:hAnsi="Times New Roman"/>
          <w:sz w:val="24"/>
          <w:szCs w:val="24"/>
        </w:rPr>
        <w:t xml:space="preserve"> сельского поселения необходимо развивать личное подсобное хозяйство, а также создавать привлекательные условия для инвесторов в области агропромышленного комплекса и развития крестьянско-фермерского хозяйства.</w:t>
      </w:r>
    </w:p>
    <w:p w:rsidR="00370C94" w:rsidRPr="00012508" w:rsidRDefault="00370C94" w:rsidP="00370C94">
      <w:pPr>
        <w:autoSpaceDE w:val="0"/>
        <w:autoSpaceDN w:val="0"/>
        <w:adjustRightInd w:val="0"/>
        <w:spacing w:after="0" w:line="240" w:lineRule="auto"/>
        <w:ind w:firstLine="540"/>
        <w:jc w:val="both"/>
        <w:rPr>
          <w:rFonts w:ascii="Times New Roman" w:eastAsia="Times New Roman" w:hAnsi="Times New Roman"/>
          <w:noProof/>
          <w:sz w:val="24"/>
          <w:szCs w:val="24"/>
        </w:rPr>
      </w:pPr>
    </w:p>
    <w:p w:rsidR="00370C94" w:rsidRPr="00BE55C1" w:rsidRDefault="00370C94" w:rsidP="00370C94">
      <w:pPr>
        <w:spacing w:after="0" w:line="240" w:lineRule="auto"/>
        <w:ind w:firstLine="720"/>
        <w:jc w:val="center"/>
        <w:rPr>
          <w:rFonts w:ascii="Times New Roman" w:eastAsia="Times New Roman" w:hAnsi="Times New Roman"/>
          <w:b/>
          <w:bCs/>
          <w:noProof/>
          <w:sz w:val="24"/>
          <w:szCs w:val="24"/>
        </w:rPr>
      </w:pPr>
      <w:r w:rsidRPr="00BE55C1">
        <w:rPr>
          <w:rFonts w:ascii="Times New Roman" w:eastAsia="Times New Roman" w:hAnsi="Times New Roman"/>
          <w:b/>
          <w:bCs/>
          <w:noProof/>
          <w:sz w:val="24"/>
          <w:szCs w:val="24"/>
        </w:rPr>
        <w:lastRenderedPageBreak/>
        <w:t>2.2.Цели и задачи Программы</w:t>
      </w:r>
    </w:p>
    <w:p w:rsidR="00370C94" w:rsidRPr="00012508" w:rsidRDefault="00370C94" w:rsidP="00370C94">
      <w:pPr>
        <w:shd w:val="clear" w:color="auto" w:fill="FFFFFF"/>
        <w:tabs>
          <w:tab w:val="left" w:pos="709"/>
        </w:tabs>
        <w:spacing w:after="0" w:line="240" w:lineRule="auto"/>
        <w:jc w:val="both"/>
        <w:rPr>
          <w:rFonts w:ascii="Times New Roman" w:hAnsi="Times New Roman"/>
          <w:sz w:val="24"/>
          <w:szCs w:val="24"/>
        </w:rPr>
      </w:pPr>
      <w:r w:rsidRPr="00012508">
        <w:rPr>
          <w:rFonts w:ascii="Times New Roman" w:hAnsi="Times New Roman"/>
          <w:sz w:val="24"/>
          <w:szCs w:val="24"/>
        </w:rPr>
        <w:tab/>
        <w:t xml:space="preserve">Основными принципами муниципальной политики в сфере использования и охраны земель на территории поселения являются: законность и открытость деятельности администрации </w:t>
      </w:r>
      <w:r w:rsidR="00BE55C1">
        <w:rPr>
          <w:rFonts w:ascii="Times New Roman" w:hAnsi="Times New Roman"/>
          <w:sz w:val="24"/>
          <w:szCs w:val="24"/>
        </w:rPr>
        <w:t>Нахратовского</w:t>
      </w:r>
      <w:r w:rsidRPr="00012508">
        <w:rPr>
          <w:rFonts w:ascii="Times New Roman" w:hAnsi="Times New Roman"/>
          <w:sz w:val="24"/>
          <w:szCs w:val="24"/>
        </w:rPr>
        <w:t xml:space="preserve"> сельского поселения, подотчетность и подконтрольность, эффективность.</w:t>
      </w:r>
    </w:p>
    <w:p w:rsidR="00370C94" w:rsidRPr="00012508" w:rsidRDefault="00370C94" w:rsidP="00370C94">
      <w:pPr>
        <w:pStyle w:val="a3"/>
        <w:tabs>
          <w:tab w:val="left" w:pos="709"/>
        </w:tabs>
        <w:spacing w:after="0" w:line="240" w:lineRule="auto"/>
        <w:ind w:left="0"/>
        <w:rPr>
          <w:rFonts w:ascii="Times New Roman" w:eastAsia="Calibri" w:hAnsi="Times New Roman"/>
          <w:sz w:val="24"/>
          <w:szCs w:val="24"/>
          <w:lang w:eastAsia="en-US"/>
        </w:rPr>
      </w:pPr>
      <w:r w:rsidRPr="00012508">
        <w:rPr>
          <w:rFonts w:ascii="Times New Roman" w:eastAsia="Calibri" w:hAnsi="Times New Roman"/>
          <w:sz w:val="24"/>
          <w:szCs w:val="24"/>
          <w:lang w:eastAsia="en-US"/>
        </w:rPr>
        <w:tab/>
        <w:t xml:space="preserve">Целями муниципальной программы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 </w:t>
      </w:r>
    </w:p>
    <w:p w:rsidR="00370C94" w:rsidRPr="00012508" w:rsidRDefault="00370C94" w:rsidP="00370C94">
      <w:pPr>
        <w:pStyle w:val="a3"/>
        <w:tabs>
          <w:tab w:val="left" w:pos="709"/>
        </w:tabs>
        <w:spacing w:after="0" w:line="322" w:lineRule="exact"/>
        <w:ind w:left="40"/>
        <w:rPr>
          <w:rFonts w:ascii="Times New Roman" w:eastAsia="Calibri" w:hAnsi="Times New Roman"/>
          <w:sz w:val="24"/>
          <w:szCs w:val="24"/>
          <w:lang w:eastAsia="en-US"/>
        </w:rPr>
      </w:pPr>
      <w:r w:rsidRPr="00012508">
        <w:rPr>
          <w:rFonts w:ascii="Times New Roman" w:eastAsia="Calibri" w:hAnsi="Times New Roman"/>
          <w:sz w:val="24"/>
          <w:szCs w:val="24"/>
          <w:lang w:eastAsia="en-US"/>
        </w:rPr>
        <w:tab/>
        <w:t>Для достижения поставленных целей предполагается решение следующих задач:</w:t>
      </w:r>
    </w:p>
    <w:p w:rsidR="00370C94" w:rsidRPr="00012508" w:rsidRDefault="00BE55C1" w:rsidP="00370C94">
      <w:pPr>
        <w:pStyle w:val="a3"/>
        <w:spacing w:after="0"/>
        <w:ind w:left="0" w:right="99" w:firstLine="709"/>
        <w:jc w:val="both"/>
        <w:rPr>
          <w:rFonts w:ascii="Times New Roman" w:hAnsi="Times New Roman"/>
          <w:sz w:val="24"/>
          <w:szCs w:val="24"/>
        </w:rPr>
      </w:pPr>
      <w:r>
        <w:rPr>
          <w:rFonts w:ascii="Times New Roman" w:hAnsi="Times New Roman"/>
          <w:sz w:val="24"/>
          <w:szCs w:val="24"/>
        </w:rPr>
        <w:t>-</w:t>
      </w:r>
      <w:r w:rsidR="00370C94" w:rsidRPr="00012508">
        <w:rPr>
          <w:rFonts w:ascii="Times New Roman" w:hAnsi="Times New Roman"/>
          <w:sz w:val="24"/>
          <w:szCs w:val="24"/>
        </w:rPr>
        <w:t xml:space="preserve">повышение эффективности использования и охраны земель, обеспечение организации рационального использования и охраны земель; </w:t>
      </w:r>
    </w:p>
    <w:p w:rsidR="00370C94" w:rsidRPr="00012508" w:rsidRDefault="00BE55C1" w:rsidP="00370C94">
      <w:pPr>
        <w:pStyle w:val="a3"/>
        <w:spacing w:after="0"/>
        <w:ind w:left="0" w:right="99" w:firstLine="709"/>
        <w:jc w:val="both"/>
        <w:rPr>
          <w:rFonts w:ascii="Times New Roman" w:hAnsi="Times New Roman"/>
          <w:sz w:val="24"/>
          <w:szCs w:val="24"/>
        </w:rPr>
      </w:pPr>
      <w:r>
        <w:rPr>
          <w:rFonts w:ascii="Times New Roman" w:hAnsi="Times New Roman"/>
          <w:sz w:val="24"/>
          <w:szCs w:val="24"/>
        </w:rPr>
        <w:t>-</w:t>
      </w:r>
      <w:r w:rsidR="00370C94" w:rsidRPr="00012508">
        <w:rPr>
          <w:rFonts w:ascii="Times New Roman" w:hAnsi="Times New Roman"/>
          <w:sz w:val="24"/>
          <w:szCs w:val="24"/>
        </w:rPr>
        <w:t>сохранение и восстановление зеленых насаждений;</w:t>
      </w:r>
    </w:p>
    <w:p w:rsidR="00370C94" w:rsidRPr="00012508" w:rsidRDefault="00370C94" w:rsidP="00370C94">
      <w:pPr>
        <w:autoSpaceDE w:val="0"/>
        <w:autoSpaceDN w:val="0"/>
        <w:adjustRightInd w:val="0"/>
        <w:spacing w:after="0"/>
        <w:ind w:firstLine="709"/>
        <w:jc w:val="both"/>
        <w:rPr>
          <w:rFonts w:ascii="Times New Roman" w:hAnsi="Times New Roman"/>
          <w:sz w:val="24"/>
          <w:szCs w:val="24"/>
        </w:rPr>
      </w:pPr>
      <w:r w:rsidRPr="00012508">
        <w:rPr>
          <w:rFonts w:ascii="Times New Roman" w:hAnsi="Times New Roman"/>
          <w:sz w:val="24"/>
          <w:szCs w:val="24"/>
        </w:rPr>
        <w:t>- проведение инвентаризации земель.</w:t>
      </w:r>
    </w:p>
    <w:p w:rsidR="00370C94" w:rsidRPr="00012508" w:rsidRDefault="00370C94" w:rsidP="00370C94">
      <w:pPr>
        <w:tabs>
          <w:tab w:val="left" w:pos="720"/>
        </w:tabs>
        <w:spacing w:after="0" w:line="240" w:lineRule="auto"/>
        <w:ind w:firstLine="709"/>
        <w:jc w:val="both"/>
        <w:rPr>
          <w:rFonts w:ascii="Times New Roman" w:hAnsi="Times New Roman"/>
          <w:sz w:val="24"/>
          <w:szCs w:val="24"/>
        </w:rPr>
      </w:pPr>
      <w:r w:rsidRPr="00012508">
        <w:rPr>
          <w:rFonts w:ascii="Times New Roman" w:hAnsi="Times New Roman"/>
          <w:sz w:val="24"/>
          <w:szCs w:val="24"/>
        </w:rPr>
        <w:t>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370C94" w:rsidRPr="00012508" w:rsidRDefault="00370C94" w:rsidP="00370C94">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p>
    <w:p w:rsidR="00370C94" w:rsidRPr="00393AF9" w:rsidRDefault="00370C94" w:rsidP="00370C94">
      <w:pPr>
        <w:widowControl w:val="0"/>
        <w:autoSpaceDE w:val="0"/>
        <w:autoSpaceDN w:val="0"/>
        <w:adjustRightInd w:val="0"/>
        <w:spacing w:after="0" w:line="240" w:lineRule="auto"/>
        <w:ind w:firstLine="540"/>
        <w:jc w:val="center"/>
        <w:rPr>
          <w:rFonts w:ascii="Times New Roman" w:hAnsi="Times New Roman"/>
          <w:b/>
          <w:sz w:val="24"/>
          <w:szCs w:val="24"/>
        </w:rPr>
      </w:pPr>
      <w:r w:rsidRPr="00393AF9">
        <w:rPr>
          <w:rFonts w:ascii="Times New Roman" w:hAnsi="Times New Roman"/>
          <w:b/>
          <w:sz w:val="24"/>
          <w:szCs w:val="24"/>
        </w:rPr>
        <w:t>2.3.Сроки и этапы реализации Программы</w:t>
      </w:r>
    </w:p>
    <w:p w:rsidR="00370C94" w:rsidRPr="00012508" w:rsidRDefault="00370C94" w:rsidP="00370C94">
      <w:pPr>
        <w:widowControl w:val="0"/>
        <w:autoSpaceDE w:val="0"/>
        <w:autoSpaceDN w:val="0"/>
        <w:adjustRightInd w:val="0"/>
        <w:spacing w:after="0" w:line="240" w:lineRule="auto"/>
        <w:ind w:firstLine="540"/>
        <w:jc w:val="both"/>
        <w:rPr>
          <w:rFonts w:ascii="Times New Roman" w:hAnsi="Times New Roman"/>
          <w:sz w:val="24"/>
          <w:szCs w:val="24"/>
        </w:rPr>
      </w:pPr>
      <w:r w:rsidRPr="00012508">
        <w:rPr>
          <w:rFonts w:ascii="Times New Roman" w:hAnsi="Times New Roman"/>
          <w:sz w:val="24"/>
          <w:szCs w:val="24"/>
        </w:rPr>
        <w:t>Срок реализации мероприятий Программы - с 20</w:t>
      </w:r>
      <w:r w:rsidR="00393AF9">
        <w:rPr>
          <w:rFonts w:ascii="Times New Roman" w:hAnsi="Times New Roman"/>
          <w:sz w:val="24"/>
          <w:szCs w:val="24"/>
        </w:rPr>
        <w:t>22</w:t>
      </w:r>
      <w:r w:rsidRPr="00012508">
        <w:rPr>
          <w:rFonts w:ascii="Times New Roman" w:hAnsi="Times New Roman"/>
          <w:sz w:val="24"/>
          <w:szCs w:val="24"/>
        </w:rPr>
        <w:t xml:space="preserve"> по 202</w:t>
      </w:r>
      <w:r w:rsidR="00393AF9">
        <w:rPr>
          <w:rFonts w:ascii="Times New Roman" w:hAnsi="Times New Roman"/>
          <w:sz w:val="24"/>
          <w:szCs w:val="24"/>
        </w:rPr>
        <w:t>4</w:t>
      </w:r>
      <w:r w:rsidRPr="00012508">
        <w:rPr>
          <w:rFonts w:ascii="Times New Roman" w:hAnsi="Times New Roman"/>
          <w:sz w:val="24"/>
          <w:szCs w:val="24"/>
        </w:rPr>
        <w:t xml:space="preserve"> годы. Программа реализуется в один этап. В рамках реализации Программы предполагается осуществить финансирование конкретных мероприятий по объектам за счет средств бюджета </w:t>
      </w:r>
      <w:r w:rsidR="00393AF9">
        <w:rPr>
          <w:rFonts w:ascii="Times New Roman" w:hAnsi="Times New Roman"/>
          <w:sz w:val="24"/>
          <w:szCs w:val="24"/>
        </w:rPr>
        <w:t>Нахратовского</w:t>
      </w:r>
      <w:r w:rsidRPr="00012508">
        <w:rPr>
          <w:rFonts w:ascii="Times New Roman" w:hAnsi="Times New Roman"/>
          <w:sz w:val="24"/>
          <w:szCs w:val="24"/>
        </w:rPr>
        <w:t xml:space="preserve"> сельсовета.</w:t>
      </w:r>
    </w:p>
    <w:p w:rsidR="00370C94" w:rsidRPr="00012508" w:rsidRDefault="00370C94" w:rsidP="00370C94">
      <w:pPr>
        <w:spacing w:after="0" w:line="240" w:lineRule="auto"/>
        <w:ind w:firstLine="709"/>
        <w:jc w:val="both"/>
        <w:rPr>
          <w:rFonts w:ascii="Times New Roman" w:hAnsi="Times New Roman"/>
          <w:sz w:val="24"/>
          <w:szCs w:val="24"/>
        </w:rPr>
      </w:pPr>
      <w:r w:rsidRPr="00012508">
        <w:rPr>
          <w:rFonts w:ascii="Times New Roman" w:hAnsi="Times New Roman"/>
          <w:sz w:val="24"/>
          <w:szCs w:val="24"/>
        </w:rPr>
        <w:t>Реализация данной программы будет содействовать упорядочению землепользования; 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370C94" w:rsidRPr="00012508" w:rsidRDefault="00370C94" w:rsidP="00370C94">
      <w:pPr>
        <w:spacing w:after="0" w:line="240" w:lineRule="auto"/>
        <w:ind w:firstLine="708"/>
        <w:jc w:val="both"/>
        <w:rPr>
          <w:rFonts w:ascii="Times New Roman" w:hAnsi="Times New Roman"/>
          <w:sz w:val="24"/>
          <w:szCs w:val="24"/>
        </w:rPr>
      </w:pPr>
      <w:r w:rsidRPr="00012508">
        <w:rPr>
          <w:rFonts w:ascii="Times New Roman" w:hAnsi="Times New Roman"/>
          <w:sz w:val="24"/>
          <w:szCs w:val="24"/>
        </w:rPr>
        <w:t xml:space="preserve">В результате выполнения мероприятий Программы будет обеспечено: </w:t>
      </w:r>
    </w:p>
    <w:p w:rsidR="00370C94" w:rsidRPr="00012508" w:rsidRDefault="00370C94" w:rsidP="00393AF9">
      <w:pPr>
        <w:spacing w:after="0" w:line="240" w:lineRule="auto"/>
        <w:ind w:firstLine="567"/>
        <w:jc w:val="both"/>
        <w:rPr>
          <w:rFonts w:ascii="Times New Roman" w:hAnsi="Times New Roman"/>
          <w:sz w:val="24"/>
          <w:szCs w:val="24"/>
        </w:rPr>
      </w:pPr>
      <w:r w:rsidRPr="00012508">
        <w:rPr>
          <w:rFonts w:ascii="Times New Roman" w:hAnsi="Times New Roman"/>
          <w:sz w:val="24"/>
          <w:szCs w:val="24"/>
        </w:rPr>
        <w:t>1) благоустройство населенных пунктов;</w:t>
      </w:r>
    </w:p>
    <w:p w:rsidR="00370C94" w:rsidRPr="00012508" w:rsidRDefault="00370C94" w:rsidP="00393AF9">
      <w:pPr>
        <w:spacing w:after="0" w:line="240" w:lineRule="auto"/>
        <w:ind w:firstLine="567"/>
        <w:jc w:val="both"/>
        <w:rPr>
          <w:rFonts w:ascii="Times New Roman" w:hAnsi="Times New Roman"/>
          <w:sz w:val="24"/>
          <w:szCs w:val="24"/>
        </w:rPr>
      </w:pPr>
      <w:r w:rsidRPr="00012508">
        <w:rPr>
          <w:rFonts w:ascii="Times New Roman" w:hAnsi="Times New Roman"/>
          <w:sz w:val="24"/>
          <w:szCs w:val="24"/>
        </w:rPr>
        <w:t>2) улучшение качественных характеристик земель;</w:t>
      </w:r>
    </w:p>
    <w:p w:rsidR="00370C94" w:rsidRPr="00012508" w:rsidRDefault="00370C94" w:rsidP="00393AF9">
      <w:pPr>
        <w:spacing w:after="0" w:line="240" w:lineRule="auto"/>
        <w:ind w:firstLine="567"/>
        <w:jc w:val="both"/>
        <w:rPr>
          <w:rFonts w:ascii="Times New Roman" w:hAnsi="Times New Roman"/>
          <w:sz w:val="24"/>
          <w:szCs w:val="24"/>
        </w:rPr>
      </w:pPr>
      <w:r w:rsidRPr="00012508">
        <w:rPr>
          <w:rFonts w:ascii="Times New Roman" w:hAnsi="Times New Roman"/>
          <w:sz w:val="24"/>
          <w:szCs w:val="24"/>
        </w:rPr>
        <w:t>3) эффективное использование земель.</w:t>
      </w:r>
    </w:p>
    <w:p w:rsidR="00370C94" w:rsidRPr="00012508" w:rsidRDefault="00370C94" w:rsidP="00393AF9">
      <w:pPr>
        <w:spacing w:after="0" w:line="240" w:lineRule="auto"/>
        <w:ind w:firstLine="567"/>
        <w:jc w:val="center"/>
        <w:rPr>
          <w:rFonts w:ascii="Times New Roman" w:eastAsia="Times New Roman" w:hAnsi="Times New Roman"/>
          <w:b/>
          <w:bCs/>
          <w:noProof/>
          <w:color w:val="26282F"/>
          <w:sz w:val="24"/>
          <w:szCs w:val="24"/>
        </w:rPr>
      </w:pPr>
    </w:p>
    <w:p w:rsidR="00370C94" w:rsidRPr="00012508" w:rsidRDefault="00370C94" w:rsidP="00370C94">
      <w:pPr>
        <w:rPr>
          <w:sz w:val="24"/>
          <w:szCs w:val="24"/>
        </w:rPr>
      </w:pPr>
      <w:r w:rsidRPr="00012508">
        <w:rPr>
          <w:sz w:val="24"/>
          <w:szCs w:val="24"/>
        </w:rPr>
        <w:br w:type="page"/>
      </w:r>
    </w:p>
    <w:p w:rsidR="00370C94" w:rsidRPr="00012508" w:rsidRDefault="00370C94" w:rsidP="00370C94">
      <w:pPr>
        <w:spacing w:after="0"/>
        <w:rPr>
          <w:sz w:val="24"/>
          <w:szCs w:val="24"/>
        </w:rPr>
        <w:sectPr w:rsidR="00370C94" w:rsidRPr="00012508">
          <w:pgSz w:w="11906" w:h="16838"/>
          <w:pgMar w:top="567" w:right="567" w:bottom="1134" w:left="1134" w:header="709" w:footer="709" w:gutter="0"/>
          <w:cols w:space="720"/>
        </w:sectPr>
      </w:pPr>
    </w:p>
    <w:p w:rsidR="00370C94" w:rsidRPr="00393AF9" w:rsidRDefault="00370C94" w:rsidP="00370C94">
      <w:pPr>
        <w:tabs>
          <w:tab w:val="left" w:pos="10949"/>
        </w:tabs>
        <w:jc w:val="center"/>
        <w:rPr>
          <w:rFonts w:ascii="Times New Roman" w:hAnsi="Times New Roman"/>
          <w:b/>
          <w:sz w:val="24"/>
          <w:szCs w:val="24"/>
        </w:rPr>
      </w:pPr>
      <w:r w:rsidRPr="00393AF9">
        <w:rPr>
          <w:rFonts w:ascii="Times New Roman" w:hAnsi="Times New Roman"/>
          <w:b/>
          <w:sz w:val="24"/>
          <w:szCs w:val="24"/>
        </w:rPr>
        <w:lastRenderedPageBreak/>
        <w:t>Раздел 2.4.Перечень основных мероприятий муниципальной программы</w:t>
      </w:r>
    </w:p>
    <w:tbl>
      <w:tblPr>
        <w:tblW w:w="14310"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9"/>
        <w:gridCol w:w="2677"/>
        <w:gridCol w:w="250"/>
        <w:gridCol w:w="1310"/>
        <w:gridCol w:w="231"/>
        <w:gridCol w:w="851"/>
        <w:gridCol w:w="285"/>
        <w:gridCol w:w="1624"/>
        <w:gridCol w:w="9"/>
        <w:gridCol w:w="1614"/>
        <w:gridCol w:w="9"/>
        <w:gridCol w:w="1069"/>
        <w:gridCol w:w="9"/>
        <w:gridCol w:w="965"/>
        <w:gridCol w:w="31"/>
        <w:gridCol w:w="9"/>
        <w:gridCol w:w="938"/>
        <w:gridCol w:w="31"/>
        <w:gridCol w:w="9"/>
        <w:gridCol w:w="1480"/>
        <w:gridCol w:w="31"/>
        <w:gridCol w:w="9"/>
      </w:tblGrid>
      <w:tr w:rsidR="00370C94" w:rsidRPr="00012508" w:rsidTr="004333AD">
        <w:trPr>
          <w:gridAfter w:val="1"/>
          <w:wAfter w:w="9" w:type="dxa"/>
          <w:trHeight w:val="541"/>
        </w:trPr>
        <w:tc>
          <w:tcPr>
            <w:tcW w:w="869" w:type="dxa"/>
            <w:vMerge w:val="restart"/>
            <w:tcBorders>
              <w:top w:val="single" w:sz="4" w:space="0" w:color="auto"/>
              <w:left w:val="single" w:sz="4" w:space="0" w:color="auto"/>
              <w:bottom w:val="single" w:sz="4" w:space="0" w:color="auto"/>
              <w:right w:val="single" w:sz="4" w:space="0" w:color="auto"/>
            </w:tcBorders>
            <w:hideMark/>
          </w:tcPr>
          <w:p w:rsidR="00370C94" w:rsidRPr="00012508" w:rsidRDefault="00393AF9">
            <w:pPr>
              <w:widowControl w:val="0"/>
              <w:autoSpaceDE w:val="0"/>
              <w:autoSpaceDN w:val="0"/>
              <w:adjustRightInd w:val="0"/>
              <w:jc w:val="center"/>
              <w:rPr>
                <w:rFonts w:ascii="Times New Roman" w:hAnsi="Times New Roman"/>
                <w:sz w:val="24"/>
                <w:szCs w:val="24"/>
              </w:rPr>
            </w:pPr>
            <w:bookmarkStart w:id="0" w:name="Par395"/>
            <w:bookmarkEnd w:id="0"/>
            <w:r>
              <w:rPr>
                <w:rFonts w:ascii="Times New Roman" w:hAnsi="Times New Roman"/>
                <w:sz w:val="24"/>
                <w:szCs w:val="24"/>
              </w:rPr>
              <w:t>№</w:t>
            </w:r>
            <w:r w:rsidR="00370C94" w:rsidRPr="00012508">
              <w:rPr>
                <w:rFonts w:ascii="Times New Roman" w:hAnsi="Times New Roman"/>
                <w:sz w:val="24"/>
                <w:szCs w:val="24"/>
              </w:rPr>
              <w:t xml:space="preserve"> </w:t>
            </w:r>
            <w:proofErr w:type="gramStart"/>
            <w:r w:rsidR="00370C94" w:rsidRPr="00012508">
              <w:rPr>
                <w:rFonts w:ascii="Times New Roman" w:hAnsi="Times New Roman"/>
                <w:sz w:val="24"/>
                <w:szCs w:val="24"/>
              </w:rPr>
              <w:t>п</w:t>
            </w:r>
            <w:proofErr w:type="gramEnd"/>
            <w:r w:rsidR="00370C94" w:rsidRPr="00012508">
              <w:rPr>
                <w:rFonts w:ascii="Times New Roman" w:hAnsi="Times New Roman"/>
                <w:sz w:val="24"/>
                <w:szCs w:val="24"/>
              </w:rPr>
              <w:t>/п</w:t>
            </w:r>
          </w:p>
        </w:tc>
        <w:tc>
          <w:tcPr>
            <w:tcW w:w="2677" w:type="dxa"/>
            <w:vMerge w:val="restart"/>
            <w:tcBorders>
              <w:top w:val="single" w:sz="4" w:space="0" w:color="auto"/>
              <w:left w:val="single" w:sz="4" w:space="0" w:color="auto"/>
              <w:bottom w:val="single" w:sz="4" w:space="0" w:color="auto"/>
              <w:right w:val="single" w:sz="4" w:space="0" w:color="auto"/>
            </w:tcBorders>
            <w:hideMark/>
          </w:tcPr>
          <w:p w:rsidR="00370C94" w:rsidRPr="00012508" w:rsidRDefault="00370C94">
            <w:pPr>
              <w:widowControl w:val="0"/>
              <w:autoSpaceDE w:val="0"/>
              <w:autoSpaceDN w:val="0"/>
              <w:adjustRightInd w:val="0"/>
              <w:jc w:val="center"/>
              <w:rPr>
                <w:rFonts w:ascii="Times New Roman" w:hAnsi="Times New Roman"/>
                <w:sz w:val="24"/>
                <w:szCs w:val="24"/>
              </w:rPr>
            </w:pPr>
            <w:r w:rsidRPr="00012508">
              <w:rPr>
                <w:rFonts w:ascii="Times New Roman" w:hAnsi="Times New Roman"/>
                <w:sz w:val="24"/>
                <w:szCs w:val="24"/>
              </w:rPr>
              <w:t xml:space="preserve">Наименование мероприятия </w:t>
            </w:r>
          </w:p>
        </w:tc>
        <w:tc>
          <w:tcPr>
            <w:tcW w:w="1791"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370C94" w:rsidRPr="00012508" w:rsidRDefault="00370C94">
            <w:pPr>
              <w:widowControl w:val="0"/>
              <w:autoSpaceDE w:val="0"/>
              <w:autoSpaceDN w:val="0"/>
              <w:adjustRightInd w:val="0"/>
              <w:ind w:left="113" w:right="113"/>
              <w:jc w:val="center"/>
              <w:rPr>
                <w:rFonts w:ascii="Times New Roman" w:hAnsi="Times New Roman"/>
                <w:sz w:val="24"/>
                <w:szCs w:val="24"/>
              </w:rPr>
            </w:pPr>
            <w:r w:rsidRPr="00012508">
              <w:rPr>
                <w:rFonts w:ascii="Times New Roman" w:hAnsi="Times New Roman"/>
                <w:sz w:val="24"/>
                <w:szCs w:val="24"/>
              </w:rPr>
              <w:t>Категория расходов (кап</w:t>
            </w:r>
            <w:proofErr w:type="gramStart"/>
            <w:r w:rsidRPr="00012508">
              <w:rPr>
                <w:rFonts w:ascii="Times New Roman" w:hAnsi="Times New Roman"/>
                <w:sz w:val="24"/>
                <w:szCs w:val="24"/>
              </w:rPr>
              <w:t>.</w:t>
            </w:r>
            <w:proofErr w:type="gramEnd"/>
            <w:r w:rsidRPr="00012508">
              <w:rPr>
                <w:rFonts w:ascii="Times New Roman" w:hAnsi="Times New Roman"/>
                <w:sz w:val="24"/>
                <w:szCs w:val="24"/>
              </w:rPr>
              <w:t xml:space="preserve"> </w:t>
            </w:r>
            <w:proofErr w:type="gramStart"/>
            <w:r w:rsidRPr="00012508">
              <w:rPr>
                <w:rFonts w:ascii="Times New Roman" w:hAnsi="Times New Roman"/>
                <w:sz w:val="24"/>
                <w:szCs w:val="24"/>
              </w:rPr>
              <w:t>в</w:t>
            </w:r>
            <w:proofErr w:type="gramEnd"/>
            <w:r w:rsidRPr="00012508">
              <w:rPr>
                <w:rFonts w:ascii="Times New Roman" w:hAnsi="Times New Roman"/>
                <w:sz w:val="24"/>
                <w:szCs w:val="24"/>
              </w:rPr>
              <w:t>ложения, НИОКР и прочие расходы)</w:t>
            </w:r>
          </w:p>
        </w:tc>
        <w:tc>
          <w:tcPr>
            <w:tcW w:w="1136"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370C94" w:rsidRPr="00012508" w:rsidRDefault="00370C94">
            <w:pPr>
              <w:widowControl w:val="0"/>
              <w:autoSpaceDE w:val="0"/>
              <w:autoSpaceDN w:val="0"/>
              <w:adjustRightInd w:val="0"/>
              <w:ind w:left="113" w:right="113"/>
              <w:jc w:val="center"/>
              <w:rPr>
                <w:rFonts w:ascii="Times New Roman" w:hAnsi="Times New Roman"/>
                <w:sz w:val="24"/>
                <w:szCs w:val="24"/>
              </w:rPr>
            </w:pPr>
            <w:r w:rsidRPr="00012508">
              <w:rPr>
                <w:rFonts w:ascii="Times New Roman" w:hAnsi="Times New Roman"/>
                <w:sz w:val="24"/>
                <w:szCs w:val="24"/>
              </w:rPr>
              <w:t>Сроки выполнения</w:t>
            </w:r>
          </w:p>
        </w:tc>
        <w:tc>
          <w:tcPr>
            <w:tcW w:w="1624" w:type="dxa"/>
            <w:vMerge w:val="restart"/>
            <w:tcBorders>
              <w:top w:val="single" w:sz="4" w:space="0" w:color="auto"/>
              <w:left w:val="single" w:sz="4" w:space="0" w:color="auto"/>
              <w:bottom w:val="single" w:sz="4" w:space="0" w:color="auto"/>
              <w:right w:val="single" w:sz="4" w:space="0" w:color="auto"/>
            </w:tcBorders>
            <w:textDirection w:val="btLr"/>
            <w:hideMark/>
          </w:tcPr>
          <w:p w:rsidR="00370C94" w:rsidRPr="00012508" w:rsidRDefault="00370C94">
            <w:pPr>
              <w:widowControl w:val="0"/>
              <w:autoSpaceDE w:val="0"/>
              <w:autoSpaceDN w:val="0"/>
              <w:adjustRightInd w:val="0"/>
              <w:ind w:left="113" w:right="113"/>
              <w:jc w:val="center"/>
              <w:rPr>
                <w:rFonts w:ascii="Times New Roman" w:hAnsi="Times New Roman"/>
                <w:sz w:val="24"/>
                <w:szCs w:val="24"/>
              </w:rPr>
            </w:pPr>
            <w:r w:rsidRPr="00012508">
              <w:rPr>
                <w:rFonts w:ascii="Times New Roman" w:hAnsi="Times New Roman"/>
                <w:sz w:val="24"/>
                <w:szCs w:val="24"/>
              </w:rPr>
              <w:t>Муниципальный заказчик-координатор/соисполнители</w:t>
            </w:r>
          </w:p>
        </w:tc>
        <w:tc>
          <w:tcPr>
            <w:tcW w:w="6204" w:type="dxa"/>
            <w:gridSpan w:val="13"/>
            <w:tcBorders>
              <w:top w:val="single" w:sz="4" w:space="0" w:color="auto"/>
              <w:left w:val="single" w:sz="4" w:space="0" w:color="auto"/>
              <w:bottom w:val="single" w:sz="4" w:space="0" w:color="auto"/>
              <w:right w:val="single" w:sz="4" w:space="0" w:color="auto"/>
            </w:tcBorders>
            <w:hideMark/>
          </w:tcPr>
          <w:p w:rsidR="00370C94" w:rsidRPr="00012508" w:rsidRDefault="00370C94">
            <w:pPr>
              <w:widowControl w:val="0"/>
              <w:autoSpaceDE w:val="0"/>
              <w:autoSpaceDN w:val="0"/>
              <w:adjustRightInd w:val="0"/>
              <w:jc w:val="center"/>
              <w:rPr>
                <w:rFonts w:ascii="Times New Roman" w:hAnsi="Times New Roman"/>
                <w:sz w:val="24"/>
                <w:szCs w:val="24"/>
              </w:rPr>
            </w:pPr>
            <w:r w:rsidRPr="00012508">
              <w:rPr>
                <w:rFonts w:ascii="Times New Roman" w:hAnsi="Times New Roman"/>
                <w:sz w:val="24"/>
                <w:szCs w:val="24"/>
              </w:rPr>
              <w:t>Объем финансирования (по годам, в разрезе источников)</w:t>
            </w:r>
          </w:p>
        </w:tc>
      </w:tr>
      <w:tr w:rsidR="00370C94" w:rsidRPr="00012508" w:rsidTr="004333AD">
        <w:trPr>
          <w:gridAfter w:val="1"/>
          <w:wAfter w:w="9" w:type="dxa"/>
          <w:trHeight w:val="2489"/>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70C94" w:rsidRPr="00012508" w:rsidRDefault="00370C94">
            <w:pPr>
              <w:spacing w:after="0" w:line="240" w:lineRule="auto"/>
              <w:rPr>
                <w:rFonts w:ascii="Times New Roman" w:hAnsi="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370C94" w:rsidRPr="00012508" w:rsidRDefault="00370C94">
            <w:pPr>
              <w:spacing w:after="0" w:line="240" w:lineRule="auto"/>
              <w:rPr>
                <w:rFonts w:ascii="Times New Roman" w:hAnsi="Times New Roman"/>
                <w:sz w:val="24"/>
                <w:szCs w:val="24"/>
              </w:rPr>
            </w:pPr>
          </w:p>
        </w:tc>
        <w:tc>
          <w:tcPr>
            <w:tcW w:w="1791" w:type="dxa"/>
            <w:gridSpan w:val="3"/>
            <w:vMerge/>
            <w:tcBorders>
              <w:top w:val="single" w:sz="4" w:space="0" w:color="auto"/>
              <w:left w:val="single" w:sz="4" w:space="0" w:color="auto"/>
              <w:bottom w:val="single" w:sz="4" w:space="0" w:color="auto"/>
              <w:right w:val="single" w:sz="4" w:space="0" w:color="auto"/>
            </w:tcBorders>
            <w:vAlign w:val="center"/>
            <w:hideMark/>
          </w:tcPr>
          <w:p w:rsidR="00370C94" w:rsidRPr="00012508" w:rsidRDefault="00370C94">
            <w:pPr>
              <w:spacing w:after="0" w:line="240" w:lineRule="auto"/>
              <w:rPr>
                <w:rFonts w:ascii="Times New Roman" w:hAnsi="Times New Roman"/>
                <w:sz w:val="24"/>
                <w:szCs w:val="24"/>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370C94" w:rsidRPr="00012508" w:rsidRDefault="00370C94">
            <w:pPr>
              <w:spacing w:after="0" w:line="240" w:lineRule="auto"/>
              <w:rPr>
                <w:rFonts w:ascii="Times New Roman" w:hAnsi="Times New Roman"/>
                <w:sz w:val="24"/>
                <w:szCs w:val="24"/>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370C94" w:rsidRPr="00012508" w:rsidRDefault="00370C94">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tcPr>
          <w:p w:rsidR="00370C94" w:rsidRPr="00012508" w:rsidRDefault="00370C94">
            <w:pPr>
              <w:widowControl w:val="0"/>
              <w:autoSpaceDE w:val="0"/>
              <w:autoSpaceDN w:val="0"/>
              <w:adjustRightInd w:val="0"/>
              <w:jc w:val="both"/>
              <w:rPr>
                <w:rFonts w:ascii="Times New Roman" w:hAnsi="Times New Roman"/>
                <w:sz w:val="24"/>
                <w:szCs w:val="24"/>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Pr="00012508" w:rsidRDefault="00370C94" w:rsidP="00393AF9">
            <w:pPr>
              <w:widowControl w:val="0"/>
              <w:autoSpaceDE w:val="0"/>
              <w:autoSpaceDN w:val="0"/>
              <w:adjustRightInd w:val="0"/>
              <w:jc w:val="center"/>
              <w:rPr>
                <w:rFonts w:ascii="Times New Roman" w:hAnsi="Times New Roman"/>
                <w:sz w:val="24"/>
                <w:szCs w:val="24"/>
              </w:rPr>
            </w:pPr>
            <w:r w:rsidRPr="00012508">
              <w:rPr>
                <w:rFonts w:ascii="Times New Roman" w:hAnsi="Times New Roman"/>
                <w:sz w:val="24"/>
                <w:szCs w:val="24"/>
              </w:rPr>
              <w:t>20</w:t>
            </w:r>
            <w:r w:rsidR="00393AF9">
              <w:rPr>
                <w:rFonts w:ascii="Times New Roman" w:hAnsi="Times New Roman"/>
                <w:sz w:val="24"/>
                <w:szCs w:val="24"/>
              </w:rPr>
              <w:t>22</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Pr="00012508" w:rsidRDefault="00370C94" w:rsidP="00393AF9">
            <w:pPr>
              <w:widowControl w:val="0"/>
              <w:autoSpaceDE w:val="0"/>
              <w:autoSpaceDN w:val="0"/>
              <w:adjustRightInd w:val="0"/>
              <w:jc w:val="center"/>
              <w:rPr>
                <w:rFonts w:ascii="Times New Roman" w:hAnsi="Times New Roman"/>
                <w:sz w:val="24"/>
                <w:szCs w:val="24"/>
              </w:rPr>
            </w:pPr>
            <w:r w:rsidRPr="00012508">
              <w:rPr>
                <w:rFonts w:ascii="Times New Roman" w:hAnsi="Times New Roman"/>
                <w:sz w:val="24"/>
                <w:szCs w:val="24"/>
              </w:rPr>
              <w:t>20</w:t>
            </w:r>
            <w:r w:rsidR="00393AF9">
              <w:rPr>
                <w:rFonts w:ascii="Times New Roman" w:hAnsi="Times New Roman"/>
                <w:sz w:val="24"/>
                <w:szCs w:val="24"/>
              </w:rPr>
              <w:t>23</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Pr="00012508" w:rsidRDefault="00370C94" w:rsidP="00393AF9">
            <w:pPr>
              <w:widowControl w:val="0"/>
              <w:autoSpaceDE w:val="0"/>
              <w:autoSpaceDN w:val="0"/>
              <w:adjustRightInd w:val="0"/>
              <w:jc w:val="both"/>
              <w:rPr>
                <w:rFonts w:ascii="Times New Roman" w:hAnsi="Times New Roman"/>
                <w:sz w:val="24"/>
                <w:szCs w:val="24"/>
              </w:rPr>
            </w:pPr>
            <w:r w:rsidRPr="00012508">
              <w:rPr>
                <w:rFonts w:ascii="Times New Roman" w:hAnsi="Times New Roman"/>
                <w:sz w:val="24"/>
                <w:szCs w:val="24"/>
              </w:rPr>
              <w:t>202</w:t>
            </w:r>
            <w:r w:rsidR="00393AF9">
              <w:rPr>
                <w:rFonts w:ascii="Times New Roman" w:hAnsi="Times New Roman"/>
                <w:sz w:val="24"/>
                <w:szCs w:val="24"/>
              </w:rPr>
              <w:t>4</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Pr="00012508" w:rsidRDefault="00370C94">
            <w:pPr>
              <w:widowControl w:val="0"/>
              <w:autoSpaceDE w:val="0"/>
              <w:autoSpaceDN w:val="0"/>
              <w:adjustRightInd w:val="0"/>
              <w:jc w:val="center"/>
              <w:rPr>
                <w:rFonts w:ascii="Times New Roman" w:hAnsi="Times New Roman"/>
                <w:sz w:val="24"/>
                <w:szCs w:val="24"/>
              </w:rPr>
            </w:pPr>
            <w:r w:rsidRPr="00012508">
              <w:rPr>
                <w:rFonts w:ascii="Times New Roman" w:hAnsi="Times New Roman"/>
                <w:sz w:val="24"/>
                <w:szCs w:val="24"/>
              </w:rPr>
              <w:t>Всего</w:t>
            </w:r>
          </w:p>
        </w:tc>
      </w:tr>
      <w:tr w:rsidR="00B918FF" w:rsidRPr="00BF66BE" w:rsidTr="004333AD">
        <w:trPr>
          <w:gridAfter w:val="2"/>
          <w:wAfter w:w="40" w:type="dxa"/>
          <w:trHeight w:val="270"/>
        </w:trPr>
        <w:tc>
          <w:tcPr>
            <w:tcW w:w="8106" w:type="dxa"/>
            <w:gridSpan w:val="9"/>
            <w:vMerge w:val="restart"/>
            <w:tcBorders>
              <w:top w:val="single" w:sz="4" w:space="0" w:color="auto"/>
              <w:left w:val="single" w:sz="4" w:space="0" w:color="auto"/>
              <w:bottom w:val="single" w:sz="4" w:space="0" w:color="auto"/>
              <w:right w:val="single" w:sz="4" w:space="0" w:color="auto"/>
            </w:tcBorders>
            <w:hideMark/>
          </w:tcPr>
          <w:p w:rsidR="00B918FF" w:rsidRPr="00012508" w:rsidRDefault="00B918FF" w:rsidP="00BF66BE">
            <w:pPr>
              <w:widowControl w:val="0"/>
              <w:autoSpaceDE w:val="0"/>
              <w:autoSpaceDN w:val="0"/>
              <w:adjustRightInd w:val="0"/>
              <w:spacing w:after="0"/>
              <w:jc w:val="both"/>
              <w:rPr>
                <w:rFonts w:ascii="Times New Roman" w:hAnsi="Times New Roman"/>
                <w:sz w:val="24"/>
                <w:szCs w:val="24"/>
              </w:rPr>
            </w:pPr>
            <w:r w:rsidRPr="00012508">
              <w:rPr>
                <w:rFonts w:ascii="Times New Roman" w:hAnsi="Times New Roman"/>
                <w:sz w:val="24"/>
                <w:szCs w:val="24"/>
              </w:rPr>
              <w:t>Цель программы:</w:t>
            </w:r>
          </w:p>
          <w:p w:rsidR="00B918FF" w:rsidRPr="00012508" w:rsidRDefault="00B918FF" w:rsidP="00BF66BE">
            <w:pPr>
              <w:spacing w:after="0"/>
              <w:rPr>
                <w:rFonts w:ascii="Times New Roman" w:hAnsi="Times New Roman"/>
                <w:noProof/>
                <w:sz w:val="24"/>
                <w:szCs w:val="24"/>
              </w:rPr>
            </w:pPr>
            <w:r w:rsidRPr="00012508">
              <w:rPr>
                <w:rFonts w:ascii="Times New Roman" w:hAnsi="Times New Roman"/>
                <w:color w:val="000000"/>
                <w:sz w:val="24"/>
                <w:szCs w:val="24"/>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1623" w:type="dxa"/>
            <w:gridSpan w:val="2"/>
            <w:tcBorders>
              <w:top w:val="single" w:sz="4" w:space="0" w:color="auto"/>
              <w:left w:val="single" w:sz="4" w:space="0" w:color="auto"/>
              <w:bottom w:val="single" w:sz="4" w:space="0" w:color="auto"/>
              <w:right w:val="single" w:sz="4" w:space="0" w:color="auto"/>
            </w:tcBorders>
            <w:hideMark/>
          </w:tcPr>
          <w:p w:rsidR="00B918FF" w:rsidRPr="00012508" w:rsidRDefault="00B918FF" w:rsidP="00BF66BE">
            <w:pPr>
              <w:widowControl w:val="0"/>
              <w:autoSpaceDE w:val="0"/>
              <w:autoSpaceDN w:val="0"/>
              <w:adjustRightInd w:val="0"/>
              <w:spacing w:after="0"/>
              <w:jc w:val="both"/>
              <w:rPr>
                <w:rFonts w:ascii="Times New Roman" w:hAnsi="Times New Roman"/>
                <w:sz w:val="24"/>
                <w:szCs w:val="24"/>
              </w:rPr>
            </w:pPr>
            <w:r w:rsidRPr="00012508">
              <w:rPr>
                <w:rFonts w:ascii="Times New Roman" w:hAnsi="Times New Roman"/>
                <w:sz w:val="24"/>
                <w:szCs w:val="24"/>
              </w:rPr>
              <w:t xml:space="preserve">Всего, в </w:t>
            </w:r>
            <w:proofErr w:type="spellStart"/>
            <w:r w:rsidRPr="00012508">
              <w:rPr>
                <w:rFonts w:ascii="Times New Roman" w:hAnsi="Times New Roman"/>
                <w:sz w:val="24"/>
                <w:szCs w:val="24"/>
              </w:rPr>
              <w:t>т.ч</w:t>
            </w:r>
            <w:proofErr w:type="spellEnd"/>
            <w:r w:rsidRPr="00012508">
              <w:rPr>
                <w:rFonts w:ascii="Times New Roman" w:hAnsi="Times New Roman"/>
                <w:sz w:val="24"/>
                <w:szCs w:val="24"/>
              </w:rPr>
              <w:t>.</w:t>
            </w:r>
          </w:p>
        </w:tc>
        <w:tc>
          <w:tcPr>
            <w:tcW w:w="1078" w:type="dxa"/>
            <w:gridSpan w:val="2"/>
            <w:tcBorders>
              <w:top w:val="single" w:sz="4" w:space="0" w:color="auto"/>
              <w:left w:val="single" w:sz="4" w:space="0" w:color="auto"/>
              <w:bottom w:val="single" w:sz="4" w:space="0" w:color="auto"/>
              <w:right w:val="single" w:sz="4" w:space="0" w:color="auto"/>
            </w:tcBorders>
            <w:hideMark/>
          </w:tcPr>
          <w:p w:rsidR="00B918FF" w:rsidRPr="00B918FF" w:rsidRDefault="00B918FF" w:rsidP="00B918FF">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B918FF">
              <w:rPr>
                <w:rFonts w:ascii="Times New Roman" w:eastAsia="Times New Roman" w:hAnsi="Times New Roman"/>
                <w:sz w:val="24"/>
                <w:szCs w:val="24"/>
                <w:lang w:eastAsia="ru-RU"/>
              </w:rPr>
              <w:t>15,0</w:t>
            </w:r>
          </w:p>
        </w:tc>
        <w:tc>
          <w:tcPr>
            <w:tcW w:w="965" w:type="dxa"/>
            <w:tcBorders>
              <w:top w:val="single" w:sz="4" w:space="0" w:color="auto"/>
              <w:left w:val="single" w:sz="4" w:space="0" w:color="auto"/>
              <w:bottom w:val="single" w:sz="4" w:space="0" w:color="auto"/>
              <w:right w:val="single" w:sz="4" w:space="0" w:color="auto"/>
            </w:tcBorders>
            <w:hideMark/>
          </w:tcPr>
          <w:p w:rsidR="00B918FF" w:rsidRPr="00B918FF" w:rsidRDefault="00B918FF" w:rsidP="00B918FF">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B918FF">
              <w:rPr>
                <w:rFonts w:ascii="Times New Roman" w:eastAsia="Times New Roman" w:hAnsi="Times New Roman"/>
                <w:sz w:val="24"/>
                <w:szCs w:val="24"/>
                <w:lang w:eastAsia="ru-RU"/>
              </w:rPr>
              <w:t>15,0</w:t>
            </w:r>
          </w:p>
        </w:tc>
        <w:tc>
          <w:tcPr>
            <w:tcW w:w="978" w:type="dxa"/>
            <w:gridSpan w:val="3"/>
            <w:tcBorders>
              <w:top w:val="single" w:sz="4" w:space="0" w:color="auto"/>
              <w:left w:val="single" w:sz="4" w:space="0" w:color="auto"/>
              <w:bottom w:val="single" w:sz="4" w:space="0" w:color="auto"/>
              <w:right w:val="single" w:sz="4" w:space="0" w:color="auto"/>
            </w:tcBorders>
            <w:hideMark/>
          </w:tcPr>
          <w:p w:rsidR="00B918FF" w:rsidRPr="00B918FF" w:rsidRDefault="00B918FF" w:rsidP="00B918FF">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B918FF">
              <w:rPr>
                <w:rFonts w:ascii="Times New Roman" w:eastAsia="Times New Roman" w:hAnsi="Times New Roman"/>
                <w:sz w:val="24"/>
                <w:szCs w:val="24"/>
                <w:lang w:eastAsia="ru-RU"/>
              </w:rPr>
              <w:t>15,0</w:t>
            </w:r>
          </w:p>
        </w:tc>
        <w:tc>
          <w:tcPr>
            <w:tcW w:w="1520" w:type="dxa"/>
            <w:gridSpan w:val="3"/>
            <w:tcBorders>
              <w:top w:val="single" w:sz="4" w:space="0" w:color="auto"/>
              <w:left w:val="single" w:sz="4" w:space="0" w:color="auto"/>
              <w:bottom w:val="single" w:sz="4" w:space="0" w:color="auto"/>
              <w:right w:val="single" w:sz="4" w:space="0" w:color="auto"/>
            </w:tcBorders>
            <w:hideMark/>
          </w:tcPr>
          <w:p w:rsidR="00B918FF" w:rsidRPr="00B918FF" w:rsidRDefault="00B918FF" w:rsidP="00B918FF">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B918FF">
              <w:rPr>
                <w:rFonts w:ascii="Times New Roman" w:eastAsia="Times New Roman" w:hAnsi="Times New Roman"/>
                <w:sz w:val="24"/>
                <w:szCs w:val="24"/>
                <w:lang w:eastAsia="ru-RU"/>
              </w:rPr>
              <w:t>45,0</w:t>
            </w:r>
          </w:p>
        </w:tc>
      </w:tr>
      <w:tr w:rsidR="00370C94" w:rsidRPr="00012508" w:rsidTr="004333AD">
        <w:trPr>
          <w:trHeight w:val="571"/>
        </w:trPr>
        <w:tc>
          <w:tcPr>
            <w:tcW w:w="8106" w:type="dxa"/>
            <w:gridSpan w:val="9"/>
            <w:vMerge/>
            <w:tcBorders>
              <w:top w:val="single" w:sz="4" w:space="0" w:color="auto"/>
              <w:left w:val="single" w:sz="4" w:space="0" w:color="auto"/>
              <w:bottom w:val="single" w:sz="4" w:space="0" w:color="auto"/>
              <w:right w:val="single" w:sz="4" w:space="0" w:color="auto"/>
            </w:tcBorders>
            <w:vAlign w:val="center"/>
            <w:hideMark/>
          </w:tcPr>
          <w:p w:rsidR="00370C94" w:rsidRPr="00012508" w:rsidRDefault="00370C94" w:rsidP="00BF66BE">
            <w:pPr>
              <w:spacing w:after="0" w:line="240" w:lineRule="auto"/>
              <w:rPr>
                <w:rFonts w:ascii="Times New Roman" w:hAnsi="Times New Roman"/>
                <w:noProof/>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Pr="00BF66BE" w:rsidRDefault="00370C94" w:rsidP="00BF66BE">
            <w:pPr>
              <w:widowControl w:val="0"/>
              <w:autoSpaceDE w:val="0"/>
              <w:autoSpaceDN w:val="0"/>
              <w:adjustRightInd w:val="0"/>
              <w:spacing w:after="0" w:line="240" w:lineRule="auto"/>
              <w:jc w:val="center"/>
              <w:rPr>
                <w:rFonts w:ascii="Times New Roman" w:hAnsi="Times New Roman"/>
                <w:i/>
                <w:color w:val="FF0000"/>
                <w:sz w:val="24"/>
                <w:szCs w:val="24"/>
              </w:rPr>
            </w:pPr>
            <w:r w:rsidRPr="00BF66BE">
              <w:rPr>
                <w:rFonts w:ascii="Times New Roman" w:hAnsi="Times New Roman"/>
                <w:i/>
                <w:color w:val="FF0000"/>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Pr="00BF66BE" w:rsidRDefault="00370C94" w:rsidP="00BF66BE">
            <w:pPr>
              <w:widowControl w:val="0"/>
              <w:autoSpaceDE w:val="0"/>
              <w:autoSpaceDN w:val="0"/>
              <w:adjustRightInd w:val="0"/>
              <w:spacing w:after="0" w:line="240" w:lineRule="auto"/>
              <w:jc w:val="center"/>
              <w:rPr>
                <w:rFonts w:ascii="Times New Roman" w:hAnsi="Times New Roman"/>
                <w:i/>
                <w:color w:val="FF0000"/>
                <w:sz w:val="24"/>
                <w:szCs w:val="24"/>
              </w:rPr>
            </w:pPr>
            <w:r w:rsidRPr="00BF66BE">
              <w:rPr>
                <w:rFonts w:ascii="Times New Roman" w:hAnsi="Times New Roman"/>
                <w:i/>
                <w:color w:val="FF0000"/>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Pr="00BF66BE" w:rsidRDefault="00370C94" w:rsidP="00BF66BE">
            <w:pPr>
              <w:widowControl w:val="0"/>
              <w:autoSpaceDE w:val="0"/>
              <w:autoSpaceDN w:val="0"/>
              <w:adjustRightInd w:val="0"/>
              <w:spacing w:after="0" w:line="240" w:lineRule="auto"/>
              <w:jc w:val="center"/>
              <w:rPr>
                <w:rFonts w:ascii="Times New Roman" w:hAnsi="Times New Roman"/>
                <w:i/>
                <w:color w:val="FF0000"/>
                <w:sz w:val="24"/>
                <w:szCs w:val="24"/>
              </w:rPr>
            </w:pPr>
            <w:r w:rsidRPr="00BF66BE">
              <w:rPr>
                <w:rFonts w:ascii="Times New Roman" w:hAnsi="Times New Roman"/>
                <w:i/>
                <w:color w:val="FF0000"/>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Pr="00BF66BE" w:rsidRDefault="00370C94" w:rsidP="00BF66BE">
            <w:pPr>
              <w:widowControl w:val="0"/>
              <w:autoSpaceDE w:val="0"/>
              <w:autoSpaceDN w:val="0"/>
              <w:adjustRightInd w:val="0"/>
              <w:spacing w:after="0" w:line="240" w:lineRule="auto"/>
              <w:jc w:val="center"/>
              <w:rPr>
                <w:rFonts w:ascii="Times New Roman" w:hAnsi="Times New Roman"/>
                <w:i/>
                <w:color w:val="FF0000"/>
                <w:sz w:val="24"/>
                <w:szCs w:val="24"/>
              </w:rPr>
            </w:pPr>
            <w:r w:rsidRPr="00BF66BE">
              <w:rPr>
                <w:rFonts w:ascii="Times New Roman" w:hAnsi="Times New Roman"/>
                <w:i/>
                <w:color w:val="FF0000"/>
                <w:sz w:val="24"/>
                <w:szCs w:val="24"/>
              </w:rPr>
              <w:t>-</w:t>
            </w:r>
          </w:p>
        </w:tc>
      </w:tr>
      <w:tr w:rsidR="00370C94" w:rsidRPr="00012508" w:rsidTr="004333AD">
        <w:trPr>
          <w:trHeight w:val="894"/>
        </w:trPr>
        <w:tc>
          <w:tcPr>
            <w:tcW w:w="8106" w:type="dxa"/>
            <w:gridSpan w:val="9"/>
            <w:vMerge/>
            <w:tcBorders>
              <w:top w:val="single" w:sz="4" w:space="0" w:color="auto"/>
              <w:left w:val="single" w:sz="4" w:space="0" w:color="auto"/>
              <w:bottom w:val="single" w:sz="4" w:space="0" w:color="auto"/>
              <w:right w:val="single" w:sz="4" w:space="0" w:color="auto"/>
            </w:tcBorders>
            <w:vAlign w:val="center"/>
            <w:hideMark/>
          </w:tcPr>
          <w:p w:rsidR="00370C94" w:rsidRPr="00012508" w:rsidRDefault="00370C94" w:rsidP="00BF66BE">
            <w:pPr>
              <w:spacing w:after="0" w:line="240" w:lineRule="auto"/>
              <w:rPr>
                <w:rFonts w:ascii="Times New Roman" w:hAnsi="Times New Roman"/>
                <w:noProof/>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 xml:space="preserve">Бюджет </w:t>
            </w:r>
            <w:proofErr w:type="spellStart"/>
            <w:proofErr w:type="gramStart"/>
            <w:r w:rsidRPr="00012508">
              <w:rPr>
                <w:rFonts w:ascii="Times New Roman" w:hAnsi="Times New Roman"/>
                <w:sz w:val="24"/>
                <w:szCs w:val="24"/>
              </w:rPr>
              <w:t>муниципаль</w:t>
            </w:r>
            <w:proofErr w:type="spellEnd"/>
            <w:r w:rsidR="00393AF9">
              <w:rPr>
                <w:rFonts w:ascii="Times New Roman" w:hAnsi="Times New Roman"/>
                <w:sz w:val="24"/>
                <w:szCs w:val="24"/>
              </w:rPr>
              <w:t xml:space="preserve"> </w:t>
            </w:r>
            <w:proofErr w:type="spellStart"/>
            <w:r w:rsidRPr="00012508">
              <w:rPr>
                <w:rFonts w:ascii="Times New Roman" w:hAnsi="Times New Roman"/>
                <w:sz w:val="24"/>
                <w:szCs w:val="24"/>
              </w:rPr>
              <w:t>ного</w:t>
            </w:r>
            <w:proofErr w:type="spellEnd"/>
            <w:proofErr w:type="gramEnd"/>
            <w:r w:rsidRPr="00012508">
              <w:rPr>
                <w:rFonts w:ascii="Times New Roman" w:hAnsi="Times New Roman"/>
                <w:sz w:val="24"/>
                <w:szCs w:val="24"/>
              </w:rPr>
              <w:t xml:space="preserve"> района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Pr="00BF66BE" w:rsidRDefault="00370C94" w:rsidP="00BF66BE">
            <w:pPr>
              <w:widowControl w:val="0"/>
              <w:autoSpaceDE w:val="0"/>
              <w:autoSpaceDN w:val="0"/>
              <w:adjustRightInd w:val="0"/>
              <w:spacing w:after="0" w:line="240" w:lineRule="auto"/>
              <w:jc w:val="center"/>
              <w:rPr>
                <w:rFonts w:ascii="Times New Roman" w:hAnsi="Times New Roman"/>
                <w:i/>
                <w:color w:val="FF0000"/>
                <w:sz w:val="24"/>
                <w:szCs w:val="24"/>
              </w:rPr>
            </w:pPr>
            <w:r w:rsidRPr="00BF66BE">
              <w:rPr>
                <w:rFonts w:ascii="Times New Roman" w:hAnsi="Times New Roman"/>
                <w:i/>
                <w:color w:val="FF0000"/>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Pr="00BF66BE" w:rsidRDefault="00370C94" w:rsidP="00BF66BE">
            <w:pPr>
              <w:widowControl w:val="0"/>
              <w:autoSpaceDE w:val="0"/>
              <w:autoSpaceDN w:val="0"/>
              <w:adjustRightInd w:val="0"/>
              <w:spacing w:after="0" w:line="240" w:lineRule="auto"/>
              <w:jc w:val="center"/>
              <w:rPr>
                <w:rFonts w:ascii="Times New Roman" w:hAnsi="Times New Roman"/>
                <w:i/>
                <w:color w:val="FF0000"/>
                <w:sz w:val="24"/>
                <w:szCs w:val="24"/>
              </w:rPr>
            </w:pPr>
            <w:r w:rsidRPr="00BF66BE">
              <w:rPr>
                <w:rFonts w:ascii="Times New Roman" w:hAnsi="Times New Roman"/>
                <w:i/>
                <w:color w:val="FF0000"/>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Pr="00BF66BE" w:rsidRDefault="00370C94" w:rsidP="00BF66BE">
            <w:pPr>
              <w:widowControl w:val="0"/>
              <w:autoSpaceDE w:val="0"/>
              <w:autoSpaceDN w:val="0"/>
              <w:adjustRightInd w:val="0"/>
              <w:spacing w:after="0" w:line="240" w:lineRule="auto"/>
              <w:jc w:val="center"/>
              <w:rPr>
                <w:rFonts w:ascii="Times New Roman" w:hAnsi="Times New Roman"/>
                <w:i/>
                <w:color w:val="FF0000"/>
                <w:sz w:val="24"/>
                <w:szCs w:val="24"/>
              </w:rPr>
            </w:pPr>
            <w:r w:rsidRPr="00BF66BE">
              <w:rPr>
                <w:rFonts w:ascii="Times New Roman" w:hAnsi="Times New Roman"/>
                <w:i/>
                <w:color w:val="FF0000"/>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Pr="00BF66BE" w:rsidRDefault="00370C94" w:rsidP="00BF66BE">
            <w:pPr>
              <w:widowControl w:val="0"/>
              <w:autoSpaceDE w:val="0"/>
              <w:autoSpaceDN w:val="0"/>
              <w:adjustRightInd w:val="0"/>
              <w:spacing w:after="0" w:line="240" w:lineRule="auto"/>
              <w:jc w:val="center"/>
              <w:rPr>
                <w:rFonts w:ascii="Times New Roman" w:hAnsi="Times New Roman"/>
                <w:i/>
                <w:color w:val="FF0000"/>
                <w:sz w:val="24"/>
                <w:szCs w:val="24"/>
              </w:rPr>
            </w:pPr>
            <w:r w:rsidRPr="00BF66BE">
              <w:rPr>
                <w:rFonts w:ascii="Times New Roman" w:hAnsi="Times New Roman"/>
                <w:i/>
                <w:color w:val="FF0000"/>
                <w:sz w:val="24"/>
                <w:szCs w:val="24"/>
              </w:rPr>
              <w:t>-</w:t>
            </w:r>
          </w:p>
        </w:tc>
      </w:tr>
      <w:tr w:rsidR="00B918FF" w:rsidRPr="00012508" w:rsidTr="004333AD">
        <w:trPr>
          <w:trHeight w:val="655"/>
        </w:trPr>
        <w:tc>
          <w:tcPr>
            <w:tcW w:w="8106" w:type="dxa"/>
            <w:gridSpan w:val="9"/>
            <w:vMerge/>
            <w:tcBorders>
              <w:top w:val="single" w:sz="4" w:space="0" w:color="auto"/>
              <w:left w:val="single" w:sz="4" w:space="0" w:color="auto"/>
              <w:bottom w:val="single" w:sz="4" w:space="0" w:color="auto"/>
              <w:right w:val="single" w:sz="4" w:space="0" w:color="auto"/>
            </w:tcBorders>
            <w:vAlign w:val="center"/>
            <w:hideMark/>
          </w:tcPr>
          <w:p w:rsidR="00B918FF" w:rsidRPr="00012508" w:rsidRDefault="00B918FF" w:rsidP="00BF66BE">
            <w:pPr>
              <w:spacing w:after="0" w:line="240" w:lineRule="auto"/>
              <w:rPr>
                <w:rFonts w:ascii="Times New Roman" w:hAnsi="Times New Roman"/>
                <w:noProof/>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918FF" w:rsidRPr="00012508" w:rsidRDefault="00B918FF"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hideMark/>
          </w:tcPr>
          <w:p w:rsidR="00B918FF" w:rsidRPr="00B918FF" w:rsidRDefault="00B918FF" w:rsidP="00B918FF">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B918FF">
              <w:rPr>
                <w:rFonts w:ascii="Times New Roman" w:eastAsia="Times New Roman" w:hAnsi="Times New Roman"/>
                <w:sz w:val="24"/>
                <w:szCs w:val="24"/>
                <w:lang w:eastAsia="ru-RU"/>
              </w:rPr>
              <w:t>15,0</w:t>
            </w:r>
          </w:p>
        </w:tc>
        <w:tc>
          <w:tcPr>
            <w:tcW w:w="1005" w:type="dxa"/>
            <w:gridSpan w:val="3"/>
            <w:tcBorders>
              <w:top w:val="single" w:sz="4" w:space="0" w:color="auto"/>
              <w:left w:val="single" w:sz="4" w:space="0" w:color="auto"/>
              <w:bottom w:val="single" w:sz="4" w:space="0" w:color="auto"/>
              <w:right w:val="single" w:sz="4" w:space="0" w:color="auto"/>
            </w:tcBorders>
            <w:hideMark/>
          </w:tcPr>
          <w:p w:rsidR="00B918FF" w:rsidRPr="00B918FF" w:rsidRDefault="00B918FF" w:rsidP="00B918FF">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B918FF">
              <w:rPr>
                <w:rFonts w:ascii="Times New Roman" w:eastAsia="Times New Roman" w:hAnsi="Times New Roman"/>
                <w:sz w:val="24"/>
                <w:szCs w:val="24"/>
                <w:lang w:eastAsia="ru-RU"/>
              </w:rPr>
              <w:t>15,0</w:t>
            </w:r>
          </w:p>
        </w:tc>
        <w:tc>
          <w:tcPr>
            <w:tcW w:w="978" w:type="dxa"/>
            <w:gridSpan w:val="3"/>
            <w:tcBorders>
              <w:top w:val="single" w:sz="4" w:space="0" w:color="auto"/>
              <w:left w:val="single" w:sz="4" w:space="0" w:color="auto"/>
              <w:bottom w:val="single" w:sz="4" w:space="0" w:color="auto"/>
              <w:right w:val="single" w:sz="4" w:space="0" w:color="auto"/>
            </w:tcBorders>
            <w:hideMark/>
          </w:tcPr>
          <w:p w:rsidR="00B918FF" w:rsidRPr="00B918FF" w:rsidRDefault="00B918FF" w:rsidP="00B918FF">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B918FF">
              <w:rPr>
                <w:rFonts w:ascii="Times New Roman" w:eastAsia="Times New Roman" w:hAnsi="Times New Roman"/>
                <w:sz w:val="24"/>
                <w:szCs w:val="24"/>
                <w:lang w:eastAsia="ru-RU"/>
              </w:rPr>
              <w:t>15,0</w:t>
            </w:r>
          </w:p>
        </w:tc>
        <w:tc>
          <w:tcPr>
            <w:tcW w:w="1520" w:type="dxa"/>
            <w:gridSpan w:val="3"/>
            <w:tcBorders>
              <w:top w:val="single" w:sz="4" w:space="0" w:color="auto"/>
              <w:left w:val="single" w:sz="4" w:space="0" w:color="auto"/>
              <w:bottom w:val="single" w:sz="4" w:space="0" w:color="auto"/>
              <w:right w:val="single" w:sz="4" w:space="0" w:color="auto"/>
            </w:tcBorders>
            <w:hideMark/>
          </w:tcPr>
          <w:p w:rsidR="00B918FF" w:rsidRPr="00B918FF" w:rsidRDefault="00B918FF" w:rsidP="00B918FF">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B918FF">
              <w:rPr>
                <w:rFonts w:ascii="Times New Roman" w:eastAsia="Times New Roman" w:hAnsi="Times New Roman"/>
                <w:sz w:val="24"/>
                <w:szCs w:val="24"/>
                <w:lang w:eastAsia="ru-RU"/>
              </w:rPr>
              <w:t>45,0</w:t>
            </w:r>
          </w:p>
        </w:tc>
      </w:tr>
      <w:tr w:rsidR="00370C94" w:rsidRPr="00012508" w:rsidTr="004333AD">
        <w:trPr>
          <w:trHeight w:val="580"/>
        </w:trPr>
        <w:tc>
          <w:tcPr>
            <w:tcW w:w="8106" w:type="dxa"/>
            <w:gridSpan w:val="9"/>
            <w:vMerge/>
            <w:tcBorders>
              <w:top w:val="single" w:sz="4" w:space="0" w:color="auto"/>
              <w:left w:val="single" w:sz="4" w:space="0" w:color="auto"/>
              <w:bottom w:val="single" w:sz="4" w:space="0" w:color="auto"/>
              <w:right w:val="single" w:sz="4" w:space="0" w:color="auto"/>
            </w:tcBorders>
            <w:vAlign w:val="center"/>
            <w:hideMark/>
          </w:tcPr>
          <w:p w:rsidR="00370C94" w:rsidRPr="00012508" w:rsidRDefault="00370C94" w:rsidP="00BF66BE">
            <w:pPr>
              <w:spacing w:after="0" w:line="240" w:lineRule="auto"/>
              <w:rPr>
                <w:rFonts w:ascii="Times New Roman" w:hAnsi="Times New Roman"/>
                <w:noProof/>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center"/>
              <w:rPr>
                <w:rFonts w:ascii="Times New Roman" w:hAnsi="Times New Roman"/>
                <w:sz w:val="24"/>
                <w:szCs w:val="24"/>
              </w:rPr>
            </w:pPr>
            <w:r w:rsidRPr="00012508">
              <w:rPr>
                <w:rFonts w:ascii="Times New Roman" w:hAnsi="Times New Roman"/>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center"/>
              <w:rPr>
                <w:rFonts w:ascii="Times New Roman" w:hAnsi="Times New Roman"/>
                <w:sz w:val="24"/>
                <w:szCs w:val="24"/>
              </w:rPr>
            </w:pPr>
            <w:r w:rsidRPr="00012508">
              <w:rPr>
                <w:rFonts w:ascii="Times New Roman" w:hAnsi="Times New Roman"/>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center"/>
              <w:rPr>
                <w:rFonts w:ascii="Times New Roman" w:hAnsi="Times New Roman"/>
                <w:sz w:val="24"/>
                <w:szCs w:val="24"/>
              </w:rPr>
            </w:pPr>
            <w:r w:rsidRPr="00012508">
              <w:rPr>
                <w:rFonts w:ascii="Times New Roman" w:hAnsi="Times New Roman"/>
                <w:sz w:val="24"/>
                <w:szCs w:val="24"/>
              </w:rPr>
              <w:t>-</w:t>
            </w:r>
          </w:p>
        </w:tc>
      </w:tr>
      <w:tr w:rsidR="00370C94" w:rsidRPr="00012508" w:rsidTr="004333AD">
        <w:trPr>
          <w:trHeight w:val="270"/>
        </w:trPr>
        <w:tc>
          <w:tcPr>
            <w:tcW w:w="8106" w:type="dxa"/>
            <w:gridSpan w:val="9"/>
            <w:vMerge w:val="restart"/>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spacing w:after="0"/>
              <w:rPr>
                <w:rFonts w:ascii="Times New Roman" w:hAnsi="Times New Roman"/>
                <w:noProof/>
                <w:sz w:val="24"/>
                <w:szCs w:val="24"/>
              </w:rPr>
            </w:pPr>
            <w:r w:rsidRPr="00012508">
              <w:rPr>
                <w:rFonts w:ascii="Times New Roman" w:hAnsi="Times New Roman"/>
                <w:noProof/>
                <w:sz w:val="24"/>
                <w:szCs w:val="24"/>
              </w:rPr>
              <w:t xml:space="preserve">Задача 1. </w:t>
            </w:r>
            <w:r w:rsidRPr="00012508">
              <w:rPr>
                <w:rFonts w:ascii="Times New Roman" w:hAnsi="Times New Roman"/>
                <w:sz w:val="24"/>
                <w:szCs w:val="24"/>
              </w:rPr>
              <w:t>Повышение эффективности использования и охраны земель, обеспечение организации рационального использования и охраны земель.</w:t>
            </w: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 xml:space="preserve">Всего, в </w:t>
            </w:r>
            <w:proofErr w:type="spellStart"/>
            <w:r w:rsidRPr="00012508">
              <w:rPr>
                <w:rFonts w:ascii="Times New Roman" w:hAnsi="Times New Roman"/>
                <w:sz w:val="24"/>
                <w:szCs w:val="24"/>
              </w:rPr>
              <w:t>т.ч</w:t>
            </w:r>
            <w:proofErr w:type="spellEnd"/>
            <w:r w:rsidRPr="00012508">
              <w:rPr>
                <w:rFonts w:ascii="Times New Roman" w:hAnsi="Times New Roman"/>
                <w:sz w:val="24"/>
                <w:szCs w:val="24"/>
              </w:rPr>
              <w:t>.</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center"/>
              <w:rPr>
                <w:rFonts w:ascii="Times New Roman" w:hAnsi="Times New Roman"/>
                <w:b/>
                <w:noProof/>
                <w:sz w:val="24"/>
                <w:szCs w:val="24"/>
              </w:rPr>
            </w:pPr>
            <w:r w:rsidRPr="00012508">
              <w:rPr>
                <w:rFonts w:ascii="Times New Roman" w:hAnsi="Times New Roman"/>
                <w:b/>
                <w:noProof/>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center"/>
              <w:rPr>
                <w:rFonts w:ascii="Times New Roman" w:hAnsi="Times New Roman"/>
                <w:b/>
                <w:noProof/>
                <w:sz w:val="24"/>
                <w:szCs w:val="24"/>
              </w:rPr>
            </w:pPr>
            <w:r w:rsidRPr="00012508">
              <w:rPr>
                <w:rFonts w:ascii="Times New Roman" w:hAnsi="Times New Roman"/>
                <w:b/>
                <w:noProof/>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center"/>
              <w:rPr>
                <w:rFonts w:ascii="Times New Roman" w:hAnsi="Times New Roman"/>
                <w:b/>
                <w:noProof/>
                <w:sz w:val="24"/>
                <w:szCs w:val="24"/>
              </w:rPr>
            </w:pPr>
            <w:r w:rsidRPr="00012508">
              <w:rPr>
                <w:rFonts w:ascii="Times New Roman" w:hAnsi="Times New Roman"/>
                <w:b/>
                <w:noProof/>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center"/>
              <w:rPr>
                <w:rFonts w:ascii="Times New Roman" w:hAnsi="Times New Roman"/>
                <w:b/>
                <w:noProof/>
                <w:sz w:val="24"/>
                <w:szCs w:val="24"/>
              </w:rPr>
            </w:pPr>
            <w:r w:rsidRPr="00012508">
              <w:rPr>
                <w:rFonts w:ascii="Times New Roman" w:hAnsi="Times New Roman"/>
                <w:b/>
                <w:noProof/>
                <w:sz w:val="24"/>
                <w:szCs w:val="24"/>
              </w:rPr>
              <w:t>-</w:t>
            </w:r>
          </w:p>
        </w:tc>
      </w:tr>
      <w:tr w:rsidR="00370C94" w:rsidRPr="00012508" w:rsidTr="004333AD">
        <w:trPr>
          <w:trHeight w:val="145"/>
        </w:trPr>
        <w:tc>
          <w:tcPr>
            <w:tcW w:w="8106" w:type="dxa"/>
            <w:gridSpan w:val="9"/>
            <w:vMerge/>
            <w:tcBorders>
              <w:top w:val="single" w:sz="4" w:space="0" w:color="auto"/>
              <w:left w:val="single" w:sz="4" w:space="0" w:color="auto"/>
              <w:bottom w:val="single" w:sz="4" w:space="0" w:color="auto"/>
              <w:right w:val="single" w:sz="4" w:space="0" w:color="auto"/>
            </w:tcBorders>
            <w:vAlign w:val="center"/>
            <w:hideMark/>
          </w:tcPr>
          <w:p w:rsidR="00370C94" w:rsidRPr="00012508" w:rsidRDefault="00370C94" w:rsidP="00BF66BE">
            <w:pPr>
              <w:spacing w:after="0" w:line="240" w:lineRule="auto"/>
              <w:rPr>
                <w:rFonts w:ascii="Times New Roman" w:hAnsi="Times New Roman"/>
                <w:noProof/>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center"/>
              <w:rPr>
                <w:rFonts w:ascii="Times New Roman" w:hAnsi="Times New Roman"/>
                <w:sz w:val="24"/>
                <w:szCs w:val="24"/>
              </w:rPr>
            </w:pPr>
            <w:r w:rsidRPr="00012508">
              <w:rPr>
                <w:rFonts w:ascii="Times New Roman" w:hAnsi="Times New Roman"/>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center"/>
              <w:rPr>
                <w:rFonts w:ascii="Times New Roman" w:hAnsi="Times New Roman"/>
                <w:sz w:val="24"/>
                <w:szCs w:val="24"/>
              </w:rPr>
            </w:pPr>
            <w:r w:rsidRPr="00012508">
              <w:rPr>
                <w:rFonts w:ascii="Times New Roman" w:hAnsi="Times New Roman"/>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center"/>
              <w:rPr>
                <w:rFonts w:ascii="Times New Roman" w:hAnsi="Times New Roman"/>
                <w:sz w:val="24"/>
                <w:szCs w:val="24"/>
              </w:rPr>
            </w:pPr>
            <w:r w:rsidRPr="00012508">
              <w:rPr>
                <w:rFonts w:ascii="Times New Roman" w:hAnsi="Times New Roman"/>
                <w:sz w:val="24"/>
                <w:szCs w:val="24"/>
              </w:rPr>
              <w:t>-</w:t>
            </w:r>
          </w:p>
        </w:tc>
      </w:tr>
      <w:tr w:rsidR="00370C94" w:rsidRPr="00012508" w:rsidTr="004333AD">
        <w:trPr>
          <w:trHeight w:val="145"/>
        </w:trPr>
        <w:tc>
          <w:tcPr>
            <w:tcW w:w="8106" w:type="dxa"/>
            <w:gridSpan w:val="9"/>
            <w:vMerge/>
            <w:tcBorders>
              <w:top w:val="single" w:sz="4" w:space="0" w:color="auto"/>
              <w:left w:val="single" w:sz="4" w:space="0" w:color="auto"/>
              <w:bottom w:val="single" w:sz="4" w:space="0" w:color="auto"/>
              <w:right w:val="single" w:sz="4" w:space="0" w:color="auto"/>
            </w:tcBorders>
            <w:vAlign w:val="center"/>
            <w:hideMark/>
          </w:tcPr>
          <w:p w:rsidR="00370C94" w:rsidRPr="00012508" w:rsidRDefault="00370C94" w:rsidP="00BF66BE">
            <w:pPr>
              <w:spacing w:after="0" w:line="240" w:lineRule="auto"/>
              <w:rPr>
                <w:rFonts w:ascii="Times New Roman" w:hAnsi="Times New Roman"/>
                <w:noProof/>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center"/>
              <w:rPr>
                <w:rFonts w:ascii="Times New Roman" w:hAnsi="Times New Roman"/>
                <w:sz w:val="24"/>
                <w:szCs w:val="24"/>
              </w:rPr>
            </w:pPr>
            <w:r w:rsidRPr="00012508">
              <w:rPr>
                <w:rFonts w:ascii="Times New Roman" w:hAnsi="Times New Roman"/>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center"/>
              <w:rPr>
                <w:rFonts w:ascii="Times New Roman" w:hAnsi="Times New Roman"/>
                <w:sz w:val="24"/>
                <w:szCs w:val="24"/>
              </w:rPr>
            </w:pPr>
            <w:r w:rsidRPr="00012508">
              <w:rPr>
                <w:rFonts w:ascii="Times New Roman" w:hAnsi="Times New Roman"/>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center"/>
              <w:rPr>
                <w:rFonts w:ascii="Times New Roman" w:hAnsi="Times New Roman"/>
                <w:sz w:val="24"/>
                <w:szCs w:val="24"/>
              </w:rPr>
            </w:pPr>
            <w:r w:rsidRPr="00012508">
              <w:rPr>
                <w:rFonts w:ascii="Times New Roman" w:hAnsi="Times New Roman"/>
                <w:sz w:val="24"/>
                <w:szCs w:val="24"/>
              </w:rPr>
              <w:t>-</w:t>
            </w:r>
          </w:p>
        </w:tc>
      </w:tr>
      <w:tr w:rsidR="00370C94" w:rsidRPr="00012508" w:rsidTr="004333AD">
        <w:trPr>
          <w:trHeight w:val="145"/>
        </w:trPr>
        <w:tc>
          <w:tcPr>
            <w:tcW w:w="8106" w:type="dxa"/>
            <w:gridSpan w:val="9"/>
            <w:vMerge/>
            <w:tcBorders>
              <w:top w:val="single" w:sz="4" w:space="0" w:color="auto"/>
              <w:left w:val="single" w:sz="4" w:space="0" w:color="auto"/>
              <w:bottom w:val="single" w:sz="4" w:space="0" w:color="auto"/>
              <w:right w:val="single" w:sz="4" w:space="0" w:color="auto"/>
            </w:tcBorders>
            <w:vAlign w:val="center"/>
            <w:hideMark/>
          </w:tcPr>
          <w:p w:rsidR="00370C94" w:rsidRPr="00012508" w:rsidRDefault="00370C94" w:rsidP="00BF66BE">
            <w:pPr>
              <w:spacing w:after="0" w:line="240" w:lineRule="auto"/>
              <w:rPr>
                <w:rFonts w:ascii="Times New Roman" w:hAnsi="Times New Roman"/>
                <w:noProof/>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jc w:val="center"/>
              <w:rPr>
                <w:rFonts w:ascii="Times New Roman" w:hAnsi="Times New Roman"/>
                <w:noProof/>
                <w:sz w:val="24"/>
                <w:szCs w:val="24"/>
              </w:rPr>
            </w:pPr>
            <w:r w:rsidRPr="00012508">
              <w:rPr>
                <w:rFonts w:ascii="Times New Roman" w:hAnsi="Times New Roman"/>
                <w:noProof/>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jc w:val="center"/>
              <w:rPr>
                <w:rFonts w:ascii="Times New Roman" w:hAnsi="Times New Roman"/>
                <w:noProof/>
                <w:sz w:val="24"/>
                <w:szCs w:val="24"/>
              </w:rPr>
            </w:pPr>
            <w:r w:rsidRPr="00012508">
              <w:rPr>
                <w:rFonts w:ascii="Times New Roman" w:hAnsi="Times New Roman"/>
                <w:noProof/>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jc w:val="center"/>
              <w:rPr>
                <w:rFonts w:ascii="Times New Roman" w:hAnsi="Times New Roman"/>
                <w:noProof/>
                <w:sz w:val="24"/>
                <w:szCs w:val="24"/>
              </w:rPr>
            </w:pPr>
            <w:r w:rsidRPr="00012508">
              <w:rPr>
                <w:rFonts w:ascii="Times New Roman" w:hAnsi="Times New Roman"/>
                <w:noProof/>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jc w:val="center"/>
              <w:rPr>
                <w:rFonts w:ascii="Times New Roman" w:hAnsi="Times New Roman"/>
                <w:noProof/>
                <w:sz w:val="24"/>
                <w:szCs w:val="24"/>
              </w:rPr>
            </w:pPr>
            <w:r w:rsidRPr="00012508">
              <w:rPr>
                <w:rFonts w:ascii="Times New Roman" w:hAnsi="Times New Roman"/>
                <w:noProof/>
                <w:sz w:val="24"/>
                <w:szCs w:val="24"/>
              </w:rPr>
              <w:t>-</w:t>
            </w:r>
          </w:p>
        </w:tc>
      </w:tr>
      <w:tr w:rsidR="00370C94" w:rsidRPr="00012508" w:rsidTr="004333AD">
        <w:trPr>
          <w:trHeight w:val="145"/>
        </w:trPr>
        <w:tc>
          <w:tcPr>
            <w:tcW w:w="8106" w:type="dxa"/>
            <w:gridSpan w:val="9"/>
            <w:vMerge/>
            <w:tcBorders>
              <w:top w:val="single" w:sz="4" w:space="0" w:color="auto"/>
              <w:left w:val="single" w:sz="4" w:space="0" w:color="auto"/>
              <w:bottom w:val="single" w:sz="4" w:space="0" w:color="auto"/>
              <w:right w:val="single" w:sz="4" w:space="0" w:color="auto"/>
            </w:tcBorders>
            <w:vAlign w:val="center"/>
            <w:hideMark/>
          </w:tcPr>
          <w:p w:rsidR="00370C94" w:rsidRPr="00012508" w:rsidRDefault="00370C94" w:rsidP="00BF66BE">
            <w:pPr>
              <w:spacing w:after="0" w:line="240" w:lineRule="auto"/>
              <w:rPr>
                <w:rFonts w:ascii="Times New Roman" w:hAnsi="Times New Roman"/>
                <w:noProof/>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370C94" w:rsidRPr="00012508" w:rsidRDefault="00370C94"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r>
      <w:tr w:rsidR="00B918FF" w:rsidRPr="00012508" w:rsidTr="004333AD">
        <w:trPr>
          <w:trHeight w:val="270"/>
        </w:trPr>
        <w:tc>
          <w:tcPr>
            <w:tcW w:w="869" w:type="dxa"/>
            <w:vMerge w:val="restart"/>
            <w:tcBorders>
              <w:top w:val="single" w:sz="4" w:space="0" w:color="auto"/>
              <w:left w:val="single" w:sz="4" w:space="0" w:color="auto"/>
              <w:bottom w:val="single" w:sz="4" w:space="0" w:color="auto"/>
              <w:right w:val="single" w:sz="4" w:space="0" w:color="auto"/>
            </w:tcBorders>
            <w:hideMark/>
          </w:tcPr>
          <w:p w:rsidR="00B918FF" w:rsidRPr="00012508" w:rsidRDefault="00B918FF" w:rsidP="00BF66BE">
            <w:pPr>
              <w:widowControl w:val="0"/>
              <w:autoSpaceDE w:val="0"/>
              <w:autoSpaceDN w:val="0"/>
              <w:adjustRightInd w:val="0"/>
              <w:spacing w:after="0"/>
              <w:jc w:val="both"/>
              <w:rPr>
                <w:rFonts w:ascii="Times New Roman" w:hAnsi="Times New Roman"/>
                <w:sz w:val="24"/>
                <w:szCs w:val="24"/>
              </w:rPr>
            </w:pPr>
            <w:r w:rsidRPr="00012508">
              <w:rPr>
                <w:rFonts w:ascii="Times New Roman" w:hAnsi="Times New Roman"/>
                <w:sz w:val="24"/>
                <w:szCs w:val="24"/>
              </w:rPr>
              <w:t>1.1.</w:t>
            </w:r>
          </w:p>
        </w:tc>
        <w:tc>
          <w:tcPr>
            <w:tcW w:w="2677" w:type="dxa"/>
            <w:vMerge w:val="restart"/>
            <w:tcBorders>
              <w:top w:val="single" w:sz="4" w:space="0" w:color="auto"/>
              <w:left w:val="single" w:sz="4" w:space="0" w:color="auto"/>
              <w:bottom w:val="single" w:sz="4" w:space="0" w:color="auto"/>
              <w:right w:val="single" w:sz="4" w:space="0" w:color="auto"/>
            </w:tcBorders>
            <w:hideMark/>
          </w:tcPr>
          <w:p w:rsidR="00B918FF" w:rsidRPr="00012508" w:rsidRDefault="00B918FF" w:rsidP="00BF66BE">
            <w:pPr>
              <w:widowControl w:val="0"/>
              <w:autoSpaceDE w:val="0"/>
              <w:autoSpaceDN w:val="0"/>
              <w:adjustRightInd w:val="0"/>
              <w:spacing w:after="0"/>
              <w:jc w:val="both"/>
              <w:rPr>
                <w:rFonts w:ascii="Times New Roman" w:hAnsi="Times New Roman"/>
                <w:sz w:val="24"/>
                <w:szCs w:val="24"/>
              </w:rPr>
            </w:pPr>
            <w:r w:rsidRPr="00012508">
              <w:rPr>
                <w:rFonts w:ascii="Times New Roman" w:hAnsi="Times New Roman"/>
                <w:sz w:val="24"/>
                <w:szCs w:val="24"/>
              </w:rPr>
              <w:t xml:space="preserve">сохранение и повышение плодородия почв, защита земель от </w:t>
            </w:r>
            <w:r w:rsidRPr="00012508">
              <w:rPr>
                <w:rFonts w:ascii="Times New Roman" w:hAnsi="Times New Roman"/>
                <w:sz w:val="24"/>
                <w:szCs w:val="24"/>
              </w:rPr>
              <w:lastRenderedPageBreak/>
              <w:t>зарастания сорными растениями, кустарниками и мелколесьем, иных видов ухудшения состояния земель</w:t>
            </w:r>
          </w:p>
        </w:tc>
        <w:tc>
          <w:tcPr>
            <w:tcW w:w="1791" w:type="dxa"/>
            <w:gridSpan w:val="3"/>
            <w:vMerge w:val="restart"/>
            <w:tcBorders>
              <w:top w:val="single" w:sz="4" w:space="0" w:color="auto"/>
              <w:left w:val="single" w:sz="4" w:space="0" w:color="auto"/>
              <w:bottom w:val="single" w:sz="4" w:space="0" w:color="auto"/>
              <w:right w:val="single" w:sz="4" w:space="0" w:color="auto"/>
            </w:tcBorders>
            <w:hideMark/>
          </w:tcPr>
          <w:p w:rsidR="00B918FF" w:rsidRPr="00012508" w:rsidRDefault="00B918FF" w:rsidP="00BF66BE">
            <w:pPr>
              <w:widowControl w:val="0"/>
              <w:autoSpaceDE w:val="0"/>
              <w:autoSpaceDN w:val="0"/>
              <w:adjustRightInd w:val="0"/>
              <w:spacing w:after="0"/>
              <w:jc w:val="both"/>
              <w:rPr>
                <w:rFonts w:ascii="Times New Roman" w:hAnsi="Times New Roman"/>
                <w:sz w:val="24"/>
                <w:szCs w:val="24"/>
              </w:rPr>
            </w:pPr>
            <w:r w:rsidRPr="00012508">
              <w:rPr>
                <w:rFonts w:ascii="Times New Roman" w:hAnsi="Times New Roman"/>
                <w:sz w:val="24"/>
                <w:szCs w:val="24"/>
              </w:rPr>
              <w:lastRenderedPageBreak/>
              <w:t>прочие расходы</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B918FF" w:rsidRPr="00012508" w:rsidRDefault="00B918FF" w:rsidP="00BF66BE">
            <w:pPr>
              <w:widowControl w:val="0"/>
              <w:autoSpaceDE w:val="0"/>
              <w:autoSpaceDN w:val="0"/>
              <w:adjustRightInd w:val="0"/>
              <w:spacing w:after="0"/>
              <w:jc w:val="both"/>
              <w:rPr>
                <w:rFonts w:ascii="Times New Roman" w:hAnsi="Times New Roman"/>
                <w:sz w:val="24"/>
                <w:szCs w:val="24"/>
              </w:rPr>
            </w:pPr>
            <w:r w:rsidRPr="00012508">
              <w:rPr>
                <w:rFonts w:ascii="Times New Roman" w:hAnsi="Times New Roman"/>
                <w:sz w:val="24"/>
                <w:szCs w:val="24"/>
              </w:rPr>
              <w:t>20</w:t>
            </w:r>
            <w:r>
              <w:rPr>
                <w:rFonts w:ascii="Times New Roman" w:hAnsi="Times New Roman"/>
                <w:sz w:val="24"/>
                <w:szCs w:val="24"/>
              </w:rPr>
              <w:t>22</w:t>
            </w:r>
            <w:r w:rsidRPr="00012508">
              <w:rPr>
                <w:rFonts w:ascii="Times New Roman" w:hAnsi="Times New Roman"/>
                <w:sz w:val="24"/>
                <w:szCs w:val="24"/>
              </w:rPr>
              <w:t xml:space="preserve"> - 202</w:t>
            </w:r>
            <w:r>
              <w:rPr>
                <w:rFonts w:ascii="Times New Roman" w:hAnsi="Times New Roman"/>
                <w:sz w:val="24"/>
                <w:szCs w:val="24"/>
              </w:rPr>
              <w:t>4</w:t>
            </w:r>
          </w:p>
        </w:tc>
        <w:tc>
          <w:tcPr>
            <w:tcW w:w="1633" w:type="dxa"/>
            <w:gridSpan w:val="2"/>
            <w:vMerge w:val="restart"/>
            <w:tcBorders>
              <w:top w:val="single" w:sz="4" w:space="0" w:color="auto"/>
              <w:left w:val="single" w:sz="4" w:space="0" w:color="auto"/>
              <w:bottom w:val="single" w:sz="4" w:space="0" w:color="auto"/>
              <w:right w:val="single" w:sz="4" w:space="0" w:color="auto"/>
            </w:tcBorders>
            <w:hideMark/>
          </w:tcPr>
          <w:p w:rsidR="00B918FF" w:rsidRPr="00012508" w:rsidRDefault="00B918FF" w:rsidP="00BF66BE">
            <w:pPr>
              <w:widowControl w:val="0"/>
              <w:autoSpaceDE w:val="0"/>
              <w:autoSpaceDN w:val="0"/>
              <w:adjustRightInd w:val="0"/>
              <w:spacing w:after="0" w:line="240" w:lineRule="auto"/>
              <w:jc w:val="both"/>
              <w:rPr>
                <w:rFonts w:ascii="Times New Roman" w:hAnsi="Times New Roman"/>
                <w:sz w:val="24"/>
                <w:szCs w:val="24"/>
              </w:rPr>
            </w:pPr>
            <w:proofErr w:type="spellStart"/>
            <w:r w:rsidRPr="00012508">
              <w:rPr>
                <w:rFonts w:ascii="Times New Roman" w:hAnsi="Times New Roman"/>
                <w:sz w:val="24"/>
                <w:szCs w:val="24"/>
              </w:rPr>
              <w:t>Админист</w:t>
            </w:r>
            <w:proofErr w:type="spellEnd"/>
            <w:r>
              <w:rPr>
                <w:rFonts w:ascii="Times New Roman" w:hAnsi="Times New Roman"/>
                <w:sz w:val="24"/>
                <w:szCs w:val="24"/>
              </w:rPr>
              <w:t>-</w:t>
            </w:r>
            <w:r w:rsidRPr="00012508">
              <w:rPr>
                <w:rFonts w:ascii="Times New Roman" w:hAnsi="Times New Roman"/>
                <w:sz w:val="24"/>
                <w:szCs w:val="24"/>
              </w:rPr>
              <w:t xml:space="preserve">рация </w:t>
            </w:r>
            <w:r>
              <w:rPr>
                <w:rFonts w:ascii="Times New Roman" w:hAnsi="Times New Roman"/>
                <w:sz w:val="24"/>
                <w:szCs w:val="24"/>
              </w:rPr>
              <w:t>Нахратов</w:t>
            </w:r>
            <w:proofErr w:type="gramStart"/>
            <w:r>
              <w:rPr>
                <w:rFonts w:ascii="Times New Roman" w:hAnsi="Times New Roman"/>
                <w:sz w:val="24"/>
                <w:szCs w:val="24"/>
              </w:rPr>
              <w:t>с-</w:t>
            </w:r>
            <w:proofErr w:type="gramEnd"/>
            <w:r>
              <w:rPr>
                <w:rFonts w:ascii="Times New Roman" w:hAnsi="Times New Roman"/>
                <w:sz w:val="24"/>
                <w:szCs w:val="24"/>
              </w:rPr>
              <w:t xml:space="preserve"> </w:t>
            </w:r>
            <w:r>
              <w:rPr>
                <w:rFonts w:ascii="Times New Roman" w:hAnsi="Times New Roman"/>
                <w:sz w:val="24"/>
                <w:szCs w:val="24"/>
              </w:rPr>
              <w:lastRenderedPageBreak/>
              <w:t>кого</w:t>
            </w:r>
            <w:r w:rsidRPr="00012508">
              <w:rPr>
                <w:rFonts w:ascii="Times New Roman" w:hAnsi="Times New Roman"/>
                <w:sz w:val="24"/>
                <w:szCs w:val="24"/>
              </w:rPr>
              <w:t xml:space="preserve"> сельсовета</w:t>
            </w:r>
          </w:p>
        </w:tc>
        <w:tc>
          <w:tcPr>
            <w:tcW w:w="1623" w:type="dxa"/>
            <w:gridSpan w:val="2"/>
            <w:tcBorders>
              <w:top w:val="single" w:sz="4" w:space="0" w:color="auto"/>
              <w:left w:val="single" w:sz="4" w:space="0" w:color="auto"/>
              <w:bottom w:val="single" w:sz="4" w:space="0" w:color="auto"/>
              <w:right w:val="single" w:sz="4" w:space="0" w:color="auto"/>
            </w:tcBorders>
            <w:hideMark/>
          </w:tcPr>
          <w:p w:rsidR="00B918FF" w:rsidRPr="00012508" w:rsidRDefault="00B918FF"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lastRenderedPageBreak/>
              <w:t xml:space="preserve">Всего, в </w:t>
            </w:r>
            <w:proofErr w:type="spellStart"/>
            <w:r w:rsidRPr="00012508">
              <w:rPr>
                <w:rFonts w:ascii="Times New Roman" w:hAnsi="Times New Roman"/>
                <w:sz w:val="24"/>
                <w:szCs w:val="24"/>
              </w:rPr>
              <w:t>т.ч</w:t>
            </w:r>
            <w:proofErr w:type="spellEnd"/>
            <w:r w:rsidRPr="00012508">
              <w:rPr>
                <w:rFonts w:ascii="Times New Roman" w:hAnsi="Times New Roman"/>
                <w:sz w:val="24"/>
                <w:szCs w:val="24"/>
              </w:rPr>
              <w:t>.</w:t>
            </w:r>
          </w:p>
        </w:tc>
        <w:tc>
          <w:tcPr>
            <w:tcW w:w="1078" w:type="dxa"/>
            <w:gridSpan w:val="2"/>
            <w:tcBorders>
              <w:top w:val="single" w:sz="4" w:space="0" w:color="auto"/>
              <w:left w:val="single" w:sz="4" w:space="0" w:color="auto"/>
              <w:bottom w:val="single" w:sz="4" w:space="0" w:color="auto"/>
              <w:right w:val="single" w:sz="4" w:space="0" w:color="auto"/>
            </w:tcBorders>
            <w:hideMark/>
          </w:tcPr>
          <w:p w:rsidR="00B918FF" w:rsidRPr="00B918FF" w:rsidRDefault="00B918FF" w:rsidP="00BF66BE">
            <w:pPr>
              <w:widowControl w:val="0"/>
              <w:autoSpaceDE w:val="0"/>
              <w:autoSpaceDN w:val="0"/>
              <w:adjustRightInd w:val="0"/>
              <w:spacing w:after="0"/>
              <w:jc w:val="center"/>
              <w:rPr>
                <w:rFonts w:ascii="Times New Roman" w:hAnsi="Times New Roman"/>
                <w:color w:val="FF0000"/>
                <w:sz w:val="24"/>
                <w:szCs w:val="24"/>
              </w:rPr>
            </w:pPr>
            <w:r w:rsidRPr="00B918FF">
              <w:rPr>
                <w:rFonts w:ascii="Times New Roman" w:hAnsi="Times New Roman"/>
                <w:sz w:val="24"/>
                <w:szCs w:val="24"/>
              </w:rPr>
              <w:t>5,0</w:t>
            </w:r>
          </w:p>
        </w:tc>
        <w:tc>
          <w:tcPr>
            <w:tcW w:w="1005" w:type="dxa"/>
            <w:gridSpan w:val="3"/>
            <w:tcBorders>
              <w:top w:val="single" w:sz="4" w:space="0" w:color="auto"/>
              <w:left w:val="single" w:sz="4" w:space="0" w:color="auto"/>
              <w:bottom w:val="single" w:sz="4" w:space="0" w:color="auto"/>
              <w:right w:val="single" w:sz="4" w:space="0" w:color="auto"/>
            </w:tcBorders>
            <w:hideMark/>
          </w:tcPr>
          <w:p w:rsidR="00B918FF" w:rsidRDefault="00B918FF">
            <w:r w:rsidRPr="00630E02">
              <w:rPr>
                <w:rFonts w:ascii="Times New Roman" w:hAnsi="Times New Roman"/>
                <w:sz w:val="24"/>
                <w:szCs w:val="24"/>
              </w:rPr>
              <w:t>5,0</w:t>
            </w:r>
          </w:p>
        </w:tc>
        <w:tc>
          <w:tcPr>
            <w:tcW w:w="978" w:type="dxa"/>
            <w:gridSpan w:val="3"/>
            <w:tcBorders>
              <w:top w:val="single" w:sz="4" w:space="0" w:color="auto"/>
              <w:left w:val="single" w:sz="4" w:space="0" w:color="auto"/>
              <w:bottom w:val="single" w:sz="4" w:space="0" w:color="auto"/>
              <w:right w:val="single" w:sz="4" w:space="0" w:color="auto"/>
            </w:tcBorders>
            <w:hideMark/>
          </w:tcPr>
          <w:p w:rsidR="00B918FF" w:rsidRDefault="00B918FF">
            <w:r w:rsidRPr="00630E02">
              <w:rPr>
                <w:rFonts w:ascii="Times New Roman" w:hAnsi="Times New Roman"/>
                <w:sz w:val="24"/>
                <w:szCs w:val="24"/>
              </w:rPr>
              <w:t>5,0</w:t>
            </w:r>
          </w:p>
        </w:tc>
        <w:tc>
          <w:tcPr>
            <w:tcW w:w="1520" w:type="dxa"/>
            <w:gridSpan w:val="3"/>
            <w:tcBorders>
              <w:top w:val="single" w:sz="4" w:space="0" w:color="auto"/>
              <w:left w:val="single" w:sz="4" w:space="0" w:color="auto"/>
              <w:bottom w:val="single" w:sz="4" w:space="0" w:color="auto"/>
              <w:right w:val="single" w:sz="4" w:space="0" w:color="auto"/>
            </w:tcBorders>
            <w:hideMark/>
          </w:tcPr>
          <w:p w:rsidR="00B918FF" w:rsidRPr="00B918FF" w:rsidRDefault="00B918FF" w:rsidP="00BF66BE">
            <w:pPr>
              <w:widowControl w:val="0"/>
              <w:autoSpaceDE w:val="0"/>
              <w:autoSpaceDN w:val="0"/>
              <w:adjustRightInd w:val="0"/>
              <w:spacing w:after="0"/>
              <w:jc w:val="center"/>
              <w:rPr>
                <w:rFonts w:ascii="Times New Roman" w:hAnsi="Times New Roman"/>
                <w:color w:val="FF0000"/>
                <w:sz w:val="24"/>
                <w:szCs w:val="24"/>
              </w:rPr>
            </w:pPr>
            <w:r w:rsidRPr="00B918FF">
              <w:rPr>
                <w:rFonts w:ascii="Times New Roman" w:hAnsi="Times New Roman"/>
                <w:sz w:val="24"/>
                <w:szCs w:val="24"/>
              </w:rPr>
              <w:t>15,0</w:t>
            </w:r>
          </w:p>
        </w:tc>
      </w:tr>
      <w:tr w:rsidR="00BF66BE"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791"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BF66BE" w:rsidRDefault="00BF66BE" w:rsidP="00BF66BE">
            <w:pPr>
              <w:widowControl w:val="0"/>
              <w:autoSpaceDE w:val="0"/>
              <w:autoSpaceDN w:val="0"/>
              <w:adjustRightInd w:val="0"/>
              <w:spacing w:after="0"/>
              <w:jc w:val="center"/>
              <w:rPr>
                <w:rFonts w:ascii="Times New Roman" w:hAnsi="Times New Roman"/>
                <w:color w:val="FF0000"/>
                <w:sz w:val="24"/>
                <w:szCs w:val="24"/>
              </w:rPr>
            </w:pPr>
            <w:r w:rsidRPr="00BF66BE">
              <w:rPr>
                <w:rFonts w:ascii="Times New Roman" w:hAnsi="Times New Roman"/>
                <w:color w:val="FF0000"/>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BF66BE" w:rsidRPr="00BF66BE" w:rsidRDefault="00BF66BE" w:rsidP="00BF66BE">
            <w:pPr>
              <w:widowControl w:val="0"/>
              <w:autoSpaceDE w:val="0"/>
              <w:autoSpaceDN w:val="0"/>
              <w:adjustRightInd w:val="0"/>
              <w:spacing w:after="0"/>
              <w:jc w:val="center"/>
              <w:rPr>
                <w:rFonts w:ascii="Times New Roman" w:hAnsi="Times New Roman"/>
                <w:color w:val="FF0000"/>
                <w:sz w:val="24"/>
                <w:szCs w:val="24"/>
              </w:rPr>
            </w:pPr>
            <w:r w:rsidRPr="00BF66BE">
              <w:rPr>
                <w:rFonts w:ascii="Times New Roman" w:hAnsi="Times New Roman"/>
                <w:color w:val="FF0000"/>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BF66BE" w:rsidRPr="00BF66BE" w:rsidRDefault="00BF66BE" w:rsidP="00BF66BE">
            <w:pPr>
              <w:widowControl w:val="0"/>
              <w:autoSpaceDE w:val="0"/>
              <w:autoSpaceDN w:val="0"/>
              <w:adjustRightInd w:val="0"/>
              <w:spacing w:after="0"/>
              <w:jc w:val="center"/>
              <w:rPr>
                <w:rFonts w:ascii="Times New Roman" w:hAnsi="Times New Roman"/>
                <w:color w:val="FF0000"/>
                <w:sz w:val="24"/>
                <w:szCs w:val="24"/>
              </w:rPr>
            </w:pPr>
            <w:r w:rsidRPr="00BF66BE">
              <w:rPr>
                <w:rFonts w:ascii="Times New Roman" w:hAnsi="Times New Roman"/>
                <w:color w:val="FF0000"/>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BF66BE" w:rsidRDefault="00BF66BE" w:rsidP="00BF66BE">
            <w:pPr>
              <w:widowControl w:val="0"/>
              <w:autoSpaceDE w:val="0"/>
              <w:autoSpaceDN w:val="0"/>
              <w:adjustRightInd w:val="0"/>
              <w:spacing w:after="0"/>
              <w:jc w:val="center"/>
              <w:rPr>
                <w:rFonts w:ascii="Times New Roman" w:hAnsi="Times New Roman"/>
                <w:color w:val="FF0000"/>
                <w:sz w:val="24"/>
                <w:szCs w:val="24"/>
              </w:rPr>
            </w:pPr>
            <w:r w:rsidRPr="00BF66BE">
              <w:rPr>
                <w:rFonts w:ascii="Times New Roman" w:hAnsi="Times New Roman"/>
                <w:color w:val="FF0000"/>
                <w:sz w:val="24"/>
                <w:szCs w:val="24"/>
              </w:rPr>
              <w:t>-</w:t>
            </w:r>
          </w:p>
        </w:tc>
      </w:tr>
      <w:tr w:rsidR="00BF66BE"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791"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BF66BE" w:rsidRDefault="00BF66BE" w:rsidP="00BF66BE">
            <w:pPr>
              <w:widowControl w:val="0"/>
              <w:autoSpaceDE w:val="0"/>
              <w:autoSpaceDN w:val="0"/>
              <w:adjustRightInd w:val="0"/>
              <w:spacing w:after="0"/>
              <w:jc w:val="center"/>
              <w:rPr>
                <w:rFonts w:ascii="Times New Roman" w:hAnsi="Times New Roman"/>
                <w:color w:val="FF0000"/>
                <w:sz w:val="24"/>
                <w:szCs w:val="24"/>
              </w:rPr>
            </w:pPr>
            <w:r w:rsidRPr="00BF66BE">
              <w:rPr>
                <w:rFonts w:ascii="Times New Roman" w:hAnsi="Times New Roman"/>
                <w:color w:val="FF0000"/>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BF66BE" w:rsidRPr="00BF66BE" w:rsidRDefault="00BF66BE" w:rsidP="00BF66BE">
            <w:pPr>
              <w:widowControl w:val="0"/>
              <w:autoSpaceDE w:val="0"/>
              <w:autoSpaceDN w:val="0"/>
              <w:adjustRightInd w:val="0"/>
              <w:spacing w:after="0"/>
              <w:jc w:val="center"/>
              <w:rPr>
                <w:rFonts w:ascii="Times New Roman" w:hAnsi="Times New Roman"/>
                <w:color w:val="FF0000"/>
                <w:sz w:val="24"/>
                <w:szCs w:val="24"/>
              </w:rPr>
            </w:pPr>
            <w:r w:rsidRPr="00BF66BE">
              <w:rPr>
                <w:rFonts w:ascii="Times New Roman" w:hAnsi="Times New Roman"/>
                <w:color w:val="FF0000"/>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BF66BE" w:rsidRPr="00BF66BE" w:rsidRDefault="00BF66BE" w:rsidP="00BF66BE">
            <w:pPr>
              <w:widowControl w:val="0"/>
              <w:autoSpaceDE w:val="0"/>
              <w:autoSpaceDN w:val="0"/>
              <w:adjustRightInd w:val="0"/>
              <w:spacing w:after="0"/>
              <w:jc w:val="center"/>
              <w:rPr>
                <w:rFonts w:ascii="Times New Roman" w:hAnsi="Times New Roman"/>
                <w:color w:val="FF0000"/>
                <w:sz w:val="24"/>
                <w:szCs w:val="24"/>
              </w:rPr>
            </w:pPr>
            <w:r w:rsidRPr="00BF66BE">
              <w:rPr>
                <w:rFonts w:ascii="Times New Roman" w:hAnsi="Times New Roman"/>
                <w:color w:val="FF0000"/>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BF66BE" w:rsidRDefault="00BF66BE" w:rsidP="00BF66BE">
            <w:pPr>
              <w:widowControl w:val="0"/>
              <w:autoSpaceDE w:val="0"/>
              <w:autoSpaceDN w:val="0"/>
              <w:adjustRightInd w:val="0"/>
              <w:spacing w:after="0"/>
              <w:jc w:val="center"/>
              <w:rPr>
                <w:rFonts w:ascii="Times New Roman" w:hAnsi="Times New Roman"/>
                <w:color w:val="FF0000"/>
                <w:sz w:val="24"/>
                <w:szCs w:val="24"/>
              </w:rPr>
            </w:pPr>
            <w:r w:rsidRPr="00BF66BE">
              <w:rPr>
                <w:rFonts w:ascii="Times New Roman" w:hAnsi="Times New Roman"/>
                <w:color w:val="FF0000"/>
                <w:sz w:val="24"/>
                <w:szCs w:val="24"/>
              </w:rPr>
              <w:t>-</w:t>
            </w:r>
          </w:p>
        </w:tc>
      </w:tr>
      <w:tr w:rsidR="00B918FF"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918FF" w:rsidRPr="00012508" w:rsidRDefault="00B918FF" w:rsidP="00BF66BE">
            <w:pPr>
              <w:spacing w:after="0" w:line="240" w:lineRule="auto"/>
              <w:rPr>
                <w:rFonts w:ascii="Times New Roman" w:hAnsi="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B918FF" w:rsidRPr="00012508" w:rsidRDefault="00B918FF" w:rsidP="00BF66BE">
            <w:pPr>
              <w:spacing w:after="0" w:line="240" w:lineRule="auto"/>
              <w:rPr>
                <w:rFonts w:ascii="Times New Roman" w:hAnsi="Times New Roman"/>
                <w:sz w:val="24"/>
                <w:szCs w:val="24"/>
              </w:rPr>
            </w:pPr>
          </w:p>
        </w:tc>
        <w:tc>
          <w:tcPr>
            <w:tcW w:w="1791" w:type="dxa"/>
            <w:gridSpan w:val="3"/>
            <w:vMerge/>
            <w:tcBorders>
              <w:top w:val="single" w:sz="4" w:space="0" w:color="auto"/>
              <w:left w:val="single" w:sz="4" w:space="0" w:color="auto"/>
              <w:bottom w:val="single" w:sz="4" w:space="0" w:color="auto"/>
              <w:right w:val="single" w:sz="4" w:space="0" w:color="auto"/>
            </w:tcBorders>
            <w:vAlign w:val="center"/>
            <w:hideMark/>
          </w:tcPr>
          <w:p w:rsidR="00B918FF" w:rsidRPr="00012508" w:rsidRDefault="00B918FF" w:rsidP="00BF66BE">
            <w:pPr>
              <w:spacing w:after="0" w:line="240" w:lineRule="auto"/>
              <w:rPr>
                <w:rFonts w:ascii="Times New Roman" w:hAnsi="Times New Roman"/>
                <w:sz w:val="24"/>
                <w:szCs w:val="24"/>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918FF" w:rsidRPr="00012508" w:rsidRDefault="00B918FF" w:rsidP="00BF66BE">
            <w:pPr>
              <w:spacing w:after="0" w:line="240" w:lineRule="auto"/>
              <w:rPr>
                <w:rFonts w:ascii="Times New Roman" w:hAnsi="Times New Roman"/>
                <w:sz w:val="24"/>
                <w:szCs w:val="24"/>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hideMark/>
          </w:tcPr>
          <w:p w:rsidR="00B918FF" w:rsidRPr="00012508" w:rsidRDefault="00B918FF" w:rsidP="00BF66BE">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918FF" w:rsidRPr="00012508" w:rsidRDefault="00B918FF"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hideMark/>
          </w:tcPr>
          <w:p w:rsidR="00B918FF" w:rsidRDefault="00B918FF">
            <w:r w:rsidRPr="00E50E81">
              <w:rPr>
                <w:rFonts w:ascii="Times New Roman" w:hAnsi="Times New Roman"/>
                <w:sz w:val="24"/>
                <w:szCs w:val="24"/>
              </w:rPr>
              <w:t>5,0</w:t>
            </w:r>
          </w:p>
        </w:tc>
        <w:tc>
          <w:tcPr>
            <w:tcW w:w="1005" w:type="dxa"/>
            <w:gridSpan w:val="3"/>
            <w:tcBorders>
              <w:top w:val="single" w:sz="4" w:space="0" w:color="auto"/>
              <w:left w:val="single" w:sz="4" w:space="0" w:color="auto"/>
              <w:bottom w:val="single" w:sz="4" w:space="0" w:color="auto"/>
              <w:right w:val="single" w:sz="4" w:space="0" w:color="auto"/>
            </w:tcBorders>
            <w:hideMark/>
          </w:tcPr>
          <w:p w:rsidR="00B918FF" w:rsidRDefault="00B918FF">
            <w:r w:rsidRPr="00E50E81">
              <w:rPr>
                <w:rFonts w:ascii="Times New Roman" w:hAnsi="Times New Roman"/>
                <w:sz w:val="24"/>
                <w:szCs w:val="24"/>
              </w:rPr>
              <w:t>5,0</w:t>
            </w:r>
          </w:p>
        </w:tc>
        <w:tc>
          <w:tcPr>
            <w:tcW w:w="978" w:type="dxa"/>
            <w:gridSpan w:val="3"/>
            <w:tcBorders>
              <w:top w:val="single" w:sz="4" w:space="0" w:color="auto"/>
              <w:left w:val="single" w:sz="4" w:space="0" w:color="auto"/>
              <w:bottom w:val="single" w:sz="4" w:space="0" w:color="auto"/>
              <w:right w:val="single" w:sz="4" w:space="0" w:color="auto"/>
            </w:tcBorders>
            <w:hideMark/>
          </w:tcPr>
          <w:p w:rsidR="00B918FF" w:rsidRDefault="00B918FF">
            <w:r w:rsidRPr="00E50E81">
              <w:rPr>
                <w:rFonts w:ascii="Times New Roman" w:hAnsi="Times New Roman"/>
                <w:sz w:val="24"/>
                <w:szCs w:val="24"/>
              </w:rPr>
              <w:t>5,0</w:t>
            </w:r>
          </w:p>
        </w:tc>
        <w:tc>
          <w:tcPr>
            <w:tcW w:w="1520" w:type="dxa"/>
            <w:gridSpan w:val="3"/>
            <w:tcBorders>
              <w:top w:val="single" w:sz="4" w:space="0" w:color="auto"/>
              <w:left w:val="single" w:sz="4" w:space="0" w:color="auto"/>
              <w:bottom w:val="single" w:sz="4" w:space="0" w:color="auto"/>
              <w:right w:val="single" w:sz="4" w:space="0" w:color="auto"/>
            </w:tcBorders>
            <w:hideMark/>
          </w:tcPr>
          <w:p w:rsidR="00B918FF" w:rsidRPr="00BF66BE" w:rsidRDefault="00B918FF" w:rsidP="00BF66BE">
            <w:pPr>
              <w:widowControl w:val="0"/>
              <w:autoSpaceDE w:val="0"/>
              <w:autoSpaceDN w:val="0"/>
              <w:adjustRightInd w:val="0"/>
              <w:spacing w:after="0"/>
              <w:jc w:val="center"/>
              <w:rPr>
                <w:rFonts w:ascii="Times New Roman" w:hAnsi="Times New Roman"/>
                <w:noProof/>
                <w:color w:val="FF0000"/>
                <w:sz w:val="24"/>
                <w:szCs w:val="24"/>
              </w:rPr>
            </w:pPr>
            <w:r w:rsidRPr="00B918FF">
              <w:rPr>
                <w:rFonts w:ascii="Times New Roman" w:hAnsi="Times New Roman"/>
                <w:noProof/>
                <w:sz w:val="24"/>
                <w:szCs w:val="24"/>
              </w:rPr>
              <w:t>15,0</w:t>
            </w:r>
          </w:p>
        </w:tc>
      </w:tr>
      <w:tr w:rsidR="00BF66BE"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791"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BF66BE" w:rsidRDefault="00BF66BE" w:rsidP="00BF66BE">
            <w:pPr>
              <w:widowControl w:val="0"/>
              <w:autoSpaceDE w:val="0"/>
              <w:autoSpaceDN w:val="0"/>
              <w:adjustRightInd w:val="0"/>
              <w:spacing w:after="0"/>
              <w:jc w:val="center"/>
              <w:rPr>
                <w:rFonts w:ascii="Times New Roman" w:hAnsi="Times New Roman"/>
                <w:color w:val="FF0000"/>
                <w:sz w:val="24"/>
                <w:szCs w:val="24"/>
              </w:rPr>
            </w:pPr>
            <w:r w:rsidRPr="00BF66BE">
              <w:rPr>
                <w:rFonts w:ascii="Times New Roman" w:hAnsi="Times New Roman"/>
                <w:color w:val="FF0000"/>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BF66BE" w:rsidRPr="00BF66BE" w:rsidRDefault="00BF66BE" w:rsidP="00BF66BE">
            <w:pPr>
              <w:widowControl w:val="0"/>
              <w:autoSpaceDE w:val="0"/>
              <w:autoSpaceDN w:val="0"/>
              <w:adjustRightInd w:val="0"/>
              <w:spacing w:after="0"/>
              <w:jc w:val="center"/>
              <w:rPr>
                <w:rFonts w:ascii="Times New Roman" w:hAnsi="Times New Roman"/>
                <w:color w:val="FF0000"/>
                <w:sz w:val="24"/>
                <w:szCs w:val="24"/>
              </w:rPr>
            </w:pPr>
            <w:r w:rsidRPr="00BF66BE">
              <w:rPr>
                <w:rFonts w:ascii="Times New Roman" w:hAnsi="Times New Roman"/>
                <w:color w:val="FF0000"/>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BF66BE" w:rsidRPr="00BF66BE" w:rsidRDefault="00BF66BE" w:rsidP="00BF66BE">
            <w:pPr>
              <w:widowControl w:val="0"/>
              <w:autoSpaceDE w:val="0"/>
              <w:autoSpaceDN w:val="0"/>
              <w:adjustRightInd w:val="0"/>
              <w:spacing w:after="0"/>
              <w:jc w:val="center"/>
              <w:rPr>
                <w:rFonts w:ascii="Times New Roman" w:hAnsi="Times New Roman"/>
                <w:color w:val="FF0000"/>
                <w:sz w:val="24"/>
                <w:szCs w:val="24"/>
              </w:rPr>
            </w:pPr>
            <w:r w:rsidRPr="00BF66BE">
              <w:rPr>
                <w:rFonts w:ascii="Times New Roman" w:hAnsi="Times New Roman"/>
                <w:color w:val="FF0000"/>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BF66BE" w:rsidRDefault="00BF66BE" w:rsidP="00BF66BE">
            <w:pPr>
              <w:widowControl w:val="0"/>
              <w:autoSpaceDE w:val="0"/>
              <w:autoSpaceDN w:val="0"/>
              <w:adjustRightInd w:val="0"/>
              <w:spacing w:after="0"/>
              <w:jc w:val="center"/>
              <w:rPr>
                <w:rFonts w:ascii="Times New Roman" w:hAnsi="Times New Roman"/>
                <w:color w:val="FF0000"/>
                <w:sz w:val="24"/>
                <w:szCs w:val="24"/>
              </w:rPr>
            </w:pPr>
            <w:r w:rsidRPr="00BF66BE">
              <w:rPr>
                <w:rFonts w:ascii="Times New Roman" w:hAnsi="Times New Roman"/>
                <w:color w:val="FF0000"/>
                <w:sz w:val="24"/>
                <w:szCs w:val="24"/>
              </w:rPr>
              <w:t>-</w:t>
            </w:r>
          </w:p>
        </w:tc>
      </w:tr>
      <w:tr w:rsidR="00BF66BE" w:rsidRPr="00012508" w:rsidTr="004333AD">
        <w:trPr>
          <w:trHeight w:val="288"/>
        </w:trPr>
        <w:tc>
          <w:tcPr>
            <w:tcW w:w="869" w:type="dxa"/>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both"/>
              <w:rPr>
                <w:rFonts w:ascii="Times New Roman" w:hAnsi="Times New Roman"/>
                <w:sz w:val="24"/>
                <w:szCs w:val="24"/>
              </w:rPr>
            </w:pPr>
            <w:r w:rsidRPr="00012508">
              <w:rPr>
                <w:rFonts w:ascii="Times New Roman" w:hAnsi="Times New Roman"/>
                <w:sz w:val="24"/>
                <w:szCs w:val="24"/>
              </w:rPr>
              <w:t>1.2.</w:t>
            </w:r>
          </w:p>
        </w:tc>
        <w:tc>
          <w:tcPr>
            <w:tcW w:w="2677" w:type="dxa"/>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both"/>
              <w:rPr>
                <w:rFonts w:ascii="Times New Roman" w:hAnsi="Times New Roman"/>
                <w:sz w:val="24"/>
                <w:szCs w:val="24"/>
              </w:rPr>
            </w:pPr>
            <w:r w:rsidRPr="00012508">
              <w:rPr>
                <w:rFonts w:ascii="Times New Roman" w:hAnsi="Times New Roman"/>
                <w:sz w:val="24"/>
                <w:szCs w:val="24"/>
              </w:rPr>
              <w:t>ликвидация последствий загрязнения и захламления земель</w:t>
            </w:r>
          </w:p>
        </w:tc>
        <w:tc>
          <w:tcPr>
            <w:tcW w:w="1791" w:type="dxa"/>
            <w:gridSpan w:val="3"/>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both"/>
              <w:rPr>
                <w:rFonts w:ascii="Times New Roman" w:hAnsi="Times New Roman"/>
                <w:sz w:val="24"/>
                <w:szCs w:val="24"/>
              </w:rPr>
            </w:pPr>
            <w:r w:rsidRPr="00012508">
              <w:rPr>
                <w:rFonts w:ascii="Times New Roman" w:hAnsi="Times New Roman"/>
                <w:sz w:val="24"/>
                <w:szCs w:val="24"/>
              </w:rPr>
              <w:t>прочие расходы</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4333AD">
            <w:pPr>
              <w:widowControl w:val="0"/>
              <w:autoSpaceDE w:val="0"/>
              <w:autoSpaceDN w:val="0"/>
              <w:adjustRightInd w:val="0"/>
              <w:spacing w:after="0"/>
              <w:jc w:val="both"/>
              <w:rPr>
                <w:rFonts w:ascii="Times New Roman" w:hAnsi="Times New Roman"/>
                <w:sz w:val="24"/>
                <w:szCs w:val="24"/>
              </w:rPr>
            </w:pPr>
            <w:r w:rsidRPr="00012508">
              <w:rPr>
                <w:rFonts w:ascii="Times New Roman" w:hAnsi="Times New Roman"/>
                <w:sz w:val="24"/>
                <w:szCs w:val="24"/>
              </w:rPr>
              <w:t>20</w:t>
            </w:r>
            <w:r>
              <w:rPr>
                <w:rFonts w:ascii="Times New Roman" w:hAnsi="Times New Roman"/>
                <w:sz w:val="24"/>
                <w:szCs w:val="24"/>
              </w:rPr>
              <w:t>22-2024</w:t>
            </w:r>
          </w:p>
        </w:tc>
        <w:tc>
          <w:tcPr>
            <w:tcW w:w="1633" w:type="dxa"/>
            <w:gridSpan w:val="2"/>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proofErr w:type="spellStart"/>
            <w:r w:rsidRPr="00012508">
              <w:rPr>
                <w:rFonts w:ascii="Times New Roman" w:hAnsi="Times New Roman"/>
                <w:sz w:val="24"/>
                <w:szCs w:val="24"/>
              </w:rPr>
              <w:t>Админист</w:t>
            </w:r>
            <w:proofErr w:type="spellEnd"/>
            <w:r>
              <w:rPr>
                <w:rFonts w:ascii="Times New Roman" w:hAnsi="Times New Roman"/>
                <w:sz w:val="24"/>
                <w:szCs w:val="24"/>
              </w:rPr>
              <w:t>-</w:t>
            </w:r>
            <w:r w:rsidRPr="00012508">
              <w:rPr>
                <w:rFonts w:ascii="Times New Roman" w:hAnsi="Times New Roman"/>
                <w:sz w:val="24"/>
                <w:szCs w:val="24"/>
              </w:rPr>
              <w:t xml:space="preserve">рация </w:t>
            </w:r>
            <w:r>
              <w:rPr>
                <w:rFonts w:ascii="Times New Roman" w:hAnsi="Times New Roman"/>
                <w:sz w:val="24"/>
                <w:szCs w:val="24"/>
              </w:rPr>
              <w:t>Нахратов</w:t>
            </w:r>
            <w:proofErr w:type="gramStart"/>
            <w:r>
              <w:rPr>
                <w:rFonts w:ascii="Times New Roman" w:hAnsi="Times New Roman"/>
                <w:sz w:val="24"/>
                <w:szCs w:val="24"/>
              </w:rPr>
              <w:t>с-</w:t>
            </w:r>
            <w:proofErr w:type="gramEnd"/>
            <w:r>
              <w:rPr>
                <w:rFonts w:ascii="Times New Roman" w:hAnsi="Times New Roman"/>
                <w:sz w:val="24"/>
                <w:szCs w:val="24"/>
              </w:rPr>
              <w:t xml:space="preserve"> кого</w:t>
            </w:r>
            <w:r w:rsidRPr="00012508">
              <w:rPr>
                <w:rFonts w:ascii="Times New Roman" w:hAnsi="Times New Roman"/>
                <w:sz w:val="24"/>
                <w:szCs w:val="24"/>
              </w:rPr>
              <w:t xml:space="preserve"> сельсовета</w:t>
            </w: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 xml:space="preserve">Всего, в </w:t>
            </w:r>
            <w:proofErr w:type="spellStart"/>
            <w:r w:rsidRPr="00012508">
              <w:rPr>
                <w:rFonts w:ascii="Times New Roman" w:hAnsi="Times New Roman"/>
                <w:sz w:val="24"/>
                <w:szCs w:val="24"/>
              </w:rPr>
              <w:t>т.ч</w:t>
            </w:r>
            <w:proofErr w:type="spellEnd"/>
            <w:r w:rsidRPr="00012508">
              <w:rPr>
                <w:rFonts w:ascii="Times New Roman" w:hAnsi="Times New Roman"/>
                <w:sz w:val="24"/>
                <w:szCs w:val="24"/>
              </w:rPr>
              <w:t>.</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B918FF" w:rsidRDefault="00BF66BE" w:rsidP="00BE3EFD">
            <w:pPr>
              <w:widowControl w:val="0"/>
              <w:autoSpaceDE w:val="0"/>
              <w:autoSpaceDN w:val="0"/>
              <w:adjustRightInd w:val="0"/>
              <w:spacing w:after="0"/>
              <w:jc w:val="center"/>
              <w:rPr>
                <w:rFonts w:ascii="Times New Roman" w:hAnsi="Times New Roman"/>
                <w:sz w:val="24"/>
                <w:szCs w:val="24"/>
              </w:rPr>
            </w:pPr>
            <w:r w:rsidRPr="00B918FF">
              <w:rPr>
                <w:rFonts w:ascii="Times New Roman" w:hAnsi="Times New Roman"/>
                <w:sz w:val="24"/>
                <w:szCs w:val="24"/>
              </w:rPr>
              <w:t>10,0</w:t>
            </w:r>
          </w:p>
        </w:tc>
        <w:tc>
          <w:tcPr>
            <w:tcW w:w="1005" w:type="dxa"/>
            <w:gridSpan w:val="3"/>
            <w:tcBorders>
              <w:top w:val="single" w:sz="4" w:space="0" w:color="auto"/>
              <w:left w:val="single" w:sz="4" w:space="0" w:color="auto"/>
              <w:bottom w:val="single" w:sz="4" w:space="0" w:color="auto"/>
              <w:right w:val="single" w:sz="4" w:space="0" w:color="auto"/>
            </w:tcBorders>
            <w:hideMark/>
          </w:tcPr>
          <w:p w:rsidR="00BF66BE" w:rsidRPr="00B918FF" w:rsidRDefault="00BF66BE" w:rsidP="00BE3EFD">
            <w:pPr>
              <w:widowControl w:val="0"/>
              <w:autoSpaceDE w:val="0"/>
              <w:autoSpaceDN w:val="0"/>
              <w:adjustRightInd w:val="0"/>
              <w:spacing w:after="0"/>
              <w:jc w:val="center"/>
              <w:rPr>
                <w:rFonts w:ascii="Times New Roman" w:hAnsi="Times New Roman"/>
                <w:sz w:val="24"/>
                <w:szCs w:val="24"/>
              </w:rPr>
            </w:pPr>
            <w:r w:rsidRPr="00B918FF">
              <w:rPr>
                <w:rFonts w:ascii="Times New Roman" w:hAnsi="Times New Roman"/>
                <w:sz w:val="24"/>
                <w:szCs w:val="24"/>
              </w:rPr>
              <w:t>10,0</w:t>
            </w:r>
          </w:p>
        </w:tc>
        <w:tc>
          <w:tcPr>
            <w:tcW w:w="978" w:type="dxa"/>
            <w:gridSpan w:val="3"/>
            <w:tcBorders>
              <w:top w:val="single" w:sz="4" w:space="0" w:color="auto"/>
              <w:left w:val="single" w:sz="4" w:space="0" w:color="auto"/>
              <w:bottom w:val="single" w:sz="4" w:space="0" w:color="auto"/>
              <w:right w:val="single" w:sz="4" w:space="0" w:color="auto"/>
            </w:tcBorders>
            <w:hideMark/>
          </w:tcPr>
          <w:p w:rsidR="00BF66BE" w:rsidRPr="00B918FF" w:rsidRDefault="00BF66BE" w:rsidP="00BE3EFD">
            <w:pPr>
              <w:widowControl w:val="0"/>
              <w:autoSpaceDE w:val="0"/>
              <w:autoSpaceDN w:val="0"/>
              <w:adjustRightInd w:val="0"/>
              <w:spacing w:after="0"/>
              <w:jc w:val="center"/>
              <w:rPr>
                <w:rFonts w:ascii="Times New Roman" w:hAnsi="Times New Roman"/>
                <w:sz w:val="24"/>
                <w:szCs w:val="24"/>
              </w:rPr>
            </w:pPr>
            <w:r w:rsidRPr="00B918FF">
              <w:rPr>
                <w:rFonts w:ascii="Times New Roman" w:hAnsi="Times New Roman"/>
                <w:sz w:val="24"/>
                <w:szCs w:val="24"/>
              </w:rPr>
              <w:t>10,0</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B918FF" w:rsidRDefault="00BF66BE" w:rsidP="00BE3EFD">
            <w:pPr>
              <w:widowControl w:val="0"/>
              <w:autoSpaceDE w:val="0"/>
              <w:autoSpaceDN w:val="0"/>
              <w:adjustRightInd w:val="0"/>
              <w:spacing w:after="0"/>
              <w:jc w:val="center"/>
              <w:rPr>
                <w:rFonts w:ascii="Times New Roman" w:hAnsi="Times New Roman"/>
                <w:sz w:val="24"/>
                <w:szCs w:val="24"/>
              </w:rPr>
            </w:pPr>
            <w:r w:rsidRPr="00B918FF">
              <w:rPr>
                <w:rFonts w:ascii="Times New Roman" w:hAnsi="Times New Roman"/>
                <w:sz w:val="24"/>
                <w:szCs w:val="24"/>
              </w:rPr>
              <w:t>30,0</w:t>
            </w:r>
          </w:p>
        </w:tc>
      </w:tr>
      <w:tr w:rsidR="00BF66BE"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791"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r>
      <w:tr w:rsidR="00BF66BE"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791"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r>
      <w:tr w:rsidR="00BF66BE"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791"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B918FF" w:rsidRDefault="00BF66BE" w:rsidP="00BE3EFD">
            <w:pPr>
              <w:widowControl w:val="0"/>
              <w:autoSpaceDE w:val="0"/>
              <w:autoSpaceDN w:val="0"/>
              <w:adjustRightInd w:val="0"/>
              <w:spacing w:after="0"/>
              <w:jc w:val="center"/>
              <w:rPr>
                <w:rFonts w:ascii="Times New Roman" w:hAnsi="Times New Roman"/>
                <w:sz w:val="24"/>
                <w:szCs w:val="24"/>
              </w:rPr>
            </w:pPr>
            <w:r w:rsidRPr="00B918FF">
              <w:rPr>
                <w:rFonts w:ascii="Times New Roman" w:hAnsi="Times New Roman"/>
                <w:sz w:val="24"/>
                <w:szCs w:val="24"/>
              </w:rPr>
              <w:t>10,0</w:t>
            </w:r>
          </w:p>
        </w:tc>
        <w:tc>
          <w:tcPr>
            <w:tcW w:w="1005" w:type="dxa"/>
            <w:gridSpan w:val="3"/>
            <w:tcBorders>
              <w:top w:val="single" w:sz="4" w:space="0" w:color="auto"/>
              <w:left w:val="single" w:sz="4" w:space="0" w:color="auto"/>
              <w:bottom w:val="single" w:sz="4" w:space="0" w:color="auto"/>
              <w:right w:val="single" w:sz="4" w:space="0" w:color="auto"/>
            </w:tcBorders>
            <w:hideMark/>
          </w:tcPr>
          <w:p w:rsidR="00BF66BE" w:rsidRPr="00B918FF" w:rsidRDefault="00BF66BE" w:rsidP="00BE3EFD">
            <w:pPr>
              <w:widowControl w:val="0"/>
              <w:autoSpaceDE w:val="0"/>
              <w:autoSpaceDN w:val="0"/>
              <w:adjustRightInd w:val="0"/>
              <w:spacing w:after="0"/>
              <w:jc w:val="center"/>
              <w:rPr>
                <w:rFonts w:ascii="Times New Roman" w:hAnsi="Times New Roman"/>
                <w:sz w:val="24"/>
                <w:szCs w:val="24"/>
              </w:rPr>
            </w:pPr>
            <w:r w:rsidRPr="00B918FF">
              <w:rPr>
                <w:rFonts w:ascii="Times New Roman" w:hAnsi="Times New Roman"/>
                <w:sz w:val="24"/>
                <w:szCs w:val="24"/>
              </w:rPr>
              <w:t>10,0</w:t>
            </w:r>
          </w:p>
        </w:tc>
        <w:tc>
          <w:tcPr>
            <w:tcW w:w="978" w:type="dxa"/>
            <w:gridSpan w:val="3"/>
            <w:tcBorders>
              <w:top w:val="single" w:sz="4" w:space="0" w:color="auto"/>
              <w:left w:val="single" w:sz="4" w:space="0" w:color="auto"/>
              <w:bottom w:val="single" w:sz="4" w:space="0" w:color="auto"/>
              <w:right w:val="single" w:sz="4" w:space="0" w:color="auto"/>
            </w:tcBorders>
            <w:hideMark/>
          </w:tcPr>
          <w:p w:rsidR="00BF66BE" w:rsidRPr="00B918FF" w:rsidRDefault="00BF66BE" w:rsidP="00BE3EFD">
            <w:pPr>
              <w:widowControl w:val="0"/>
              <w:autoSpaceDE w:val="0"/>
              <w:autoSpaceDN w:val="0"/>
              <w:adjustRightInd w:val="0"/>
              <w:spacing w:after="0"/>
              <w:jc w:val="center"/>
              <w:rPr>
                <w:rFonts w:ascii="Times New Roman" w:hAnsi="Times New Roman"/>
                <w:sz w:val="24"/>
                <w:szCs w:val="24"/>
              </w:rPr>
            </w:pPr>
            <w:r w:rsidRPr="00B918FF">
              <w:rPr>
                <w:rFonts w:ascii="Times New Roman" w:hAnsi="Times New Roman"/>
                <w:sz w:val="24"/>
                <w:szCs w:val="24"/>
              </w:rPr>
              <w:t>10,0</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B918FF" w:rsidRDefault="00BF66BE" w:rsidP="00BE3EFD">
            <w:pPr>
              <w:widowControl w:val="0"/>
              <w:autoSpaceDE w:val="0"/>
              <w:autoSpaceDN w:val="0"/>
              <w:adjustRightInd w:val="0"/>
              <w:spacing w:after="0"/>
              <w:jc w:val="center"/>
              <w:rPr>
                <w:rFonts w:ascii="Times New Roman" w:hAnsi="Times New Roman"/>
                <w:sz w:val="24"/>
                <w:szCs w:val="24"/>
              </w:rPr>
            </w:pPr>
            <w:r w:rsidRPr="00B918FF">
              <w:rPr>
                <w:rFonts w:ascii="Times New Roman" w:hAnsi="Times New Roman"/>
                <w:sz w:val="24"/>
                <w:szCs w:val="24"/>
              </w:rPr>
              <w:t>30,0</w:t>
            </w:r>
          </w:p>
        </w:tc>
      </w:tr>
      <w:tr w:rsidR="00BF66BE" w:rsidRPr="00012508" w:rsidTr="004333AD">
        <w:trPr>
          <w:trHeight w:val="681"/>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791"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78"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r>
      <w:tr w:rsidR="00BF66BE" w:rsidRPr="00012508" w:rsidTr="004333AD">
        <w:trPr>
          <w:trHeight w:val="271"/>
        </w:trPr>
        <w:tc>
          <w:tcPr>
            <w:tcW w:w="8106" w:type="dxa"/>
            <w:gridSpan w:val="9"/>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noProof/>
                <w:sz w:val="24"/>
                <w:szCs w:val="24"/>
              </w:rPr>
            </w:pPr>
            <w:r w:rsidRPr="00012508">
              <w:rPr>
                <w:rFonts w:ascii="Times New Roman" w:hAnsi="Times New Roman"/>
                <w:noProof/>
                <w:sz w:val="24"/>
                <w:szCs w:val="24"/>
              </w:rPr>
              <w:t xml:space="preserve">Задача 2: </w:t>
            </w:r>
            <w:r w:rsidRPr="00012508">
              <w:rPr>
                <w:rFonts w:ascii="Times New Roman" w:hAnsi="Times New Roman"/>
                <w:sz w:val="24"/>
                <w:szCs w:val="24"/>
              </w:rPr>
              <w:t>Сохранение и восстановление зеленых насаждений</w:t>
            </w: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 xml:space="preserve">Всего, в </w:t>
            </w:r>
            <w:proofErr w:type="spellStart"/>
            <w:r w:rsidRPr="00012508">
              <w:rPr>
                <w:rFonts w:ascii="Times New Roman" w:hAnsi="Times New Roman"/>
                <w:sz w:val="24"/>
                <w:szCs w:val="24"/>
              </w:rPr>
              <w:t>т.ч</w:t>
            </w:r>
            <w:proofErr w:type="spellEnd"/>
            <w:r w:rsidRPr="00012508">
              <w:rPr>
                <w:rFonts w:ascii="Times New Roman" w:hAnsi="Times New Roman"/>
                <w:sz w:val="24"/>
                <w:szCs w:val="24"/>
              </w:rPr>
              <w:t>.</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center"/>
              <w:rPr>
                <w:rFonts w:ascii="Times New Roman" w:hAnsi="Times New Roman"/>
                <w:b/>
                <w:noProof/>
                <w:sz w:val="24"/>
                <w:szCs w:val="24"/>
              </w:rPr>
            </w:pPr>
            <w:r w:rsidRPr="00012508">
              <w:rPr>
                <w:rFonts w:ascii="Times New Roman" w:hAnsi="Times New Roman"/>
                <w:b/>
                <w:noProof/>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b/>
                <w:noProof/>
                <w:sz w:val="24"/>
                <w:szCs w:val="24"/>
              </w:rPr>
            </w:pPr>
            <w:r w:rsidRPr="00012508">
              <w:rPr>
                <w:rFonts w:ascii="Times New Roman" w:hAnsi="Times New Roman"/>
                <w:b/>
                <w:noProof/>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b/>
                <w:noProof/>
                <w:sz w:val="24"/>
                <w:szCs w:val="24"/>
              </w:rPr>
            </w:pPr>
            <w:r w:rsidRPr="00012508">
              <w:rPr>
                <w:rFonts w:ascii="Times New Roman" w:hAnsi="Times New Roman"/>
                <w:b/>
                <w:noProof/>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b/>
                <w:noProof/>
                <w:sz w:val="24"/>
                <w:szCs w:val="24"/>
              </w:rPr>
            </w:pPr>
            <w:r w:rsidRPr="00012508">
              <w:rPr>
                <w:rFonts w:ascii="Times New Roman" w:hAnsi="Times New Roman"/>
                <w:b/>
                <w:noProof/>
                <w:sz w:val="24"/>
                <w:szCs w:val="24"/>
              </w:rPr>
              <w:t>-</w:t>
            </w:r>
          </w:p>
        </w:tc>
      </w:tr>
      <w:tr w:rsidR="00BF66BE" w:rsidRPr="00012508" w:rsidTr="004333AD">
        <w:trPr>
          <w:trHeight w:val="145"/>
        </w:trPr>
        <w:tc>
          <w:tcPr>
            <w:tcW w:w="8106" w:type="dxa"/>
            <w:gridSpan w:val="9"/>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noProof/>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line="240" w:lineRule="auto"/>
              <w:jc w:val="both"/>
              <w:rPr>
                <w:rFonts w:ascii="Times New Roman" w:hAnsi="Times New Roman"/>
                <w:sz w:val="24"/>
                <w:szCs w:val="24"/>
              </w:rPr>
            </w:pPr>
            <w:r w:rsidRPr="00012508">
              <w:rPr>
                <w:rFonts w:ascii="Times New Roman" w:hAnsi="Times New Roman"/>
                <w:sz w:val="24"/>
                <w:szCs w:val="24"/>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line="240" w:lineRule="auto"/>
              <w:jc w:val="center"/>
              <w:rPr>
                <w:rFonts w:ascii="Times New Roman" w:hAnsi="Times New Roman"/>
                <w:sz w:val="24"/>
                <w:szCs w:val="24"/>
              </w:rPr>
            </w:pPr>
            <w:r w:rsidRPr="00012508">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pPr>
              <w:widowControl w:val="0"/>
              <w:autoSpaceDE w:val="0"/>
              <w:autoSpaceDN w:val="0"/>
              <w:adjustRightInd w:val="0"/>
              <w:jc w:val="center"/>
              <w:rPr>
                <w:rFonts w:ascii="Times New Roman" w:hAnsi="Times New Roman"/>
                <w:sz w:val="24"/>
                <w:szCs w:val="24"/>
              </w:rPr>
            </w:pPr>
            <w:r w:rsidRPr="00012508">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pPr>
              <w:widowControl w:val="0"/>
              <w:autoSpaceDE w:val="0"/>
              <w:autoSpaceDN w:val="0"/>
              <w:adjustRightInd w:val="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pPr>
              <w:widowControl w:val="0"/>
              <w:autoSpaceDE w:val="0"/>
              <w:autoSpaceDN w:val="0"/>
              <w:adjustRightInd w:val="0"/>
              <w:jc w:val="center"/>
              <w:rPr>
                <w:rFonts w:ascii="Times New Roman" w:hAnsi="Times New Roman"/>
                <w:sz w:val="24"/>
                <w:szCs w:val="24"/>
              </w:rPr>
            </w:pPr>
            <w:r w:rsidRPr="00012508">
              <w:rPr>
                <w:rFonts w:ascii="Times New Roman" w:hAnsi="Times New Roman"/>
                <w:sz w:val="24"/>
                <w:szCs w:val="24"/>
              </w:rPr>
              <w:t>-</w:t>
            </w:r>
          </w:p>
        </w:tc>
      </w:tr>
      <w:tr w:rsidR="00BF66BE" w:rsidRPr="00012508" w:rsidTr="004333AD">
        <w:trPr>
          <w:trHeight w:val="145"/>
        </w:trPr>
        <w:tc>
          <w:tcPr>
            <w:tcW w:w="8106" w:type="dxa"/>
            <w:gridSpan w:val="9"/>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noProof/>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line="240" w:lineRule="auto"/>
              <w:jc w:val="both"/>
              <w:rPr>
                <w:rFonts w:ascii="Times New Roman" w:hAnsi="Times New Roman"/>
                <w:sz w:val="24"/>
                <w:szCs w:val="24"/>
              </w:rPr>
            </w:pPr>
            <w:r w:rsidRPr="00012508">
              <w:rPr>
                <w:rFonts w:ascii="Times New Roman" w:hAnsi="Times New Roman"/>
                <w:sz w:val="24"/>
                <w:szCs w:val="24"/>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line="240" w:lineRule="auto"/>
              <w:jc w:val="center"/>
              <w:rPr>
                <w:rFonts w:ascii="Times New Roman" w:hAnsi="Times New Roman"/>
                <w:sz w:val="24"/>
                <w:szCs w:val="24"/>
              </w:rPr>
            </w:pPr>
            <w:r w:rsidRPr="00012508">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pPr>
              <w:widowControl w:val="0"/>
              <w:autoSpaceDE w:val="0"/>
              <w:autoSpaceDN w:val="0"/>
              <w:adjustRightInd w:val="0"/>
              <w:jc w:val="center"/>
              <w:rPr>
                <w:rFonts w:ascii="Times New Roman" w:hAnsi="Times New Roman"/>
                <w:sz w:val="24"/>
                <w:szCs w:val="24"/>
              </w:rPr>
            </w:pPr>
            <w:r w:rsidRPr="00012508">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pPr>
              <w:widowControl w:val="0"/>
              <w:autoSpaceDE w:val="0"/>
              <w:autoSpaceDN w:val="0"/>
              <w:adjustRightInd w:val="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pPr>
              <w:widowControl w:val="0"/>
              <w:autoSpaceDE w:val="0"/>
              <w:autoSpaceDN w:val="0"/>
              <w:adjustRightInd w:val="0"/>
              <w:jc w:val="center"/>
              <w:rPr>
                <w:rFonts w:ascii="Times New Roman" w:hAnsi="Times New Roman"/>
                <w:sz w:val="24"/>
                <w:szCs w:val="24"/>
              </w:rPr>
            </w:pPr>
            <w:r w:rsidRPr="00012508">
              <w:rPr>
                <w:rFonts w:ascii="Times New Roman" w:hAnsi="Times New Roman"/>
                <w:sz w:val="24"/>
                <w:szCs w:val="24"/>
              </w:rPr>
              <w:t>-</w:t>
            </w:r>
          </w:p>
        </w:tc>
      </w:tr>
      <w:tr w:rsidR="00BF66BE" w:rsidRPr="00012508" w:rsidTr="004333AD">
        <w:trPr>
          <w:trHeight w:val="145"/>
        </w:trPr>
        <w:tc>
          <w:tcPr>
            <w:tcW w:w="8106" w:type="dxa"/>
            <w:gridSpan w:val="9"/>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pPr>
              <w:spacing w:after="0" w:line="240" w:lineRule="auto"/>
              <w:rPr>
                <w:rFonts w:ascii="Times New Roman" w:hAnsi="Times New Roman"/>
                <w:noProof/>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line="240" w:lineRule="auto"/>
              <w:jc w:val="both"/>
              <w:rPr>
                <w:rFonts w:ascii="Times New Roman" w:hAnsi="Times New Roman"/>
                <w:sz w:val="24"/>
                <w:szCs w:val="24"/>
              </w:rPr>
            </w:pPr>
            <w:r w:rsidRPr="00012508">
              <w:rPr>
                <w:rFonts w:ascii="Times New Roman" w:hAnsi="Times New Roman"/>
                <w:sz w:val="24"/>
                <w:szCs w:val="24"/>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pPr>
              <w:widowControl w:val="0"/>
              <w:autoSpaceDE w:val="0"/>
              <w:autoSpaceDN w:val="0"/>
              <w:adjustRightInd w:val="0"/>
              <w:jc w:val="center"/>
              <w:rPr>
                <w:rFonts w:ascii="Times New Roman" w:hAnsi="Times New Roman"/>
                <w:noProof/>
                <w:sz w:val="24"/>
                <w:szCs w:val="24"/>
              </w:rPr>
            </w:pPr>
            <w:r w:rsidRPr="00012508">
              <w:rPr>
                <w:rFonts w:ascii="Times New Roman" w:hAnsi="Times New Roman"/>
                <w:noProof/>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pPr>
              <w:widowControl w:val="0"/>
              <w:autoSpaceDE w:val="0"/>
              <w:autoSpaceDN w:val="0"/>
              <w:adjustRightInd w:val="0"/>
              <w:jc w:val="center"/>
              <w:rPr>
                <w:rFonts w:ascii="Times New Roman" w:hAnsi="Times New Roman"/>
                <w:noProof/>
                <w:sz w:val="24"/>
                <w:szCs w:val="24"/>
              </w:rPr>
            </w:pPr>
            <w:r w:rsidRPr="00012508">
              <w:rPr>
                <w:rFonts w:ascii="Times New Roman" w:hAnsi="Times New Roman"/>
                <w:noProof/>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pPr>
              <w:widowControl w:val="0"/>
              <w:autoSpaceDE w:val="0"/>
              <w:autoSpaceDN w:val="0"/>
              <w:adjustRightInd w:val="0"/>
              <w:jc w:val="center"/>
              <w:rPr>
                <w:rFonts w:ascii="Times New Roman" w:hAnsi="Times New Roman"/>
                <w:noProof/>
                <w:sz w:val="24"/>
                <w:szCs w:val="24"/>
              </w:rPr>
            </w:pPr>
            <w:r w:rsidRPr="00012508">
              <w:rPr>
                <w:rFonts w:ascii="Times New Roman" w:hAnsi="Times New Roman"/>
                <w:noProof/>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pPr>
              <w:widowControl w:val="0"/>
              <w:autoSpaceDE w:val="0"/>
              <w:autoSpaceDN w:val="0"/>
              <w:adjustRightInd w:val="0"/>
              <w:jc w:val="center"/>
              <w:rPr>
                <w:rFonts w:ascii="Times New Roman" w:hAnsi="Times New Roman"/>
                <w:noProof/>
                <w:sz w:val="24"/>
                <w:szCs w:val="24"/>
              </w:rPr>
            </w:pPr>
            <w:r w:rsidRPr="00012508">
              <w:rPr>
                <w:rFonts w:ascii="Times New Roman" w:hAnsi="Times New Roman"/>
                <w:noProof/>
                <w:sz w:val="24"/>
                <w:szCs w:val="24"/>
              </w:rPr>
              <w:t>-</w:t>
            </w:r>
          </w:p>
        </w:tc>
      </w:tr>
      <w:tr w:rsidR="00BF66BE" w:rsidRPr="00012508" w:rsidTr="004333AD">
        <w:trPr>
          <w:trHeight w:val="145"/>
        </w:trPr>
        <w:tc>
          <w:tcPr>
            <w:tcW w:w="8106" w:type="dxa"/>
            <w:gridSpan w:val="9"/>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pPr>
              <w:spacing w:after="0" w:line="240" w:lineRule="auto"/>
              <w:rPr>
                <w:rFonts w:ascii="Times New Roman" w:hAnsi="Times New Roman"/>
                <w:noProof/>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line="240" w:lineRule="auto"/>
              <w:jc w:val="both"/>
              <w:rPr>
                <w:rFonts w:ascii="Times New Roman" w:hAnsi="Times New Roman"/>
                <w:sz w:val="24"/>
                <w:szCs w:val="24"/>
              </w:rPr>
            </w:pPr>
            <w:r w:rsidRPr="00012508">
              <w:rPr>
                <w:rFonts w:ascii="Times New Roman" w:hAnsi="Times New Roman"/>
                <w:sz w:val="24"/>
                <w:szCs w:val="24"/>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pPr>
              <w:widowControl w:val="0"/>
              <w:autoSpaceDE w:val="0"/>
              <w:autoSpaceDN w:val="0"/>
              <w:adjustRightInd w:val="0"/>
              <w:jc w:val="center"/>
              <w:rPr>
                <w:rFonts w:ascii="Times New Roman" w:hAnsi="Times New Roman"/>
                <w:sz w:val="24"/>
                <w:szCs w:val="24"/>
              </w:rPr>
            </w:pPr>
            <w:r w:rsidRPr="00012508">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pPr>
              <w:widowControl w:val="0"/>
              <w:autoSpaceDE w:val="0"/>
              <w:autoSpaceDN w:val="0"/>
              <w:adjustRightInd w:val="0"/>
              <w:jc w:val="center"/>
              <w:rPr>
                <w:rFonts w:ascii="Times New Roman" w:hAnsi="Times New Roman"/>
                <w:sz w:val="24"/>
                <w:szCs w:val="24"/>
              </w:rPr>
            </w:pPr>
            <w:r w:rsidRPr="00012508">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pPr>
              <w:widowControl w:val="0"/>
              <w:autoSpaceDE w:val="0"/>
              <w:autoSpaceDN w:val="0"/>
              <w:adjustRightInd w:val="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pPr>
              <w:widowControl w:val="0"/>
              <w:autoSpaceDE w:val="0"/>
              <w:autoSpaceDN w:val="0"/>
              <w:adjustRightInd w:val="0"/>
              <w:jc w:val="center"/>
              <w:rPr>
                <w:rFonts w:ascii="Times New Roman" w:hAnsi="Times New Roman"/>
                <w:sz w:val="24"/>
                <w:szCs w:val="24"/>
              </w:rPr>
            </w:pPr>
            <w:r w:rsidRPr="00012508">
              <w:rPr>
                <w:rFonts w:ascii="Times New Roman" w:hAnsi="Times New Roman"/>
                <w:sz w:val="24"/>
                <w:szCs w:val="24"/>
              </w:rPr>
              <w:t>-</w:t>
            </w:r>
          </w:p>
        </w:tc>
      </w:tr>
      <w:tr w:rsidR="00BF66BE" w:rsidRPr="00012508" w:rsidTr="004333AD">
        <w:trPr>
          <w:trHeight w:val="271"/>
        </w:trPr>
        <w:tc>
          <w:tcPr>
            <w:tcW w:w="869" w:type="dxa"/>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both"/>
              <w:rPr>
                <w:rFonts w:ascii="Times New Roman" w:hAnsi="Times New Roman"/>
                <w:sz w:val="24"/>
                <w:szCs w:val="24"/>
              </w:rPr>
            </w:pPr>
            <w:r w:rsidRPr="00012508">
              <w:rPr>
                <w:rFonts w:ascii="Times New Roman" w:hAnsi="Times New Roman"/>
                <w:sz w:val="24"/>
                <w:szCs w:val="24"/>
              </w:rPr>
              <w:t>2.1.</w:t>
            </w:r>
          </w:p>
        </w:tc>
        <w:tc>
          <w:tcPr>
            <w:tcW w:w="2927" w:type="dxa"/>
            <w:gridSpan w:val="2"/>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spacing w:after="0"/>
              <w:rPr>
                <w:rFonts w:ascii="Times New Roman" w:hAnsi="Times New Roman"/>
                <w:noProof/>
                <w:sz w:val="24"/>
                <w:szCs w:val="24"/>
              </w:rPr>
            </w:pPr>
            <w:r w:rsidRPr="00012508">
              <w:rPr>
                <w:rFonts w:ascii="Times New Roman" w:hAnsi="Times New Roman"/>
                <w:sz w:val="24"/>
                <w:szCs w:val="24"/>
              </w:rPr>
              <w:t>охрана, восстановление и развитие природной среды</w:t>
            </w:r>
          </w:p>
        </w:tc>
        <w:tc>
          <w:tcPr>
            <w:tcW w:w="1310" w:type="dxa"/>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both"/>
              <w:rPr>
                <w:rFonts w:ascii="Times New Roman" w:hAnsi="Times New Roman"/>
                <w:sz w:val="24"/>
                <w:szCs w:val="24"/>
              </w:rPr>
            </w:pPr>
            <w:r w:rsidRPr="00012508">
              <w:rPr>
                <w:rFonts w:ascii="Times New Roman" w:hAnsi="Times New Roman"/>
                <w:sz w:val="24"/>
                <w:szCs w:val="24"/>
              </w:rPr>
              <w:t>прочие расходы</w:t>
            </w:r>
          </w:p>
        </w:tc>
        <w:tc>
          <w:tcPr>
            <w:tcW w:w="1082" w:type="dxa"/>
            <w:gridSpan w:val="2"/>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2022</w:t>
            </w:r>
            <w:r w:rsidRPr="00012508">
              <w:rPr>
                <w:rFonts w:ascii="Times New Roman" w:hAnsi="Times New Roman"/>
                <w:sz w:val="24"/>
                <w:szCs w:val="24"/>
              </w:rPr>
              <w:t xml:space="preserve"> - 202</w:t>
            </w:r>
            <w:r>
              <w:rPr>
                <w:rFonts w:ascii="Times New Roman" w:hAnsi="Times New Roman"/>
                <w:sz w:val="24"/>
                <w:szCs w:val="24"/>
              </w:rPr>
              <w:t>4</w:t>
            </w:r>
          </w:p>
        </w:tc>
        <w:tc>
          <w:tcPr>
            <w:tcW w:w="1918" w:type="dxa"/>
            <w:gridSpan w:val="3"/>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proofErr w:type="spellStart"/>
            <w:r w:rsidRPr="00012508">
              <w:rPr>
                <w:rFonts w:ascii="Times New Roman" w:hAnsi="Times New Roman"/>
                <w:sz w:val="24"/>
                <w:szCs w:val="24"/>
              </w:rPr>
              <w:t>Админист</w:t>
            </w:r>
            <w:proofErr w:type="spellEnd"/>
            <w:r>
              <w:rPr>
                <w:rFonts w:ascii="Times New Roman" w:hAnsi="Times New Roman"/>
                <w:sz w:val="24"/>
                <w:szCs w:val="24"/>
              </w:rPr>
              <w:t>-</w:t>
            </w:r>
            <w:r w:rsidRPr="00012508">
              <w:rPr>
                <w:rFonts w:ascii="Times New Roman" w:hAnsi="Times New Roman"/>
                <w:sz w:val="24"/>
                <w:szCs w:val="24"/>
              </w:rPr>
              <w:t xml:space="preserve">рация </w:t>
            </w:r>
            <w:r>
              <w:rPr>
                <w:rFonts w:ascii="Times New Roman" w:hAnsi="Times New Roman"/>
                <w:sz w:val="24"/>
                <w:szCs w:val="24"/>
              </w:rPr>
              <w:t>Нахратов</w:t>
            </w:r>
            <w:proofErr w:type="gramStart"/>
            <w:r>
              <w:rPr>
                <w:rFonts w:ascii="Times New Roman" w:hAnsi="Times New Roman"/>
                <w:sz w:val="24"/>
                <w:szCs w:val="24"/>
              </w:rPr>
              <w:t>с-</w:t>
            </w:r>
            <w:proofErr w:type="gramEnd"/>
            <w:r>
              <w:rPr>
                <w:rFonts w:ascii="Times New Roman" w:hAnsi="Times New Roman"/>
                <w:sz w:val="24"/>
                <w:szCs w:val="24"/>
              </w:rPr>
              <w:t xml:space="preserve"> кого</w:t>
            </w:r>
            <w:r w:rsidRPr="00012508">
              <w:rPr>
                <w:rFonts w:ascii="Times New Roman" w:hAnsi="Times New Roman"/>
                <w:sz w:val="24"/>
                <w:szCs w:val="24"/>
              </w:rPr>
              <w:t xml:space="preserve"> сельсовета</w:t>
            </w: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 xml:space="preserve">Всего, в </w:t>
            </w:r>
            <w:proofErr w:type="spellStart"/>
            <w:r w:rsidRPr="00012508">
              <w:rPr>
                <w:rFonts w:ascii="Times New Roman" w:hAnsi="Times New Roman"/>
                <w:sz w:val="24"/>
                <w:szCs w:val="24"/>
              </w:rPr>
              <w:t>т.ч</w:t>
            </w:r>
            <w:proofErr w:type="spellEnd"/>
            <w:r w:rsidRPr="00012508">
              <w:rPr>
                <w:rFonts w:ascii="Times New Roman" w:hAnsi="Times New Roman"/>
                <w:sz w:val="24"/>
                <w:szCs w:val="24"/>
              </w:rPr>
              <w:t>.</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noProof/>
                <w:sz w:val="24"/>
                <w:szCs w:val="24"/>
              </w:rPr>
            </w:pPr>
            <w:r w:rsidRPr="00012508">
              <w:rPr>
                <w:rFonts w:ascii="Times New Roman" w:hAnsi="Times New Roman"/>
                <w:noProof/>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noProof/>
                <w:sz w:val="24"/>
                <w:szCs w:val="24"/>
              </w:rPr>
            </w:pPr>
            <w:r w:rsidRPr="00012508">
              <w:rPr>
                <w:rFonts w:ascii="Times New Roman" w:hAnsi="Times New Roman"/>
                <w:noProof/>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b/>
                <w:noProof/>
                <w:sz w:val="24"/>
                <w:szCs w:val="24"/>
              </w:rPr>
            </w:pPr>
            <w:r w:rsidRPr="00012508">
              <w:rPr>
                <w:rFonts w:ascii="Times New Roman" w:hAnsi="Times New Roman"/>
                <w:b/>
                <w:noProof/>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b/>
                <w:noProof/>
                <w:sz w:val="24"/>
                <w:szCs w:val="24"/>
              </w:rPr>
            </w:pPr>
            <w:r w:rsidRPr="00012508">
              <w:rPr>
                <w:rFonts w:ascii="Times New Roman" w:hAnsi="Times New Roman"/>
                <w:b/>
                <w:noProof/>
                <w:sz w:val="24"/>
                <w:szCs w:val="24"/>
              </w:rPr>
              <w:t>-</w:t>
            </w:r>
          </w:p>
        </w:tc>
      </w:tr>
      <w:tr w:rsidR="00BF66BE"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2927"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noProof/>
                <w:sz w:val="24"/>
                <w:szCs w:val="24"/>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082"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918"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r>
      <w:tr w:rsidR="00BF66BE"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2927"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noProof/>
                <w:sz w:val="24"/>
                <w:szCs w:val="24"/>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082"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918"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r>
      <w:tr w:rsidR="00BF66BE"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2927"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noProof/>
                <w:sz w:val="24"/>
                <w:szCs w:val="24"/>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082"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918"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noProof/>
                <w:sz w:val="24"/>
                <w:szCs w:val="24"/>
              </w:rPr>
            </w:pPr>
            <w:r w:rsidRPr="00012508">
              <w:rPr>
                <w:rFonts w:ascii="Times New Roman" w:hAnsi="Times New Roman"/>
                <w:noProof/>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noProof/>
                <w:sz w:val="24"/>
                <w:szCs w:val="24"/>
              </w:rPr>
            </w:pPr>
            <w:r w:rsidRPr="00012508">
              <w:rPr>
                <w:rFonts w:ascii="Times New Roman" w:hAnsi="Times New Roman"/>
                <w:noProof/>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spacing w:after="0"/>
              <w:rPr>
                <w:sz w:val="24"/>
                <w:szCs w:val="24"/>
              </w:rPr>
            </w:pPr>
            <w:r w:rsidRPr="00012508">
              <w:rPr>
                <w:rFonts w:ascii="Times New Roman" w:hAnsi="Times New Roman"/>
                <w:noProof/>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spacing w:after="0"/>
              <w:rPr>
                <w:sz w:val="24"/>
                <w:szCs w:val="24"/>
              </w:rPr>
            </w:pPr>
            <w:r w:rsidRPr="00012508">
              <w:rPr>
                <w:rFonts w:ascii="Times New Roman" w:hAnsi="Times New Roman"/>
                <w:noProof/>
                <w:sz w:val="24"/>
                <w:szCs w:val="24"/>
              </w:rPr>
              <w:t>-</w:t>
            </w:r>
          </w:p>
        </w:tc>
      </w:tr>
      <w:tr w:rsidR="00BF66BE"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2927"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noProof/>
                <w:sz w:val="24"/>
                <w:szCs w:val="24"/>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082"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918"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spacing w:after="0"/>
              <w:rPr>
                <w:sz w:val="24"/>
                <w:szCs w:val="24"/>
              </w:rPr>
            </w:pPr>
            <w:r w:rsidRPr="00012508">
              <w:rPr>
                <w:rFonts w:ascii="Times New Roman" w:hAnsi="Times New Roman"/>
                <w:noProof/>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spacing w:after="0"/>
              <w:rPr>
                <w:sz w:val="24"/>
                <w:szCs w:val="24"/>
              </w:rPr>
            </w:pPr>
            <w:r w:rsidRPr="00012508">
              <w:rPr>
                <w:rFonts w:ascii="Times New Roman" w:hAnsi="Times New Roman"/>
                <w:noProof/>
                <w:sz w:val="24"/>
                <w:szCs w:val="24"/>
              </w:rPr>
              <w:t>-</w:t>
            </w:r>
          </w:p>
        </w:tc>
      </w:tr>
      <w:tr w:rsidR="00BF66BE" w:rsidRPr="00012508" w:rsidTr="004333AD">
        <w:trPr>
          <w:trHeight w:val="270"/>
        </w:trPr>
        <w:tc>
          <w:tcPr>
            <w:tcW w:w="8106" w:type="dxa"/>
            <w:gridSpan w:val="9"/>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spacing w:after="0"/>
              <w:rPr>
                <w:rFonts w:ascii="Times New Roman" w:hAnsi="Times New Roman"/>
                <w:noProof/>
                <w:sz w:val="24"/>
                <w:szCs w:val="24"/>
              </w:rPr>
            </w:pPr>
            <w:r w:rsidRPr="00012508">
              <w:rPr>
                <w:rFonts w:ascii="Times New Roman" w:hAnsi="Times New Roman"/>
                <w:noProof/>
                <w:sz w:val="24"/>
                <w:szCs w:val="24"/>
              </w:rPr>
              <w:t xml:space="preserve">Задача 3. </w:t>
            </w:r>
            <w:r w:rsidRPr="00012508">
              <w:rPr>
                <w:rFonts w:ascii="Times New Roman" w:hAnsi="Times New Roman"/>
                <w:sz w:val="24"/>
                <w:szCs w:val="24"/>
              </w:rPr>
              <w:t>Проведение инвентаризации земель</w:t>
            </w: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 xml:space="preserve">Всего, в </w:t>
            </w:r>
            <w:proofErr w:type="spellStart"/>
            <w:r w:rsidRPr="00012508">
              <w:rPr>
                <w:rFonts w:ascii="Times New Roman" w:hAnsi="Times New Roman"/>
                <w:sz w:val="24"/>
                <w:szCs w:val="24"/>
              </w:rPr>
              <w:t>т.ч</w:t>
            </w:r>
            <w:proofErr w:type="spellEnd"/>
            <w:r w:rsidRPr="00012508">
              <w:rPr>
                <w:rFonts w:ascii="Times New Roman" w:hAnsi="Times New Roman"/>
                <w:sz w:val="24"/>
                <w:szCs w:val="24"/>
              </w:rPr>
              <w:t>.</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b/>
                <w:noProof/>
                <w:sz w:val="24"/>
                <w:szCs w:val="24"/>
              </w:rPr>
            </w:pPr>
            <w:r w:rsidRPr="00012508">
              <w:rPr>
                <w:rFonts w:ascii="Times New Roman" w:hAnsi="Times New Roman"/>
                <w:b/>
                <w:noProof/>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b/>
                <w:noProof/>
                <w:sz w:val="24"/>
                <w:szCs w:val="24"/>
              </w:rPr>
            </w:pPr>
            <w:r w:rsidRPr="00012508">
              <w:rPr>
                <w:rFonts w:ascii="Times New Roman" w:hAnsi="Times New Roman"/>
                <w:b/>
                <w:noProof/>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b/>
                <w:noProof/>
                <w:sz w:val="24"/>
                <w:szCs w:val="24"/>
              </w:rPr>
            </w:pPr>
            <w:r w:rsidRPr="00012508">
              <w:rPr>
                <w:rFonts w:ascii="Times New Roman" w:hAnsi="Times New Roman"/>
                <w:b/>
                <w:noProof/>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b/>
                <w:noProof/>
                <w:sz w:val="24"/>
                <w:szCs w:val="24"/>
              </w:rPr>
            </w:pPr>
            <w:r w:rsidRPr="00012508">
              <w:rPr>
                <w:rFonts w:ascii="Times New Roman" w:hAnsi="Times New Roman"/>
                <w:b/>
                <w:noProof/>
                <w:sz w:val="24"/>
                <w:szCs w:val="24"/>
              </w:rPr>
              <w:t>-</w:t>
            </w:r>
          </w:p>
        </w:tc>
      </w:tr>
      <w:tr w:rsidR="00BF66BE" w:rsidRPr="00012508" w:rsidTr="004333AD">
        <w:trPr>
          <w:trHeight w:val="145"/>
        </w:trPr>
        <w:tc>
          <w:tcPr>
            <w:tcW w:w="8106" w:type="dxa"/>
            <w:gridSpan w:val="9"/>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noProof/>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r>
      <w:tr w:rsidR="00BF66BE" w:rsidRPr="00012508" w:rsidTr="004333AD">
        <w:trPr>
          <w:trHeight w:val="145"/>
        </w:trPr>
        <w:tc>
          <w:tcPr>
            <w:tcW w:w="8106" w:type="dxa"/>
            <w:gridSpan w:val="9"/>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noProof/>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r>
      <w:tr w:rsidR="00BF66BE" w:rsidRPr="00012508" w:rsidTr="004333AD">
        <w:trPr>
          <w:trHeight w:val="145"/>
        </w:trPr>
        <w:tc>
          <w:tcPr>
            <w:tcW w:w="8106" w:type="dxa"/>
            <w:gridSpan w:val="9"/>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noProof/>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noProof/>
                <w:sz w:val="24"/>
                <w:szCs w:val="24"/>
              </w:rPr>
            </w:pPr>
            <w:r w:rsidRPr="00012508">
              <w:rPr>
                <w:rFonts w:ascii="Times New Roman" w:hAnsi="Times New Roman"/>
                <w:noProof/>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noProof/>
                <w:sz w:val="24"/>
                <w:szCs w:val="24"/>
              </w:rPr>
            </w:pPr>
            <w:r w:rsidRPr="00012508">
              <w:rPr>
                <w:rFonts w:ascii="Times New Roman" w:hAnsi="Times New Roman"/>
                <w:noProof/>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noProof/>
                <w:sz w:val="24"/>
                <w:szCs w:val="24"/>
              </w:rPr>
            </w:pPr>
            <w:r w:rsidRPr="00012508">
              <w:rPr>
                <w:rFonts w:ascii="Times New Roman" w:hAnsi="Times New Roman"/>
                <w:noProof/>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noProof/>
                <w:sz w:val="24"/>
                <w:szCs w:val="24"/>
              </w:rPr>
            </w:pPr>
            <w:r w:rsidRPr="00012508">
              <w:rPr>
                <w:rFonts w:ascii="Times New Roman" w:hAnsi="Times New Roman"/>
                <w:noProof/>
                <w:sz w:val="24"/>
                <w:szCs w:val="24"/>
              </w:rPr>
              <w:t>-</w:t>
            </w:r>
          </w:p>
        </w:tc>
      </w:tr>
      <w:tr w:rsidR="00BF66BE" w:rsidRPr="00012508" w:rsidTr="004333AD">
        <w:trPr>
          <w:trHeight w:val="145"/>
        </w:trPr>
        <w:tc>
          <w:tcPr>
            <w:tcW w:w="8106" w:type="dxa"/>
            <w:gridSpan w:val="9"/>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noProof/>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r>
      <w:tr w:rsidR="00BF66BE" w:rsidRPr="00012508" w:rsidTr="004333AD">
        <w:trPr>
          <w:trHeight w:val="270"/>
        </w:trPr>
        <w:tc>
          <w:tcPr>
            <w:tcW w:w="869" w:type="dxa"/>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both"/>
              <w:rPr>
                <w:rFonts w:ascii="Times New Roman" w:hAnsi="Times New Roman"/>
                <w:sz w:val="24"/>
                <w:szCs w:val="24"/>
              </w:rPr>
            </w:pPr>
            <w:r w:rsidRPr="00012508">
              <w:rPr>
                <w:rFonts w:ascii="Times New Roman" w:hAnsi="Times New Roman"/>
                <w:sz w:val="24"/>
                <w:szCs w:val="24"/>
              </w:rPr>
              <w:t>3.1.</w:t>
            </w:r>
          </w:p>
        </w:tc>
        <w:tc>
          <w:tcPr>
            <w:tcW w:w="2677" w:type="dxa"/>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both"/>
              <w:rPr>
                <w:rFonts w:ascii="Times New Roman" w:hAnsi="Times New Roman"/>
                <w:sz w:val="24"/>
                <w:szCs w:val="24"/>
              </w:rPr>
            </w:pPr>
            <w:r w:rsidRPr="00012508">
              <w:rPr>
                <w:rFonts w:ascii="Times New Roman" w:hAnsi="Times New Roman"/>
                <w:sz w:val="24"/>
                <w:szCs w:val="24"/>
              </w:rPr>
              <w:t>выявление пустующих и нерационально используемых земель и своевременное вовлечение их в хозяйственный оборот</w:t>
            </w:r>
          </w:p>
        </w:tc>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spacing w:after="0"/>
              <w:rPr>
                <w:rFonts w:ascii="Times New Roman" w:hAnsi="Times New Roman"/>
                <w:noProof/>
                <w:sz w:val="24"/>
                <w:szCs w:val="24"/>
              </w:rPr>
            </w:pPr>
            <w:r w:rsidRPr="00012508">
              <w:rPr>
                <w:rFonts w:ascii="Times New Roman" w:hAnsi="Times New Roman"/>
                <w:noProof/>
                <w:sz w:val="24"/>
                <w:szCs w:val="24"/>
              </w:rPr>
              <w:t>прочие расходы</w:t>
            </w:r>
          </w:p>
        </w:tc>
        <w:tc>
          <w:tcPr>
            <w:tcW w:w="1367" w:type="dxa"/>
            <w:gridSpan w:val="3"/>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both"/>
              <w:rPr>
                <w:rFonts w:ascii="Times New Roman" w:hAnsi="Times New Roman"/>
                <w:sz w:val="24"/>
                <w:szCs w:val="24"/>
              </w:rPr>
            </w:pPr>
            <w:r w:rsidRPr="00012508">
              <w:rPr>
                <w:rFonts w:ascii="Times New Roman" w:hAnsi="Times New Roman"/>
                <w:sz w:val="24"/>
                <w:szCs w:val="24"/>
              </w:rPr>
              <w:t>20</w:t>
            </w:r>
            <w:r>
              <w:rPr>
                <w:rFonts w:ascii="Times New Roman" w:hAnsi="Times New Roman"/>
                <w:sz w:val="24"/>
                <w:szCs w:val="24"/>
              </w:rPr>
              <w:t>22</w:t>
            </w:r>
            <w:r w:rsidRPr="00012508">
              <w:rPr>
                <w:rFonts w:ascii="Times New Roman" w:hAnsi="Times New Roman"/>
                <w:sz w:val="24"/>
                <w:szCs w:val="24"/>
              </w:rPr>
              <w:t xml:space="preserve"> - 202</w:t>
            </w:r>
            <w:r>
              <w:rPr>
                <w:rFonts w:ascii="Times New Roman" w:hAnsi="Times New Roman"/>
                <w:sz w:val="24"/>
                <w:szCs w:val="24"/>
              </w:rPr>
              <w:t>4</w:t>
            </w:r>
          </w:p>
        </w:tc>
        <w:tc>
          <w:tcPr>
            <w:tcW w:w="1633" w:type="dxa"/>
            <w:gridSpan w:val="2"/>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proofErr w:type="spellStart"/>
            <w:r w:rsidRPr="00012508">
              <w:rPr>
                <w:rFonts w:ascii="Times New Roman" w:hAnsi="Times New Roman"/>
                <w:sz w:val="24"/>
                <w:szCs w:val="24"/>
              </w:rPr>
              <w:t>Админист</w:t>
            </w:r>
            <w:proofErr w:type="spellEnd"/>
            <w:r>
              <w:rPr>
                <w:rFonts w:ascii="Times New Roman" w:hAnsi="Times New Roman"/>
                <w:sz w:val="24"/>
                <w:szCs w:val="24"/>
              </w:rPr>
              <w:t>-</w:t>
            </w:r>
            <w:r w:rsidRPr="00012508">
              <w:rPr>
                <w:rFonts w:ascii="Times New Roman" w:hAnsi="Times New Roman"/>
                <w:sz w:val="24"/>
                <w:szCs w:val="24"/>
              </w:rPr>
              <w:t xml:space="preserve">рация </w:t>
            </w:r>
            <w:r>
              <w:rPr>
                <w:rFonts w:ascii="Times New Roman" w:hAnsi="Times New Roman"/>
                <w:sz w:val="24"/>
                <w:szCs w:val="24"/>
              </w:rPr>
              <w:t>Нахратов</w:t>
            </w:r>
            <w:proofErr w:type="gramStart"/>
            <w:r>
              <w:rPr>
                <w:rFonts w:ascii="Times New Roman" w:hAnsi="Times New Roman"/>
                <w:sz w:val="24"/>
                <w:szCs w:val="24"/>
              </w:rPr>
              <w:t>с-</w:t>
            </w:r>
            <w:proofErr w:type="gramEnd"/>
            <w:r>
              <w:rPr>
                <w:rFonts w:ascii="Times New Roman" w:hAnsi="Times New Roman"/>
                <w:sz w:val="24"/>
                <w:szCs w:val="24"/>
              </w:rPr>
              <w:t xml:space="preserve"> кого</w:t>
            </w:r>
            <w:r w:rsidRPr="00012508">
              <w:rPr>
                <w:rFonts w:ascii="Times New Roman" w:hAnsi="Times New Roman"/>
                <w:sz w:val="24"/>
                <w:szCs w:val="24"/>
              </w:rPr>
              <w:t xml:space="preserve"> сельсовета</w:t>
            </w: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 xml:space="preserve">Всего, в </w:t>
            </w:r>
            <w:proofErr w:type="spellStart"/>
            <w:r w:rsidRPr="00012508">
              <w:rPr>
                <w:rFonts w:ascii="Times New Roman" w:hAnsi="Times New Roman"/>
                <w:sz w:val="24"/>
                <w:szCs w:val="24"/>
              </w:rPr>
              <w:t>т.ч</w:t>
            </w:r>
            <w:proofErr w:type="spellEnd"/>
            <w:r w:rsidRPr="00012508">
              <w:rPr>
                <w:rFonts w:ascii="Times New Roman" w:hAnsi="Times New Roman"/>
                <w:sz w:val="24"/>
                <w:szCs w:val="24"/>
              </w:rPr>
              <w:t>.</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b/>
                <w:noProof/>
                <w:sz w:val="24"/>
                <w:szCs w:val="24"/>
              </w:rPr>
            </w:pPr>
            <w:r w:rsidRPr="00012508">
              <w:rPr>
                <w:rFonts w:ascii="Times New Roman" w:hAnsi="Times New Roman"/>
                <w:b/>
                <w:noProof/>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b/>
                <w:noProof/>
                <w:sz w:val="24"/>
                <w:szCs w:val="24"/>
              </w:rPr>
            </w:pPr>
            <w:r w:rsidRPr="00012508">
              <w:rPr>
                <w:rFonts w:ascii="Times New Roman" w:hAnsi="Times New Roman"/>
                <w:b/>
                <w:noProof/>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b/>
                <w:noProof/>
                <w:sz w:val="24"/>
                <w:szCs w:val="24"/>
              </w:rPr>
            </w:pPr>
            <w:r w:rsidRPr="00012508">
              <w:rPr>
                <w:rFonts w:ascii="Times New Roman" w:hAnsi="Times New Roman"/>
                <w:b/>
                <w:noProof/>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b/>
                <w:noProof/>
                <w:sz w:val="24"/>
                <w:szCs w:val="24"/>
              </w:rPr>
            </w:pPr>
            <w:r w:rsidRPr="00012508">
              <w:rPr>
                <w:rFonts w:ascii="Times New Roman" w:hAnsi="Times New Roman"/>
                <w:b/>
                <w:noProof/>
                <w:sz w:val="24"/>
                <w:szCs w:val="24"/>
              </w:rPr>
              <w:t>-</w:t>
            </w:r>
          </w:p>
        </w:tc>
      </w:tr>
      <w:tr w:rsidR="00BF66BE"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noProof/>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r>
      <w:tr w:rsidR="00BF66BE"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noProof/>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r>
      <w:tr w:rsidR="00BF66BE"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noProof/>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b/>
                <w:noProof/>
                <w:sz w:val="24"/>
                <w:szCs w:val="24"/>
              </w:rPr>
            </w:pPr>
            <w:r w:rsidRPr="00012508">
              <w:rPr>
                <w:rFonts w:ascii="Times New Roman" w:hAnsi="Times New Roman"/>
                <w:b/>
                <w:noProof/>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b/>
                <w:noProof/>
                <w:sz w:val="24"/>
                <w:szCs w:val="24"/>
              </w:rPr>
            </w:pPr>
            <w:r w:rsidRPr="00012508">
              <w:rPr>
                <w:rFonts w:ascii="Times New Roman" w:hAnsi="Times New Roman"/>
                <w:b/>
                <w:noProof/>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b/>
                <w:noProof/>
                <w:sz w:val="24"/>
                <w:szCs w:val="24"/>
              </w:rPr>
            </w:pPr>
            <w:r w:rsidRPr="00012508">
              <w:rPr>
                <w:rFonts w:ascii="Times New Roman" w:hAnsi="Times New Roman"/>
                <w:b/>
                <w:noProof/>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b/>
                <w:noProof/>
                <w:sz w:val="24"/>
                <w:szCs w:val="24"/>
              </w:rPr>
            </w:pPr>
            <w:r w:rsidRPr="00012508">
              <w:rPr>
                <w:rFonts w:ascii="Times New Roman" w:hAnsi="Times New Roman"/>
                <w:b/>
                <w:noProof/>
                <w:sz w:val="24"/>
                <w:szCs w:val="24"/>
              </w:rPr>
              <w:t>-</w:t>
            </w:r>
          </w:p>
        </w:tc>
      </w:tr>
      <w:tr w:rsidR="00BF66BE"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noProof/>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r>
      <w:tr w:rsidR="00BF66BE" w:rsidRPr="00012508" w:rsidTr="004333AD">
        <w:trPr>
          <w:trHeight w:val="288"/>
        </w:trPr>
        <w:tc>
          <w:tcPr>
            <w:tcW w:w="869" w:type="dxa"/>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both"/>
              <w:rPr>
                <w:rFonts w:ascii="Times New Roman" w:hAnsi="Times New Roman"/>
                <w:sz w:val="24"/>
                <w:szCs w:val="24"/>
              </w:rPr>
            </w:pPr>
            <w:r w:rsidRPr="00012508">
              <w:rPr>
                <w:rFonts w:ascii="Times New Roman" w:hAnsi="Times New Roman"/>
                <w:sz w:val="24"/>
                <w:szCs w:val="24"/>
              </w:rPr>
              <w:t>3.2.</w:t>
            </w:r>
          </w:p>
        </w:tc>
        <w:tc>
          <w:tcPr>
            <w:tcW w:w="2677" w:type="dxa"/>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both"/>
              <w:rPr>
                <w:rFonts w:ascii="Times New Roman" w:hAnsi="Times New Roman"/>
                <w:sz w:val="24"/>
                <w:szCs w:val="24"/>
              </w:rPr>
            </w:pPr>
            <w:r w:rsidRPr="00012508">
              <w:rPr>
                <w:rFonts w:ascii="Times New Roman" w:hAnsi="Times New Roman"/>
                <w:sz w:val="24"/>
                <w:szCs w:val="24"/>
              </w:rPr>
              <w:t xml:space="preserve">выявление  фактов самовольного занятия земельных участков, осуществление муниципального земельного </w:t>
            </w:r>
            <w:proofErr w:type="gramStart"/>
            <w:r w:rsidRPr="00012508">
              <w:rPr>
                <w:rFonts w:ascii="Times New Roman" w:hAnsi="Times New Roman"/>
                <w:sz w:val="24"/>
                <w:szCs w:val="24"/>
              </w:rPr>
              <w:t>контроля за</w:t>
            </w:r>
            <w:proofErr w:type="gramEnd"/>
            <w:r w:rsidRPr="00012508">
              <w:rPr>
                <w:rFonts w:ascii="Times New Roman" w:hAnsi="Times New Roman"/>
                <w:sz w:val="24"/>
                <w:szCs w:val="24"/>
              </w:rPr>
              <w:t xml:space="preserve"> использованием земельных участков и соблюдением земельного законодательства</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BF66BE" w:rsidRPr="00012508" w:rsidRDefault="00BF66BE" w:rsidP="00BF66BE">
            <w:pPr>
              <w:widowControl w:val="0"/>
              <w:autoSpaceDE w:val="0"/>
              <w:autoSpaceDN w:val="0"/>
              <w:adjustRightInd w:val="0"/>
              <w:spacing w:after="0"/>
              <w:jc w:val="both"/>
              <w:rPr>
                <w:rFonts w:ascii="Times New Roman" w:hAnsi="Times New Roman"/>
                <w:noProof/>
                <w:sz w:val="24"/>
                <w:szCs w:val="24"/>
              </w:rPr>
            </w:pPr>
            <w:r w:rsidRPr="00012508">
              <w:rPr>
                <w:rFonts w:ascii="Times New Roman" w:hAnsi="Times New Roman"/>
                <w:noProof/>
                <w:sz w:val="24"/>
                <w:szCs w:val="24"/>
              </w:rPr>
              <w:t>прочие расходы</w:t>
            </w:r>
          </w:p>
          <w:p w:rsidR="00BF66BE" w:rsidRPr="00012508" w:rsidRDefault="00BF66BE" w:rsidP="00BF66BE">
            <w:pPr>
              <w:widowControl w:val="0"/>
              <w:autoSpaceDE w:val="0"/>
              <w:autoSpaceDN w:val="0"/>
              <w:adjustRightInd w:val="0"/>
              <w:spacing w:after="0"/>
              <w:jc w:val="both"/>
              <w:rPr>
                <w:rFonts w:ascii="Times New Roman" w:hAnsi="Times New Roman"/>
                <w:sz w:val="24"/>
                <w:szCs w:val="24"/>
              </w:rPr>
            </w:pPr>
          </w:p>
        </w:tc>
        <w:tc>
          <w:tcPr>
            <w:tcW w:w="1367" w:type="dxa"/>
            <w:gridSpan w:val="3"/>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both"/>
              <w:rPr>
                <w:rFonts w:ascii="Times New Roman" w:hAnsi="Times New Roman"/>
                <w:sz w:val="24"/>
                <w:szCs w:val="24"/>
              </w:rPr>
            </w:pPr>
            <w:r w:rsidRPr="00012508">
              <w:rPr>
                <w:rFonts w:ascii="Times New Roman" w:hAnsi="Times New Roman"/>
                <w:sz w:val="24"/>
                <w:szCs w:val="24"/>
              </w:rPr>
              <w:t>20</w:t>
            </w:r>
            <w:r>
              <w:rPr>
                <w:rFonts w:ascii="Times New Roman" w:hAnsi="Times New Roman"/>
                <w:sz w:val="24"/>
                <w:szCs w:val="24"/>
              </w:rPr>
              <w:t>22</w:t>
            </w:r>
            <w:r w:rsidRPr="00012508">
              <w:rPr>
                <w:rFonts w:ascii="Times New Roman" w:hAnsi="Times New Roman"/>
                <w:sz w:val="24"/>
                <w:szCs w:val="24"/>
              </w:rPr>
              <w:t xml:space="preserve"> - 202</w:t>
            </w:r>
            <w:r>
              <w:rPr>
                <w:rFonts w:ascii="Times New Roman" w:hAnsi="Times New Roman"/>
                <w:sz w:val="24"/>
                <w:szCs w:val="24"/>
              </w:rPr>
              <w:t>4</w:t>
            </w:r>
          </w:p>
        </w:tc>
        <w:tc>
          <w:tcPr>
            <w:tcW w:w="1633" w:type="dxa"/>
            <w:gridSpan w:val="2"/>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proofErr w:type="spellStart"/>
            <w:r w:rsidRPr="00012508">
              <w:rPr>
                <w:rFonts w:ascii="Times New Roman" w:hAnsi="Times New Roman"/>
                <w:sz w:val="24"/>
                <w:szCs w:val="24"/>
              </w:rPr>
              <w:t>Админист</w:t>
            </w:r>
            <w:proofErr w:type="spellEnd"/>
            <w:r>
              <w:rPr>
                <w:rFonts w:ascii="Times New Roman" w:hAnsi="Times New Roman"/>
                <w:sz w:val="24"/>
                <w:szCs w:val="24"/>
              </w:rPr>
              <w:t>-</w:t>
            </w:r>
            <w:r w:rsidRPr="00012508">
              <w:rPr>
                <w:rFonts w:ascii="Times New Roman" w:hAnsi="Times New Roman"/>
                <w:sz w:val="24"/>
                <w:szCs w:val="24"/>
              </w:rPr>
              <w:t xml:space="preserve">рация </w:t>
            </w:r>
            <w:r>
              <w:rPr>
                <w:rFonts w:ascii="Times New Roman" w:hAnsi="Times New Roman"/>
                <w:sz w:val="24"/>
                <w:szCs w:val="24"/>
              </w:rPr>
              <w:t>Нахратов</w:t>
            </w:r>
            <w:proofErr w:type="gramStart"/>
            <w:r>
              <w:rPr>
                <w:rFonts w:ascii="Times New Roman" w:hAnsi="Times New Roman"/>
                <w:sz w:val="24"/>
                <w:szCs w:val="24"/>
              </w:rPr>
              <w:t>с-</w:t>
            </w:r>
            <w:proofErr w:type="gramEnd"/>
            <w:r>
              <w:rPr>
                <w:rFonts w:ascii="Times New Roman" w:hAnsi="Times New Roman"/>
                <w:sz w:val="24"/>
                <w:szCs w:val="24"/>
              </w:rPr>
              <w:t xml:space="preserve"> кого</w:t>
            </w:r>
            <w:r w:rsidRPr="00012508">
              <w:rPr>
                <w:rFonts w:ascii="Times New Roman" w:hAnsi="Times New Roman"/>
                <w:sz w:val="24"/>
                <w:szCs w:val="24"/>
              </w:rPr>
              <w:t xml:space="preserve"> сельсовета</w:t>
            </w: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 xml:space="preserve">Всего, в </w:t>
            </w:r>
            <w:proofErr w:type="spellStart"/>
            <w:r w:rsidRPr="00012508">
              <w:rPr>
                <w:rFonts w:ascii="Times New Roman" w:hAnsi="Times New Roman"/>
                <w:sz w:val="24"/>
                <w:szCs w:val="24"/>
              </w:rPr>
              <w:t>т.ч</w:t>
            </w:r>
            <w:proofErr w:type="spellEnd"/>
            <w:r w:rsidRPr="00012508">
              <w:rPr>
                <w:rFonts w:ascii="Times New Roman" w:hAnsi="Times New Roman"/>
                <w:sz w:val="24"/>
                <w:szCs w:val="24"/>
              </w:rPr>
              <w:t>.</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r>
      <w:tr w:rsidR="00BF66BE"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r>
      <w:tr w:rsidR="00BF66BE"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r>
      <w:tr w:rsidR="00BF66BE"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r>
      <w:tr w:rsidR="00BF66BE"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F66BE">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F66BE">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r>
      <w:tr w:rsidR="00BF66BE" w:rsidRPr="00012508" w:rsidTr="004333AD">
        <w:trPr>
          <w:trHeight w:val="271"/>
        </w:trPr>
        <w:tc>
          <w:tcPr>
            <w:tcW w:w="869" w:type="dxa"/>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both"/>
              <w:rPr>
                <w:rFonts w:ascii="Times New Roman" w:hAnsi="Times New Roman"/>
                <w:sz w:val="24"/>
                <w:szCs w:val="24"/>
              </w:rPr>
            </w:pPr>
            <w:r w:rsidRPr="00012508">
              <w:rPr>
                <w:rFonts w:ascii="Times New Roman" w:hAnsi="Times New Roman"/>
                <w:sz w:val="24"/>
                <w:szCs w:val="24"/>
              </w:rPr>
              <w:lastRenderedPageBreak/>
              <w:t>3.3.</w:t>
            </w:r>
          </w:p>
        </w:tc>
        <w:tc>
          <w:tcPr>
            <w:tcW w:w="2677" w:type="dxa"/>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spacing w:after="0"/>
              <w:rPr>
                <w:rFonts w:ascii="Times New Roman" w:hAnsi="Times New Roman"/>
                <w:noProof/>
                <w:sz w:val="24"/>
                <w:szCs w:val="24"/>
              </w:rPr>
            </w:pPr>
            <w:r w:rsidRPr="00012508">
              <w:rPr>
                <w:rFonts w:ascii="Times New Roman" w:hAnsi="Times New Roman"/>
                <w:sz w:val="24"/>
                <w:szCs w:val="24"/>
              </w:rPr>
              <w:t>разъяснение гражданам земельного законодательства РФ</w:t>
            </w:r>
          </w:p>
        </w:tc>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both"/>
              <w:rPr>
                <w:rFonts w:ascii="Times New Roman" w:hAnsi="Times New Roman"/>
                <w:sz w:val="24"/>
                <w:szCs w:val="24"/>
              </w:rPr>
            </w:pPr>
            <w:r w:rsidRPr="00012508">
              <w:rPr>
                <w:rFonts w:ascii="Times New Roman" w:hAnsi="Times New Roman"/>
                <w:sz w:val="24"/>
                <w:szCs w:val="24"/>
              </w:rPr>
              <w:t>прочие расходы</w:t>
            </w:r>
          </w:p>
        </w:tc>
        <w:tc>
          <w:tcPr>
            <w:tcW w:w="1367" w:type="dxa"/>
            <w:gridSpan w:val="3"/>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4333AD">
            <w:pPr>
              <w:widowControl w:val="0"/>
              <w:autoSpaceDE w:val="0"/>
              <w:autoSpaceDN w:val="0"/>
              <w:adjustRightInd w:val="0"/>
              <w:spacing w:after="0"/>
              <w:jc w:val="both"/>
              <w:rPr>
                <w:rFonts w:ascii="Times New Roman" w:hAnsi="Times New Roman"/>
                <w:sz w:val="24"/>
                <w:szCs w:val="24"/>
              </w:rPr>
            </w:pPr>
            <w:r w:rsidRPr="00012508">
              <w:rPr>
                <w:rFonts w:ascii="Times New Roman" w:hAnsi="Times New Roman"/>
                <w:sz w:val="24"/>
                <w:szCs w:val="24"/>
              </w:rPr>
              <w:t>20</w:t>
            </w:r>
            <w:r>
              <w:rPr>
                <w:rFonts w:ascii="Times New Roman" w:hAnsi="Times New Roman"/>
                <w:sz w:val="24"/>
                <w:szCs w:val="24"/>
              </w:rPr>
              <w:t>22</w:t>
            </w:r>
            <w:r w:rsidRPr="00012508">
              <w:rPr>
                <w:rFonts w:ascii="Times New Roman" w:hAnsi="Times New Roman"/>
                <w:sz w:val="24"/>
                <w:szCs w:val="24"/>
              </w:rPr>
              <w:t xml:space="preserve"> - 202</w:t>
            </w:r>
            <w:r>
              <w:rPr>
                <w:rFonts w:ascii="Times New Roman" w:hAnsi="Times New Roman"/>
                <w:sz w:val="24"/>
                <w:szCs w:val="24"/>
              </w:rPr>
              <w:t>4</w:t>
            </w:r>
          </w:p>
        </w:tc>
        <w:tc>
          <w:tcPr>
            <w:tcW w:w="1633" w:type="dxa"/>
            <w:gridSpan w:val="2"/>
            <w:vMerge w:val="restart"/>
            <w:tcBorders>
              <w:top w:val="single" w:sz="4" w:space="0" w:color="auto"/>
              <w:left w:val="single" w:sz="4" w:space="0" w:color="auto"/>
              <w:bottom w:val="single" w:sz="4" w:space="0" w:color="auto"/>
              <w:right w:val="single" w:sz="4" w:space="0" w:color="auto"/>
            </w:tcBorders>
            <w:hideMark/>
          </w:tcPr>
          <w:p w:rsidR="00BF66BE" w:rsidRPr="00012508" w:rsidRDefault="00BF66BE" w:rsidP="00B918FF">
            <w:pPr>
              <w:widowControl w:val="0"/>
              <w:autoSpaceDE w:val="0"/>
              <w:autoSpaceDN w:val="0"/>
              <w:adjustRightInd w:val="0"/>
              <w:spacing w:after="0" w:line="240" w:lineRule="auto"/>
              <w:jc w:val="both"/>
              <w:rPr>
                <w:rFonts w:ascii="Times New Roman" w:hAnsi="Times New Roman"/>
                <w:sz w:val="24"/>
                <w:szCs w:val="24"/>
              </w:rPr>
            </w:pPr>
            <w:proofErr w:type="spellStart"/>
            <w:r w:rsidRPr="00012508">
              <w:rPr>
                <w:rFonts w:ascii="Times New Roman" w:hAnsi="Times New Roman"/>
                <w:sz w:val="24"/>
                <w:szCs w:val="24"/>
              </w:rPr>
              <w:t>Админист</w:t>
            </w:r>
            <w:proofErr w:type="spellEnd"/>
            <w:r>
              <w:rPr>
                <w:rFonts w:ascii="Times New Roman" w:hAnsi="Times New Roman"/>
                <w:sz w:val="24"/>
                <w:szCs w:val="24"/>
              </w:rPr>
              <w:t>-</w:t>
            </w:r>
            <w:r w:rsidRPr="00012508">
              <w:rPr>
                <w:rFonts w:ascii="Times New Roman" w:hAnsi="Times New Roman"/>
                <w:sz w:val="24"/>
                <w:szCs w:val="24"/>
              </w:rPr>
              <w:t xml:space="preserve">рация </w:t>
            </w:r>
            <w:r>
              <w:rPr>
                <w:rFonts w:ascii="Times New Roman" w:hAnsi="Times New Roman"/>
                <w:sz w:val="24"/>
                <w:szCs w:val="24"/>
              </w:rPr>
              <w:t>Нахратов</w:t>
            </w:r>
            <w:proofErr w:type="gramStart"/>
            <w:r>
              <w:rPr>
                <w:rFonts w:ascii="Times New Roman" w:hAnsi="Times New Roman"/>
                <w:sz w:val="24"/>
                <w:szCs w:val="24"/>
              </w:rPr>
              <w:t>с-</w:t>
            </w:r>
            <w:proofErr w:type="gramEnd"/>
            <w:r>
              <w:rPr>
                <w:rFonts w:ascii="Times New Roman" w:hAnsi="Times New Roman"/>
                <w:sz w:val="24"/>
                <w:szCs w:val="24"/>
              </w:rPr>
              <w:t xml:space="preserve"> кого</w:t>
            </w:r>
            <w:r w:rsidRPr="00012508">
              <w:rPr>
                <w:rFonts w:ascii="Times New Roman" w:hAnsi="Times New Roman"/>
                <w:sz w:val="24"/>
                <w:szCs w:val="24"/>
              </w:rPr>
              <w:t xml:space="preserve"> сельсовета</w:t>
            </w: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 xml:space="preserve">Всего, в </w:t>
            </w:r>
            <w:proofErr w:type="spellStart"/>
            <w:r w:rsidRPr="00012508">
              <w:rPr>
                <w:rFonts w:ascii="Times New Roman" w:hAnsi="Times New Roman"/>
                <w:sz w:val="24"/>
                <w:szCs w:val="24"/>
              </w:rPr>
              <w:t>т.ч</w:t>
            </w:r>
            <w:proofErr w:type="spellEnd"/>
            <w:r w:rsidRPr="00012508">
              <w:rPr>
                <w:rFonts w:ascii="Times New Roman" w:hAnsi="Times New Roman"/>
                <w:sz w:val="24"/>
                <w:szCs w:val="24"/>
              </w:rPr>
              <w:t>.</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b/>
                <w:noProof/>
                <w:sz w:val="24"/>
                <w:szCs w:val="24"/>
              </w:rPr>
            </w:pPr>
            <w:r w:rsidRPr="00012508">
              <w:rPr>
                <w:rFonts w:ascii="Times New Roman" w:hAnsi="Times New Roman"/>
                <w:b/>
                <w:noProof/>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b/>
                <w:noProof/>
                <w:sz w:val="24"/>
                <w:szCs w:val="24"/>
              </w:rPr>
            </w:pPr>
            <w:r w:rsidRPr="00012508">
              <w:rPr>
                <w:rFonts w:ascii="Times New Roman" w:hAnsi="Times New Roman"/>
                <w:b/>
                <w:noProof/>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b/>
                <w:noProof/>
                <w:sz w:val="24"/>
                <w:szCs w:val="24"/>
              </w:rPr>
            </w:pPr>
            <w:r w:rsidRPr="00012508">
              <w:rPr>
                <w:rFonts w:ascii="Times New Roman" w:hAnsi="Times New Roman"/>
                <w:b/>
                <w:noProof/>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b/>
                <w:noProof/>
                <w:sz w:val="24"/>
                <w:szCs w:val="24"/>
              </w:rPr>
            </w:pPr>
            <w:r w:rsidRPr="00012508">
              <w:rPr>
                <w:rFonts w:ascii="Times New Roman" w:hAnsi="Times New Roman"/>
                <w:b/>
                <w:noProof/>
                <w:sz w:val="24"/>
                <w:szCs w:val="24"/>
              </w:rPr>
              <w:t>-</w:t>
            </w:r>
          </w:p>
        </w:tc>
      </w:tr>
      <w:tr w:rsidR="00BF66BE"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noProof/>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Областной бюджет</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r>
      <w:tr w:rsidR="00BF66BE"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noProof/>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Бюджет муниципального района</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r>
      <w:tr w:rsidR="00BF66BE"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noProof/>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Бюджет сельсовета</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noProof/>
                <w:sz w:val="24"/>
                <w:szCs w:val="24"/>
              </w:rPr>
            </w:pPr>
            <w:r w:rsidRPr="00012508">
              <w:rPr>
                <w:rFonts w:ascii="Times New Roman" w:hAnsi="Times New Roman"/>
                <w:noProof/>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noProof/>
                <w:sz w:val="24"/>
                <w:szCs w:val="24"/>
              </w:rPr>
            </w:pPr>
            <w:r w:rsidRPr="00012508">
              <w:rPr>
                <w:rFonts w:ascii="Times New Roman" w:hAnsi="Times New Roman"/>
                <w:noProof/>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noProof/>
                <w:sz w:val="24"/>
                <w:szCs w:val="24"/>
              </w:rPr>
            </w:pPr>
            <w:r w:rsidRPr="00012508">
              <w:rPr>
                <w:rFonts w:ascii="Times New Roman" w:hAnsi="Times New Roman"/>
                <w:noProof/>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noProof/>
                <w:sz w:val="24"/>
                <w:szCs w:val="24"/>
              </w:rPr>
            </w:pPr>
            <w:r w:rsidRPr="00012508">
              <w:rPr>
                <w:rFonts w:ascii="Times New Roman" w:hAnsi="Times New Roman"/>
                <w:noProof/>
                <w:sz w:val="24"/>
                <w:szCs w:val="24"/>
              </w:rPr>
              <w:t>-</w:t>
            </w:r>
          </w:p>
        </w:tc>
      </w:tr>
      <w:tr w:rsidR="00BF66BE" w:rsidRPr="00012508" w:rsidTr="004333AD">
        <w:trPr>
          <w:trHeight w:val="14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noProof/>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633" w:type="dxa"/>
            <w:gridSpan w:val="2"/>
            <w:vMerge/>
            <w:tcBorders>
              <w:top w:val="single" w:sz="4" w:space="0" w:color="auto"/>
              <w:left w:val="single" w:sz="4" w:space="0" w:color="auto"/>
              <w:bottom w:val="single" w:sz="4" w:space="0" w:color="auto"/>
              <w:right w:val="single" w:sz="4" w:space="0" w:color="auto"/>
            </w:tcBorders>
            <w:vAlign w:val="center"/>
            <w:hideMark/>
          </w:tcPr>
          <w:p w:rsidR="00BF66BE" w:rsidRPr="00012508" w:rsidRDefault="00BF66BE" w:rsidP="00BE3EFD">
            <w:pPr>
              <w:spacing w:after="0" w:line="240" w:lineRule="auto"/>
              <w:rPr>
                <w:rFonts w:ascii="Times New Roman" w:hAnsi="Times New Roman"/>
                <w:sz w:val="24"/>
                <w:szCs w:val="24"/>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line="240" w:lineRule="auto"/>
              <w:jc w:val="both"/>
              <w:rPr>
                <w:rFonts w:ascii="Times New Roman" w:hAnsi="Times New Roman"/>
                <w:sz w:val="24"/>
                <w:szCs w:val="24"/>
              </w:rPr>
            </w:pPr>
            <w:r w:rsidRPr="00012508">
              <w:rPr>
                <w:rFonts w:ascii="Times New Roman" w:hAnsi="Times New Roman"/>
                <w:sz w:val="24"/>
                <w:szCs w:val="24"/>
              </w:rPr>
              <w:t>Прочие источники</w:t>
            </w:r>
          </w:p>
        </w:tc>
        <w:tc>
          <w:tcPr>
            <w:tcW w:w="1078"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96" w:type="dxa"/>
            <w:gridSpan w:val="2"/>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987" w:type="dxa"/>
            <w:gridSpan w:val="4"/>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c>
          <w:tcPr>
            <w:tcW w:w="1520" w:type="dxa"/>
            <w:gridSpan w:val="3"/>
            <w:tcBorders>
              <w:top w:val="single" w:sz="4" w:space="0" w:color="auto"/>
              <w:left w:val="single" w:sz="4" w:space="0" w:color="auto"/>
              <w:bottom w:val="single" w:sz="4" w:space="0" w:color="auto"/>
              <w:right w:val="single" w:sz="4" w:space="0" w:color="auto"/>
            </w:tcBorders>
            <w:hideMark/>
          </w:tcPr>
          <w:p w:rsidR="00BF66BE" w:rsidRPr="00012508" w:rsidRDefault="00BF66BE" w:rsidP="00BE3EFD">
            <w:pPr>
              <w:widowControl w:val="0"/>
              <w:autoSpaceDE w:val="0"/>
              <w:autoSpaceDN w:val="0"/>
              <w:adjustRightInd w:val="0"/>
              <w:spacing w:after="0"/>
              <w:jc w:val="center"/>
              <w:rPr>
                <w:rFonts w:ascii="Times New Roman" w:hAnsi="Times New Roman"/>
                <w:sz w:val="24"/>
                <w:szCs w:val="24"/>
              </w:rPr>
            </w:pPr>
            <w:r w:rsidRPr="00012508">
              <w:rPr>
                <w:rFonts w:ascii="Times New Roman" w:hAnsi="Times New Roman"/>
                <w:sz w:val="24"/>
                <w:szCs w:val="24"/>
              </w:rPr>
              <w:t>-</w:t>
            </w:r>
          </w:p>
        </w:tc>
      </w:tr>
    </w:tbl>
    <w:p w:rsidR="00370C94" w:rsidRPr="00012508" w:rsidRDefault="00370C94" w:rsidP="00370C94">
      <w:pPr>
        <w:shd w:val="clear" w:color="auto" w:fill="FFFFFF"/>
        <w:ind w:right="-6" w:firstLine="540"/>
        <w:contextualSpacing/>
        <w:jc w:val="right"/>
        <w:rPr>
          <w:rFonts w:ascii="Times New Roman" w:hAnsi="Times New Roman"/>
          <w:sz w:val="24"/>
          <w:szCs w:val="24"/>
        </w:rPr>
      </w:pPr>
    </w:p>
    <w:p w:rsidR="00370C94" w:rsidRPr="00012508" w:rsidRDefault="00370C94" w:rsidP="00370C94">
      <w:pPr>
        <w:widowControl w:val="0"/>
        <w:autoSpaceDE w:val="0"/>
        <w:autoSpaceDN w:val="0"/>
        <w:adjustRightInd w:val="0"/>
        <w:spacing w:after="0" w:line="240" w:lineRule="auto"/>
        <w:jc w:val="center"/>
        <w:outlineLvl w:val="3"/>
        <w:rPr>
          <w:rFonts w:ascii="Times New Roman" w:eastAsia="Times New Roman" w:hAnsi="Times New Roman"/>
          <w:b/>
          <w:noProof/>
          <w:sz w:val="24"/>
          <w:szCs w:val="24"/>
        </w:rPr>
      </w:pPr>
      <w:r w:rsidRPr="00012508">
        <w:rPr>
          <w:rFonts w:ascii="Times New Roman" w:eastAsia="Times New Roman" w:hAnsi="Times New Roman"/>
          <w:b/>
          <w:bCs/>
          <w:noProof/>
          <w:color w:val="26282F"/>
          <w:sz w:val="24"/>
          <w:szCs w:val="24"/>
        </w:rPr>
        <w:t>2.5.</w:t>
      </w:r>
      <w:r w:rsidRPr="00012508">
        <w:rPr>
          <w:rFonts w:ascii="Times New Roman" w:eastAsia="Times New Roman" w:hAnsi="Times New Roman"/>
          <w:b/>
          <w:noProof/>
          <w:sz w:val="24"/>
          <w:szCs w:val="24"/>
        </w:rPr>
        <w:t>Объемы и источники финансирования Программы</w:t>
      </w:r>
    </w:p>
    <w:p w:rsidR="00370C94" w:rsidRPr="00012508" w:rsidRDefault="00370C94" w:rsidP="00370C94">
      <w:pPr>
        <w:spacing w:after="0" w:line="240" w:lineRule="auto"/>
        <w:ind w:firstLine="720"/>
        <w:jc w:val="both"/>
        <w:rPr>
          <w:rFonts w:ascii="Times New Roman" w:eastAsia="Times New Roman" w:hAnsi="Times New Roman"/>
          <w:noProof/>
          <w:sz w:val="24"/>
          <w:szCs w:val="24"/>
        </w:rPr>
      </w:pPr>
      <w:r w:rsidRPr="00012508">
        <w:rPr>
          <w:rFonts w:ascii="Times New Roman" w:eastAsia="Times New Roman" w:hAnsi="Times New Roman"/>
          <w:noProof/>
          <w:sz w:val="24"/>
          <w:szCs w:val="24"/>
        </w:rPr>
        <w:t>Финансовой основой реализации МП являются средства бюджета сельсовета. Возможность привлечения дополнительных средств для финансирования МП учитывается как прогноз софинансирования на основе соглашений (договоров) между участниками финансового обеспечения МП.</w:t>
      </w:r>
    </w:p>
    <w:p w:rsidR="00370C94" w:rsidRPr="00BF66BE" w:rsidRDefault="00370C94" w:rsidP="00370C94">
      <w:pPr>
        <w:spacing w:after="0" w:line="240" w:lineRule="auto"/>
        <w:jc w:val="right"/>
        <w:outlineLvl w:val="2"/>
        <w:rPr>
          <w:rFonts w:ascii="Times New Roman" w:eastAsia="Times New Roman" w:hAnsi="Times New Roman"/>
          <w:b/>
          <w:noProof/>
          <w:sz w:val="24"/>
          <w:szCs w:val="24"/>
        </w:rPr>
      </w:pPr>
      <w:r w:rsidRPr="00BF66BE">
        <w:rPr>
          <w:rFonts w:ascii="Times New Roman" w:eastAsia="Times New Roman" w:hAnsi="Times New Roman"/>
          <w:b/>
          <w:noProof/>
          <w:sz w:val="24"/>
          <w:szCs w:val="24"/>
        </w:rPr>
        <w:t>Таблица 2</w:t>
      </w:r>
    </w:p>
    <w:p w:rsidR="00370C94" w:rsidRPr="00012508" w:rsidRDefault="00370C94" w:rsidP="00370C94">
      <w:pPr>
        <w:spacing w:after="0" w:line="240" w:lineRule="auto"/>
        <w:jc w:val="center"/>
        <w:rPr>
          <w:rFonts w:ascii="Times New Roman" w:eastAsia="Times New Roman" w:hAnsi="Times New Roman"/>
          <w:noProof/>
          <w:sz w:val="24"/>
          <w:szCs w:val="24"/>
        </w:rPr>
      </w:pPr>
      <w:r w:rsidRPr="00012508">
        <w:rPr>
          <w:rFonts w:ascii="Times New Roman" w:eastAsia="Times New Roman" w:hAnsi="Times New Roman"/>
          <w:noProof/>
          <w:sz w:val="24"/>
          <w:szCs w:val="24"/>
        </w:rPr>
        <w:t>Структура финансирования, тыс. руб.</w:t>
      </w:r>
    </w:p>
    <w:tbl>
      <w:tblPr>
        <w:tblW w:w="10200" w:type="dxa"/>
        <w:tblInd w:w="70" w:type="dxa"/>
        <w:tblLayout w:type="fixed"/>
        <w:tblCellMar>
          <w:left w:w="70" w:type="dxa"/>
          <w:right w:w="70" w:type="dxa"/>
        </w:tblCellMar>
        <w:tblLook w:val="04A0" w:firstRow="1" w:lastRow="0" w:firstColumn="1" w:lastColumn="0" w:noHBand="0" w:noVBand="1"/>
      </w:tblPr>
      <w:tblGrid>
        <w:gridCol w:w="5243"/>
        <w:gridCol w:w="1275"/>
        <w:gridCol w:w="1275"/>
        <w:gridCol w:w="1274"/>
        <w:gridCol w:w="1133"/>
      </w:tblGrid>
      <w:tr w:rsidR="00370C94" w:rsidRPr="00012508" w:rsidTr="00B918FF">
        <w:trPr>
          <w:trHeight w:val="238"/>
        </w:trPr>
        <w:tc>
          <w:tcPr>
            <w:tcW w:w="5243" w:type="dxa"/>
            <w:vMerge w:val="restart"/>
            <w:tcBorders>
              <w:top w:val="single" w:sz="6" w:space="0" w:color="auto"/>
              <w:left w:val="single" w:sz="6" w:space="0" w:color="auto"/>
              <w:bottom w:val="single" w:sz="6" w:space="0" w:color="auto"/>
              <w:right w:val="single" w:sz="6" w:space="0" w:color="auto"/>
            </w:tcBorders>
            <w:vAlign w:val="center"/>
            <w:hideMark/>
          </w:tcPr>
          <w:p w:rsidR="00370C94" w:rsidRPr="00012508" w:rsidRDefault="00370C94">
            <w:pPr>
              <w:spacing w:after="0" w:line="240" w:lineRule="auto"/>
              <w:jc w:val="center"/>
              <w:rPr>
                <w:rFonts w:ascii="Times New Roman" w:eastAsia="Times New Roman" w:hAnsi="Times New Roman"/>
                <w:noProof/>
                <w:sz w:val="24"/>
                <w:szCs w:val="24"/>
              </w:rPr>
            </w:pPr>
            <w:r w:rsidRPr="00012508">
              <w:rPr>
                <w:rFonts w:ascii="Times New Roman" w:eastAsia="Times New Roman" w:hAnsi="Times New Roman"/>
                <w:noProof/>
                <w:sz w:val="24"/>
                <w:szCs w:val="24"/>
              </w:rPr>
              <w:t>Источники финансирования</w:t>
            </w:r>
          </w:p>
        </w:tc>
        <w:tc>
          <w:tcPr>
            <w:tcW w:w="4957" w:type="dxa"/>
            <w:gridSpan w:val="4"/>
            <w:tcBorders>
              <w:top w:val="single" w:sz="6" w:space="0" w:color="auto"/>
              <w:left w:val="single" w:sz="6" w:space="0" w:color="auto"/>
              <w:bottom w:val="single" w:sz="6" w:space="0" w:color="auto"/>
              <w:right w:val="single" w:sz="6" w:space="0" w:color="auto"/>
            </w:tcBorders>
            <w:vAlign w:val="center"/>
            <w:hideMark/>
          </w:tcPr>
          <w:p w:rsidR="00370C94" w:rsidRPr="00012508" w:rsidRDefault="00370C94">
            <w:pPr>
              <w:spacing w:after="0" w:line="240" w:lineRule="auto"/>
              <w:jc w:val="center"/>
              <w:rPr>
                <w:rFonts w:ascii="Times New Roman" w:eastAsia="Times New Roman" w:hAnsi="Times New Roman"/>
                <w:noProof/>
                <w:sz w:val="24"/>
                <w:szCs w:val="24"/>
              </w:rPr>
            </w:pPr>
            <w:r w:rsidRPr="00012508">
              <w:rPr>
                <w:rFonts w:ascii="Times New Roman" w:eastAsia="Times New Roman" w:hAnsi="Times New Roman"/>
                <w:noProof/>
                <w:sz w:val="24"/>
                <w:szCs w:val="24"/>
              </w:rPr>
              <w:t>Объем финансирования</w:t>
            </w:r>
          </w:p>
        </w:tc>
      </w:tr>
      <w:tr w:rsidR="00370C94" w:rsidRPr="00012508" w:rsidTr="00B918FF">
        <w:trPr>
          <w:trHeight w:val="238"/>
        </w:trPr>
        <w:tc>
          <w:tcPr>
            <w:tcW w:w="5243" w:type="dxa"/>
            <w:vMerge/>
            <w:tcBorders>
              <w:top w:val="single" w:sz="6" w:space="0" w:color="auto"/>
              <w:left w:val="single" w:sz="6" w:space="0" w:color="auto"/>
              <w:bottom w:val="single" w:sz="6" w:space="0" w:color="auto"/>
              <w:right w:val="single" w:sz="6" w:space="0" w:color="auto"/>
            </w:tcBorders>
            <w:vAlign w:val="center"/>
            <w:hideMark/>
          </w:tcPr>
          <w:p w:rsidR="00370C94" w:rsidRPr="00012508" w:rsidRDefault="00370C94">
            <w:pPr>
              <w:spacing w:after="0" w:line="240" w:lineRule="auto"/>
              <w:rPr>
                <w:rFonts w:ascii="Times New Roman" w:eastAsia="Times New Roman" w:hAnsi="Times New Roman"/>
                <w:noProof/>
                <w:sz w:val="24"/>
                <w:szCs w:val="24"/>
              </w:rPr>
            </w:pPr>
          </w:p>
        </w:tc>
        <w:tc>
          <w:tcPr>
            <w:tcW w:w="1275" w:type="dxa"/>
            <w:vMerge w:val="restart"/>
            <w:tcBorders>
              <w:top w:val="single" w:sz="6" w:space="0" w:color="auto"/>
              <w:left w:val="single" w:sz="6" w:space="0" w:color="auto"/>
              <w:bottom w:val="single" w:sz="6" w:space="0" w:color="auto"/>
              <w:right w:val="single" w:sz="6" w:space="0" w:color="auto"/>
            </w:tcBorders>
            <w:vAlign w:val="center"/>
            <w:hideMark/>
          </w:tcPr>
          <w:p w:rsidR="00370C94" w:rsidRPr="00012508" w:rsidRDefault="00370C94">
            <w:pPr>
              <w:spacing w:after="0" w:line="240" w:lineRule="auto"/>
              <w:jc w:val="center"/>
              <w:rPr>
                <w:rFonts w:ascii="Times New Roman" w:eastAsia="Times New Roman" w:hAnsi="Times New Roman"/>
                <w:noProof/>
                <w:sz w:val="24"/>
                <w:szCs w:val="24"/>
              </w:rPr>
            </w:pPr>
            <w:r w:rsidRPr="00012508">
              <w:rPr>
                <w:rFonts w:ascii="Times New Roman" w:eastAsia="Times New Roman" w:hAnsi="Times New Roman"/>
                <w:noProof/>
                <w:sz w:val="24"/>
                <w:szCs w:val="24"/>
              </w:rPr>
              <w:t>Всего</w:t>
            </w:r>
          </w:p>
        </w:tc>
        <w:tc>
          <w:tcPr>
            <w:tcW w:w="3682" w:type="dxa"/>
            <w:gridSpan w:val="3"/>
            <w:tcBorders>
              <w:top w:val="single" w:sz="6" w:space="0" w:color="auto"/>
              <w:left w:val="single" w:sz="6" w:space="0" w:color="auto"/>
              <w:bottom w:val="single" w:sz="6" w:space="0" w:color="auto"/>
              <w:right w:val="single" w:sz="6" w:space="0" w:color="auto"/>
            </w:tcBorders>
            <w:vAlign w:val="center"/>
            <w:hideMark/>
          </w:tcPr>
          <w:p w:rsidR="00370C94" w:rsidRPr="00012508" w:rsidRDefault="00370C94">
            <w:pPr>
              <w:spacing w:after="0" w:line="240" w:lineRule="auto"/>
              <w:jc w:val="center"/>
              <w:rPr>
                <w:rFonts w:ascii="Times New Roman" w:eastAsia="Times New Roman" w:hAnsi="Times New Roman"/>
                <w:noProof/>
                <w:sz w:val="24"/>
                <w:szCs w:val="24"/>
              </w:rPr>
            </w:pPr>
            <w:r w:rsidRPr="00012508">
              <w:rPr>
                <w:rFonts w:ascii="Times New Roman" w:eastAsia="Times New Roman" w:hAnsi="Times New Roman"/>
                <w:noProof/>
                <w:sz w:val="24"/>
                <w:szCs w:val="24"/>
              </w:rPr>
              <w:t>В том числе по годам</w:t>
            </w:r>
          </w:p>
        </w:tc>
      </w:tr>
      <w:tr w:rsidR="00370C94" w:rsidRPr="00012508" w:rsidTr="00B918FF">
        <w:trPr>
          <w:trHeight w:val="357"/>
        </w:trPr>
        <w:tc>
          <w:tcPr>
            <w:tcW w:w="5243" w:type="dxa"/>
            <w:vMerge/>
            <w:tcBorders>
              <w:top w:val="single" w:sz="6" w:space="0" w:color="auto"/>
              <w:left w:val="single" w:sz="6" w:space="0" w:color="auto"/>
              <w:bottom w:val="single" w:sz="6" w:space="0" w:color="auto"/>
              <w:right w:val="single" w:sz="6" w:space="0" w:color="auto"/>
            </w:tcBorders>
            <w:vAlign w:val="center"/>
            <w:hideMark/>
          </w:tcPr>
          <w:p w:rsidR="00370C94" w:rsidRPr="00012508" w:rsidRDefault="00370C94">
            <w:pPr>
              <w:spacing w:after="0" w:line="240" w:lineRule="auto"/>
              <w:rPr>
                <w:rFonts w:ascii="Times New Roman" w:eastAsia="Times New Roman" w:hAnsi="Times New Roman"/>
                <w:noProof/>
                <w:sz w:val="24"/>
                <w:szCs w:val="24"/>
              </w:rPr>
            </w:pPr>
          </w:p>
        </w:tc>
        <w:tc>
          <w:tcPr>
            <w:tcW w:w="1275" w:type="dxa"/>
            <w:vMerge/>
            <w:tcBorders>
              <w:top w:val="single" w:sz="6" w:space="0" w:color="auto"/>
              <w:left w:val="single" w:sz="6" w:space="0" w:color="auto"/>
              <w:bottom w:val="single" w:sz="6" w:space="0" w:color="auto"/>
              <w:right w:val="single" w:sz="6" w:space="0" w:color="auto"/>
            </w:tcBorders>
            <w:vAlign w:val="center"/>
            <w:hideMark/>
          </w:tcPr>
          <w:p w:rsidR="00370C94" w:rsidRPr="00012508" w:rsidRDefault="00370C94">
            <w:pPr>
              <w:spacing w:after="0" w:line="240" w:lineRule="auto"/>
              <w:rPr>
                <w:rFonts w:ascii="Times New Roman" w:eastAsia="Times New Roman" w:hAnsi="Times New Roman"/>
                <w:noProof/>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370C94" w:rsidRPr="00012508" w:rsidRDefault="00370C94" w:rsidP="00BE3EFD">
            <w:pPr>
              <w:spacing w:after="0" w:line="240" w:lineRule="auto"/>
              <w:jc w:val="center"/>
              <w:rPr>
                <w:rFonts w:ascii="Times New Roman" w:eastAsia="Times New Roman" w:hAnsi="Times New Roman"/>
                <w:noProof/>
                <w:sz w:val="24"/>
                <w:szCs w:val="24"/>
              </w:rPr>
            </w:pPr>
            <w:r w:rsidRPr="00012508">
              <w:rPr>
                <w:rFonts w:ascii="Times New Roman" w:eastAsia="Times New Roman" w:hAnsi="Times New Roman"/>
                <w:noProof/>
                <w:sz w:val="24"/>
                <w:szCs w:val="24"/>
              </w:rPr>
              <w:t>20</w:t>
            </w:r>
            <w:r w:rsidR="00BE3EFD">
              <w:rPr>
                <w:rFonts w:ascii="Times New Roman" w:eastAsia="Times New Roman" w:hAnsi="Times New Roman"/>
                <w:noProof/>
                <w:sz w:val="24"/>
                <w:szCs w:val="24"/>
              </w:rPr>
              <w:t>22</w:t>
            </w:r>
          </w:p>
        </w:tc>
        <w:tc>
          <w:tcPr>
            <w:tcW w:w="1274" w:type="dxa"/>
            <w:tcBorders>
              <w:top w:val="single" w:sz="6" w:space="0" w:color="auto"/>
              <w:left w:val="single" w:sz="6" w:space="0" w:color="auto"/>
              <w:bottom w:val="single" w:sz="6" w:space="0" w:color="auto"/>
              <w:right w:val="single" w:sz="6" w:space="0" w:color="auto"/>
            </w:tcBorders>
            <w:vAlign w:val="center"/>
            <w:hideMark/>
          </w:tcPr>
          <w:p w:rsidR="00370C94" w:rsidRPr="00012508" w:rsidRDefault="00370C94" w:rsidP="00BE3EFD">
            <w:pPr>
              <w:spacing w:after="0" w:line="240" w:lineRule="auto"/>
              <w:jc w:val="center"/>
              <w:rPr>
                <w:rFonts w:ascii="Times New Roman" w:eastAsia="Times New Roman" w:hAnsi="Times New Roman"/>
                <w:noProof/>
                <w:sz w:val="24"/>
                <w:szCs w:val="24"/>
              </w:rPr>
            </w:pPr>
            <w:r w:rsidRPr="00012508">
              <w:rPr>
                <w:rFonts w:ascii="Times New Roman" w:eastAsia="Times New Roman" w:hAnsi="Times New Roman"/>
                <w:noProof/>
                <w:sz w:val="24"/>
                <w:szCs w:val="24"/>
              </w:rPr>
              <w:t>20</w:t>
            </w:r>
            <w:r w:rsidR="00BE3EFD">
              <w:rPr>
                <w:rFonts w:ascii="Times New Roman" w:eastAsia="Times New Roman" w:hAnsi="Times New Roman"/>
                <w:noProof/>
                <w:sz w:val="24"/>
                <w:szCs w:val="24"/>
              </w:rPr>
              <w:t>23</w:t>
            </w:r>
          </w:p>
        </w:tc>
        <w:tc>
          <w:tcPr>
            <w:tcW w:w="1133" w:type="dxa"/>
            <w:tcBorders>
              <w:top w:val="single" w:sz="6" w:space="0" w:color="auto"/>
              <w:left w:val="single" w:sz="6" w:space="0" w:color="auto"/>
              <w:bottom w:val="single" w:sz="6" w:space="0" w:color="auto"/>
              <w:right w:val="single" w:sz="6" w:space="0" w:color="auto"/>
            </w:tcBorders>
            <w:vAlign w:val="center"/>
            <w:hideMark/>
          </w:tcPr>
          <w:p w:rsidR="00370C94" w:rsidRPr="00012508" w:rsidRDefault="00370C94" w:rsidP="00BE3EFD">
            <w:pPr>
              <w:spacing w:after="0" w:line="240" w:lineRule="auto"/>
              <w:jc w:val="center"/>
              <w:rPr>
                <w:rFonts w:ascii="Times New Roman" w:eastAsia="Times New Roman" w:hAnsi="Times New Roman"/>
                <w:noProof/>
                <w:sz w:val="24"/>
                <w:szCs w:val="24"/>
              </w:rPr>
            </w:pPr>
            <w:r w:rsidRPr="00012508">
              <w:rPr>
                <w:rFonts w:ascii="Times New Roman" w:eastAsia="Times New Roman" w:hAnsi="Times New Roman"/>
                <w:noProof/>
                <w:sz w:val="24"/>
                <w:szCs w:val="24"/>
              </w:rPr>
              <w:t>202</w:t>
            </w:r>
            <w:r w:rsidR="00BE3EFD">
              <w:rPr>
                <w:rFonts w:ascii="Times New Roman" w:eastAsia="Times New Roman" w:hAnsi="Times New Roman"/>
                <w:noProof/>
                <w:sz w:val="24"/>
                <w:szCs w:val="24"/>
              </w:rPr>
              <w:t>4</w:t>
            </w:r>
          </w:p>
        </w:tc>
      </w:tr>
      <w:tr w:rsidR="00B918FF" w:rsidRPr="00012508" w:rsidTr="00B918FF">
        <w:trPr>
          <w:trHeight w:val="475"/>
        </w:trPr>
        <w:tc>
          <w:tcPr>
            <w:tcW w:w="5243" w:type="dxa"/>
            <w:tcBorders>
              <w:top w:val="single" w:sz="6" w:space="0" w:color="auto"/>
              <w:left w:val="single" w:sz="6" w:space="0" w:color="auto"/>
              <w:bottom w:val="single" w:sz="6" w:space="0" w:color="auto"/>
              <w:right w:val="single" w:sz="6" w:space="0" w:color="auto"/>
            </w:tcBorders>
            <w:hideMark/>
          </w:tcPr>
          <w:p w:rsidR="00B918FF" w:rsidRPr="00012508" w:rsidRDefault="00B918FF">
            <w:pPr>
              <w:spacing w:after="0" w:line="240" w:lineRule="auto"/>
              <w:rPr>
                <w:rFonts w:ascii="Times New Roman" w:eastAsia="Times New Roman" w:hAnsi="Times New Roman"/>
                <w:noProof/>
                <w:sz w:val="24"/>
                <w:szCs w:val="24"/>
              </w:rPr>
            </w:pPr>
            <w:r w:rsidRPr="00012508">
              <w:rPr>
                <w:rFonts w:ascii="Times New Roman" w:eastAsia="Times New Roman" w:hAnsi="Times New Roman"/>
                <w:noProof/>
                <w:sz w:val="24"/>
                <w:szCs w:val="24"/>
              </w:rPr>
              <w:t>Бюджет сельсовета, в том числе:</w:t>
            </w:r>
          </w:p>
          <w:p w:rsidR="00B918FF" w:rsidRPr="00012508" w:rsidRDefault="00B918FF">
            <w:pPr>
              <w:spacing w:after="0" w:line="240" w:lineRule="auto"/>
              <w:rPr>
                <w:rFonts w:ascii="Times New Roman" w:eastAsia="Times New Roman" w:hAnsi="Times New Roman"/>
                <w:noProof/>
                <w:sz w:val="24"/>
                <w:szCs w:val="24"/>
              </w:rPr>
            </w:pPr>
            <w:r w:rsidRPr="00012508">
              <w:rPr>
                <w:rFonts w:ascii="Times New Roman" w:eastAsia="Times New Roman" w:hAnsi="Times New Roman"/>
                <w:noProof/>
                <w:sz w:val="24"/>
                <w:szCs w:val="24"/>
              </w:rPr>
              <w:t>- капитальные вложения</w:t>
            </w:r>
          </w:p>
          <w:p w:rsidR="00B918FF" w:rsidRPr="00012508" w:rsidRDefault="00B918FF">
            <w:pPr>
              <w:spacing w:after="0" w:line="240" w:lineRule="auto"/>
              <w:rPr>
                <w:rFonts w:ascii="Times New Roman" w:eastAsia="Times New Roman" w:hAnsi="Times New Roman"/>
                <w:noProof/>
                <w:sz w:val="24"/>
                <w:szCs w:val="24"/>
              </w:rPr>
            </w:pPr>
            <w:r w:rsidRPr="00012508">
              <w:rPr>
                <w:rFonts w:ascii="Times New Roman" w:eastAsia="Times New Roman" w:hAnsi="Times New Roman"/>
                <w:noProof/>
                <w:sz w:val="24"/>
                <w:szCs w:val="24"/>
              </w:rPr>
              <w:t>- прочие расходы</w:t>
            </w:r>
          </w:p>
        </w:tc>
        <w:tc>
          <w:tcPr>
            <w:tcW w:w="1275" w:type="dxa"/>
            <w:tcBorders>
              <w:top w:val="single" w:sz="6" w:space="0" w:color="auto"/>
              <w:left w:val="single" w:sz="6" w:space="0" w:color="auto"/>
              <w:bottom w:val="single" w:sz="6" w:space="0" w:color="auto"/>
              <w:right w:val="single" w:sz="6" w:space="0" w:color="auto"/>
            </w:tcBorders>
            <w:hideMark/>
          </w:tcPr>
          <w:p w:rsidR="00B918FF" w:rsidRPr="00CB77D5" w:rsidRDefault="00CB77D5">
            <w:pPr>
              <w:spacing w:after="0" w:line="240" w:lineRule="auto"/>
              <w:jc w:val="center"/>
              <w:rPr>
                <w:rFonts w:ascii="Times New Roman" w:eastAsia="Times New Roman" w:hAnsi="Times New Roman"/>
                <w:noProof/>
                <w:color w:val="FF0000"/>
                <w:sz w:val="24"/>
                <w:szCs w:val="24"/>
              </w:rPr>
            </w:pPr>
            <w:r>
              <w:rPr>
                <w:rFonts w:ascii="Times New Roman" w:eastAsia="Times New Roman" w:hAnsi="Times New Roman"/>
                <w:noProof/>
                <w:sz w:val="24"/>
                <w:szCs w:val="24"/>
              </w:rPr>
              <w:t>4</w:t>
            </w:r>
            <w:r w:rsidRPr="00CB77D5">
              <w:rPr>
                <w:rFonts w:ascii="Times New Roman" w:eastAsia="Times New Roman" w:hAnsi="Times New Roman"/>
                <w:noProof/>
                <w:sz w:val="24"/>
                <w:szCs w:val="24"/>
              </w:rPr>
              <w:t>5,0</w:t>
            </w:r>
          </w:p>
        </w:tc>
        <w:tc>
          <w:tcPr>
            <w:tcW w:w="1275" w:type="dxa"/>
            <w:tcBorders>
              <w:top w:val="single" w:sz="6" w:space="0" w:color="auto"/>
              <w:left w:val="single" w:sz="6" w:space="0" w:color="auto"/>
              <w:bottom w:val="single" w:sz="6" w:space="0" w:color="auto"/>
              <w:right w:val="single" w:sz="6" w:space="0" w:color="auto"/>
            </w:tcBorders>
            <w:hideMark/>
          </w:tcPr>
          <w:p w:rsidR="00B918FF" w:rsidRPr="00CB77D5" w:rsidRDefault="00CB77D5" w:rsidP="00CB77D5">
            <w:pPr>
              <w:jc w:val="center"/>
              <w:rPr>
                <w:rFonts w:ascii="Times New Roman" w:hAnsi="Times New Roman"/>
                <w:sz w:val="24"/>
                <w:szCs w:val="24"/>
              </w:rPr>
            </w:pPr>
            <w:r w:rsidRPr="00CB77D5">
              <w:rPr>
                <w:rFonts w:ascii="Times New Roman" w:hAnsi="Times New Roman"/>
                <w:sz w:val="24"/>
                <w:szCs w:val="24"/>
              </w:rPr>
              <w:t>15</w:t>
            </w:r>
            <w:r w:rsidR="00B918FF" w:rsidRPr="00CB77D5">
              <w:rPr>
                <w:rFonts w:ascii="Times New Roman" w:hAnsi="Times New Roman"/>
                <w:sz w:val="24"/>
                <w:szCs w:val="24"/>
              </w:rPr>
              <w:t>,0</w:t>
            </w:r>
          </w:p>
        </w:tc>
        <w:tc>
          <w:tcPr>
            <w:tcW w:w="1274" w:type="dxa"/>
            <w:tcBorders>
              <w:top w:val="single" w:sz="6" w:space="0" w:color="auto"/>
              <w:left w:val="single" w:sz="6" w:space="0" w:color="auto"/>
              <w:bottom w:val="single" w:sz="6" w:space="0" w:color="auto"/>
              <w:right w:val="single" w:sz="6" w:space="0" w:color="auto"/>
            </w:tcBorders>
            <w:hideMark/>
          </w:tcPr>
          <w:p w:rsidR="00B918FF" w:rsidRPr="00CB77D5" w:rsidRDefault="00CB77D5" w:rsidP="00B918FF">
            <w:pPr>
              <w:jc w:val="center"/>
              <w:rPr>
                <w:rFonts w:ascii="Times New Roman" w:hAnsi="Times New Roman"/>
                <w:sz w:val="24"/>
                <w:szCs w:val="24"/>
              </w:rPr>
            </w:pPr>
            <w:r w:rsidRPr="00CB77D5">
              <w:rPr>
                <w:rFonts w:ascii="Times New Roman" w:hAnsi="Times New Roman"/>
                <w:sz w:val="24"/>
                <w:szCs w:val="24"/>
              </w:rPr>
              <w:t>1</w:t>
            </w:r>
            <w:r w:rsidR="00B918FF" w:rsidRPr="00CB77D5">
              <w:rPr>
                <w:rFonts w:ascii="Times New Roman" w:hAnsi="Times New Roman"/>
                <w:sz w:val="24"/>
                <w:szCs w:val="24"/>
              </w:rPr>
              <w:t>5,0</w:t>
            </w:r>
          </w:p>
        </w:tc>
        <w:tc>
          <w:tcPr>
            <w:tcW w:w="1133" w:type="dxa"/>
            <w:tcBorders>
              <w:top w:val="single" w:sz="6" w:space="0" w:color="auto"/>
              <w:left w:val="single" w:sz="6" w:space="0" w:color="auto"/>
              <w:bottom w:val="single" w:sz="6" w:space="0" w:color="auto"/>
              <w:right w:val="single" w:sz="6" w:space="0" w:color="auto"/>
            </w:tcBorders>
            <w:hideMark/>
          </w:tcPr>
          <w:p w:rsidR="00B918FF" w:rsidRPr="00CB77D5" w:rsidRDefault="00CB77D5" w:rsidP="00B918FF">
            <w:pPr>
              <w:jc w:val="center"/>
              <w:rPr>
                <w:rFonts w:ascii="Times New Roman" w:hAnsi="Times New Roman"/>
                <w:sz w:val="24"/>
                <w:szCs w:val="24"/>
              </w:rPr>
            </w:pPr>
            <w:r w:rsidRPr="00CB77D5">
              <w:rPr>
                <w:rFonts w:ascii="Times New Roman" w:hAnsi="Times New Roman"/>
                <w:sz w:val="24"/>
                <w:szCs w:val="24"/>
              </w:rPr>
              <w:t>1</w:t>
            </w:r>
            <w:r w:rsidR="00B918FF" w:rsidRPr="00CB77D5">
              <w:rPr>
                <w:rFonts w:ascii="Times New Roman" w:hAnsi="Times New Roman"/>
                <w:sz w:val="24"/>
                <w:szCs w:val="24"/>
              </w:rPr>
              <w:t>5,0</w:t>
            </w:r>
          </w:p>
        </w:tc>
      </w:tr>
      <w:tr w:rsidR="00370C94" w:rsidRPr="00012508" w:rsidTr="00B918FF">
        <w:trPr>
          <w:trHeight w:val="357"/>
        </w:trPr>
        <w:tc>
          <w:tcPr>
            <w:tcW w:w="5243" w:type="dxa"/>
            <w:tcBorders>
              <w:top w:val="single" w:sz="6" w:space="0" w:color="auto"/>
              <w:left w:val="single" w:sz="6" w:space="0" w:color="auto"/>
              <w:bottom w:val="single" w:sz="6" w:space="0" w:color="auto"/>
              <w:right w:val="single" w:sz="6" w:space="0" w:color="auto"/>
            </w:tcBorders>
            <w:hideMark/>
          </w:tcPr>
          <w:p w:rsidR="00370C94" w:rsidRPr="00012508" w:rsidRDefault="00370C94">
            <w:pPr>
              <w:spacing w:after="0" w:line="240" w:lineRule="auto"/>
              <w:rPr>
                <w:rFonts w:ascii="Times New Roman" w:eastAsia="Times New Roman" w:hAnsi="Times New Roman"/>
                <w:noProof/>
                <w:sz w:val="24"/>
                <w:szCs w:val="24"/>
              </w:rPr>
            </w:pPr>
            <w:r w:rsidRPr="00012508">
              <w:rPr>
                <w:rFonts w:ascii="Times New Roman" w:eastAsia="Times New Roman" w:hAnsi="Times New Roman"/>
                <w:noProof/>
                <w:sz w:val="24"/>
                <w:szCs w:val="24"/>
              </w:rPr>
              <w:t>Областной бюджет (на условиях софинансирования), в том числе:</w:t>
            </w:r>
          </w:p>
          <w:p w:rsidR="00370C94" w:rsidRPr="00012508" w:rsidRDefault="00370C94">
            <w:pPr>
              <w:spacing w:after="0" w:line="240" w:lineRule="auto"/>
              <w:rPr>
                <w:rFonts w:ascii="Times New Roman" w:eastAsia="Times New Roman" w:hAnsi="Times New Roman"/>
                <w:noProof/>
                <w:sz w:val="24"/>
                <w:szCs w:val="24"/>
              </w:rPr>
            </w:pPr>
            <w:r w:rsidRPr="00012508">
              <w:rPr>
                <w:rFonts w:ascii="Times New Roman" w:eastAsia="Times New Roman" w:hAnsi="Times New Roman"/>
                <w:noProof/>
                <w:sz w:val="24"/>
                <w:szCs w:val="24"/>
              </w:rPr>
              <w:t>- капитальные вложения</w:t>
            </w:r>
          </w:p>
          <w:p w:rsidR="00370C94" w:rsidRPr="00012508" w:rsidRDefault="00370C94">
            <w:pPr>
              <w:spacing w:after="0" w:line="240" w:lineRule="auto"/>
              <w:rPr>
                <w:rFonts w:ascii="Times New Roman" w:eastAsia="Times New Roman" w:hAnsi="Times New Roman"/>
                <w:noProof/>
                <w:sz w:val="24"/>
                <w:szCs w:val="24"/>
              </w:rPr>
            </w:pPr>
            <w:r w:rsidRPr="00012508">
              <w:rPr>
                <w:rFonts w:ascii="Times New Roman" w:eastAsia="Times New Roman" w:hAnsi="Times New Roman"/>
                <w:noProof/>
                <w:sz w:val="24"/>
                <w:szCs w:val="24"/>
              </w:rPr>
              <w:t>- прочие расходы</w:t>
            </w:r>
          </w:p>
        </w:tc>
        <w:tc>
          <w:tcPr>
            <w:tcW w:w="1275" w:type="dxa"/>
            <w:tcBorders>
              <w:top w:val="single" w:sz="6" w:space="0" w:color="auto"/>
              <w:left w:val="single" w:sz="6" w:space="0" w:color="auto"/>
              <w:bottom w:val="single" w:sz="6" w:space="0" w:color="auto"/>
              <w:right w:val="single" w:sz="6" w:space="0" w:color="auto"/>
            </w:tcBorders>
            <w:hideMark/>
          </w:tcPr>
          <w:p w:rsidR="00370C94" w:rsidRPr="00BF66BE" w:rsidRDefault="00370C94">
            <w:pPr>
              <w:widowControl w:val="0"/>
              <w:autoSpaceDE w:val="0"/>
              <w:autoSpaceDN w:val="0"/>
              <w:adjustRightInd w:val="0"/>
              <w:spacing w:after="0" w:line="240" w:lineRule="auto"/>
              <w:jc w:val="center"/>
              <w:rPr>
                <w:rFonts w:ascii="Times New Roman" w:eastAsia="Times New Roman" w:hAnsi="Times New Roman"/>
                <w:i/>
                <w:color w:val="FF0000"/>
                <w:sz w:val="24"/>
                <w:szCs w:val="24"/>
                <w:lang w:eastAsia="ru-RU"/>
              </w:rPr>
            </w:pPr>
            <w:r w:rsidRPr="00BF66BE">
              <w:rPr>
                <w:rFonts w:ascii="Times New Roman" w:eastAsia="Times New Roman" w:hAnsi="Times New Roman"/>
                <w:i/>
                <w:color w:val="FF0000"/>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hideMark/>
          </w:tcPr>
          <w:p w:rsidR="00370C94" w:rsidRPr="00BF66BE" w:rsidRDefault="00370C94">
            <w:pPr>
              <w:widowControl w:val="0"/>
              <w:autoSpaceDE w:val="0"/>
              <w:autoSpaceDN w:val="0"/>
              <w:adjustRightInd w:val="0"/>
              <w:spacing w:after="0" w:line="240" w:lineRule="auto"/>
              <w:jc w:val="center"/>
              <w:rPr>
                <w:rFonts w:ascii="Times New Roman" w:eastAsia="Times New Roman" w:hAnsi="Times New Roman"/>
                <w:i/>
                <w:color w:val="FF0000"/>
                <w:sz w:val="24"/>
                <w:szCs w:val="24"/>
                <w:lang w:eastAsia="ru-RU"/>
              </w:rPr>
            </w:pPr>
            <w:r w:rsidRPr="00BF66BE">
              <w:rPr>
                <w:rFonts w:ascii="Times New Roman" w:eastAsia="Times New Roman" w:hAnsi="Times New Roman"/>
                <w:i/>
                <w:color w:val="FF0000"/>
                <w:sz w:val="24"/>
                <w:szCs w:val="24"/>
                <w:lang w:eastAsia="ru-RU"/>
              </w:rPr>
              <w:t>-</w:t>
            </w:r>
          </w:p>
        </w:tc>
        <w:tc>
          <w:tcPr>
            <w:tcW w:w="1274" w:type="dxa"/>
            <w:tcBorders>
              <w:top w:val="single" w:sz="6" w:space="0" w:color="auto"/>
              <w:left w:val="single" w:sz="6" w:space="0" w:color="auto"/>
              <w:bottom w:val="single" w:sz="6" w:space="0" w:color="auto"/>
              <w:right w:val="single" w:sz="6" w:space="0" w:color="auto"/>
            </w:tcBorders>
            <w:hideMark/>
          </w:tcPr>
          <w:p w:rsidR="00370C94" w:rsidRPr="00BF66BE" w:rsidRDefault="00370C94">
            <w:pPr>
              <w:widowControl w:val="0"/>
              <w:autoSpaceDE w:val="0"/>
              <w:autoSpaceDN w:val="0"/>
              <w:adjustRightInd w:val="0"/>
              <w:spacing w:after="0" w:line="240" w:lineRule="auto"/>
              <w:jc w:val="center"/>
              <w:rPr>
                <w:rFonts w:ascii="Times New Roman" w:eastAsia="Times New Roman" w:hAnsi="Times New Roman"/>
                <w:i/>
                <w:color w:val="FF0000"/>
                <w:sz w:val="24"/>
                <w:szCs w:val="24"/>
                <w:lang w:eastAsia="ru-RU"/>
              </w:rPr>
            </w:pPr>
            <w:r w:rsidRPr="00BF66BE">
              <w:rPr>
                <w:rFonts w:ascii="Times New Roman" w:eastAsia="Times New Roman" w:hAnsi="Times New Roman"/>
                <w:i/>
                <w:color w:val="FF0000"/>
                <w:sz w:val="24"/>
                <w:szCs w:val="24"/>
                <w:lang w:eastAsia="ru-RU"/>
              </w:rPr>
              <w:t>-</w:t>
            </w:r>
          </w:p>
        </w:tc>
        <w:tc>
          <w:tcPr>
            <w:tcW w:w="1133" w:type="dxa"/>
            <w:tcBorders>
              <w:top w:val="single" w:sz="6" w:space="0" w:color="auto"/>
              <w:left w:val="single" w:sz="6" w:space="0" w:color="auto"/>
              <w:bottom w:val="single" w:sz="6" w:space="0" w:color="auto"/>
              <w:right w:val="single" w:sz="6" w:space="0" w:color="auto"/>
            </w:tcBorders>
            <w:hideMark/>
          </w:tcPr>
          <w:p w:rsidR="00370C94" w:rsidRPr="00BF66BE" w:rsidRDefault="00370C94">
            <w:pPr>
              <w:widowControl w:val="0"/>
              <w:autoSpaceDE w:val="0"/>
              <w:autoSpaceDN w:val="0"/>
              <w:adjustRightInd w:val="0"/>
              <w:spacing w:after="0" w:line="240" w:lineRule="auto"/>
              <w:jc w:val="center"/>
              <w:rPr>
                <w:rFonts w:ascii="Times New Roman" w:eastAsia="Times New Roman" w:hAnsi="Times New Roman"/>
                <w:i/>
                <w:color w:val="FF0000"/>
                <w:sz w:val="24"/>
                <w:szCs w:val="24"/>
                <w:lang w:eastAsia="ru-RU"/>
              </w:rPr>
            </w:pPr>
            <w:r w:rsidRPr="00BF66BE">
              <w:rPr>
                <w:rFonts w:ascii="Times New Roman" w:eastAsia="Times New Roman" w:hAnsi="Times New Roman"/>
                <w:i/>
                <w:color w:val="FF0000"/>
                <w:sz w:val="24"/>
                <w:szCs w:val="24"/>
                <w:lang w:eastAsia="ru-RU"/>
              </w:rPr>
              <w:t>-</w:t>
            </w:r>
          </w:p>
        </w:tc>
      </w:tr>
      <w:tr w:rsidR="00370C94" w:rsidRPr="00012508" w:rsidTr="00B918FF">
        <w:trPr>
          <w:trHeight w:val="357"/>
        </w:trPr>
        <w:tc>
          <w:tcPr>
            <w:tcW w:w="5243" w:type="dxa"/>
            <w:tcBorders>
              <w:top w:val="single" w:sz="6" w:space="0" w:color="auto"/>
              <w:left w:val="single" w:sz="6" w:space="0" w:color="auto"/>
              <w:bottom w:val="single" w:sz="6" w:space="0" w:color="auto"/>
              <w:right w:val="single" w:sz="6" w:space="0" w:color="auto"/>
            </w:tcBorders>
            <w:hideMark/>
          </w:tcPr>
          <w:p w:rsidR="00370C94" w:rsidRPr="00012508" w:rsidRDefault="00370C94">
            <w:pPr>
              <w:spacing w:after="0" w:line="240" w:lineRule="auto"/>
              <w:rPr>
                <w:rFonts w:ascii="Times New Roman" w:eastAsia="Times New Roman" w:hAnsi="Times New Roman"/>
                <w:noProof/>
                <w:sz w:val="24"/>
                <w:szCs w:val="24"/>
              </w:rPr>
            </w:pPr>
            <w:r w:rsidRPr="00012508">
              <w:rPr>
                <w:rFonts w:ascii="Times New Roman" w:eastAsia="Times New Roman" w:hAnsi="Times New Roman"/>
                <w:noProof/>
                <w:sz w:val="24"/>
                <w:szCs w:val="24"/>
              </w:rPr>
              <w:t>Бюджет  муниципального района (на условиях софинансирования), в том числе:</w:t>
            </w:r>
          </w:p>
          <w:p w:rsidR="00370C94" w:rsidRPr="00012508" w:rsidRDefault="00370C94">
            <w:pPr>
              <w:spacing w:after="0" w:line="240" w:lineRule="auto"/>
              <w:rPr>
                <w:rFonts w:ascii="Times New Roman" w:eastAsia="Times New Roman" w:hAnsi="Times New Roman"/>
                <w:noProof/>
                <w:sz w:val="24"/>
                <w:szCs w:val="24"/>
              </w:rPr>
            </w:pPr>
            <w:r w:rsidRPr="00012508">
              <w:rPr>
                <w:rFonts w:ascii="Times New Roman" w:eastAsia="Times New Roman" w:hAnsi="Times New Roman"/>
                <w:noProof/>
                <w:sz w:val="24"/>
                <w:szCs w:val="24"/>
              </w:rPr>
              <w:t>- капитальные вложения</w:t>
            </w:r>
          </w:p>
          <w:p w:rsidR="00370C94" w:rsidRPr="00012508" w:rsidRDefault="00370C94">
            <w:pPr>
              <w:spacing w:after="0" w:line="240" w:lineRule="auto"/>
              <w:rPr>
                <w:rFonts w:ascii="Times New Roman" w:eastAsia="Times New Roman" w:hAnsi="Times New Roman"/>
                <w:noProof/>
                <w:sz w:val="24"/>
                <w:szCs w:val="24"/>
              </w:rPr>
            </w:pPr>
            <w:r w:rsidRPr="00012508">
              <w:rPr>
                <w:rFonts w:ascii="Times New Roman" w:eastAsia="Times New Roman" w:hAnsi="Times New Roman"/>
                <w:noProof/>
                <w:sz w:val="24"/>
                <w:szCs w:val="24"/>
              </w:rPr>
              <w:t>- прочие расходы</w:t>
            </w:r>
          </w:p>
        </w:tc>
        <w:tc>
          <w:tcPr>
            <w:tcW w:w="1275" w:type="dxa"/>
            <w:tcBorders>
              <w:top w:val="single" w:sz="6" w:space="0" w:color="auto"/>
              <w:left w:val="single" w:sz="6" w:space="0" w:color="auto"/>
              <w:bottom w:val="single" w:sz="6" w:space="0" w:color="auto"/>
              <w:right w:val="single" w:sz="6" w:space="0" w:color="auto"/>
            </w:tcBorders>
            <w:hideMark/>
          </w:tcPr>
          <w:p w:rsidR="00370C94" w:rsidRPr="00BF66BE" w:rsidRDefault="00370C94">
            <w:pPr>
              <w:spacing w:after="0" w:line="240" w:lineRule="auto"/>
              <w:jc w:val="center"/>
              <w:rPr>
                <w:rFonts w:ascii="Times New Roman" w:eastAsia="Times New Roman" w:hAnsi="Times New Roman"/>
                <w:i/>
                <w:noProof/>
                <w:color w:val="FF0000"/>
                <w:sz w:val="24"/>
                <w:szCs w:val="24"/>
              </w:rPr>
            </w:pPr>
            <w:r w:rsidRPr="00BF66BE">
              <w:rPr>
                <w:rFonts w:ascii="Times New Roman" w:eastAsia="Times New Roman" w:hAnsi="Times New Roman"/>
                <w:i/>
                <w:noProof/>
                <w:color w:val="FF0000"/>
                <w:sz w:val="24"/>
                <w:szCs w:val="24"/>
              </w:rPr>
              <w:t>-</w:t>
            </w:r>
          </w:p>
        </w:tc>
        <w:tc>
          <w:tcPr>
            <w:tcW w:w="1275" w:type="dxa"/>
            <w:tcBorders>
              <w:top w:val="single" w:sz="6" w:space="0" w:color="auto"/>
              <w:left w:val="single" w:sz="6" w:space="0" w:color="auto"/>
              <w:bottom w:val="single" w:sz="6" w:space="0" w:color="auto"/>
              <w:right w:val="single" w:sz="6" w:space="0" w:color="auto"/>
            </w:tcBorders>
            <w:hideMark/>
          </w:tcPr>
          <w:p w:rsidR="00370C94" w:rsidRPr="00BF66BE" w:rsidRDefault="00370C94">
            <w:pPr>
              <w:spacing w:after="0" w:line="240" w:lineRule="auto"/>
              <w:jc w:val="center"/>
              <w:rPr>
                <w:rFonts w:ascii="Times New Roman" w:eastAsia="Times New Roman" w:hAnsi="Times New Roman"/>
                <w:i/>
                <w:noProof/>
                <w:color w:val="FF0000"/>
                <w:sz w:val="24"/>
                <w:szCs w:val="24"/>
              </w:rPr>
            </w:pPr>
            <w:r w:rsidRPr="00BF66BE">
              <w:rPr>
                <w:rFonts w:ascii="Times New Roman" w:eastAsia="Times New Roman" w:hAnsi="Times New Roman"/>
                <w:i/>
                <w:noProof/>
                <w:color w:val="FF0000"/>
                <w:sz w:val="24"/>
                <w:szCs w:val="24"/>
              </w:rPr>
              <w:t>-</w:t>
            </w:r>
          </w:p>
        </w:tc>
        <w:tc>
          <w:tcPr>
            <w:tcW w:w="1274" w:type="dxa"/>
            <w:tcBorders>
              <w:top w:val="single" w:sz="6" w:space="0" w:color="auto"/>
              <w:left w:val="single" w:sz="6" w:space="0" w:color="auto"/>
              <w:bottom w:val="single" w:sz="6" w:space="0" w:color="auto"/>
              <w:right w:val="single" w:sz="6" w:space="0" w:color="auto"/>
            </w:tcBorders>
            <w:hideMark/>
          </w:tcPr>
          <w:p w:rsidR="00370C94" w:rsidRPr="00BF66BE" w:rsidRDefault="00370C94">
            <w:pPr>
              <w:spacing w:after="0" w:line="240" w:lineRule="auto"/>
              <w:jc w:val="center"/>
              <w:rPr>
                <w:rFonts w:ascii="Times New Roman" w:eastAsia="Times New Roman" w:hAnsi="Times New Roman"/>
                <w:i/>
                <w:noProof/>
                <w:color w:val="FF0000"/>
                <w:sz w:val="24"/>
                <w:szCs w:val="24"/>
              </w:rPr>
            </w:pPr>
            <w:r w:rsidRPr="00BF66BE">
              <w:rPr>
                <w:rFonts w:ascii="Times New Roman" w:eastAsia="Times New Roman" w:hAnsi="Times New Roman"/>
                <w:i/>
                <w:noProof/>
                <w:color w:val="FF0000"/>
                <w:sz w:val="24"/>
                <w:szCs w:val="24"/>
              </w:rPr>
              <w:t>-</w:t>
            </w:r>
          </w:p>
        </w:tc>
        <w:tc>
          <w:tcPr>
            <w:tcW w:w="1133" w:type="dxa"/>
            <w:tcBorders>
              <w:top w:val="single" w:sz="6" w:space="0" w:color="auto"/>
              <w:left w:val="single" w:sz="6" w:space="0" w:color="auto"/>
              <w:bottom w:val="single" w:sz="6" w:space="0" w:color="auto"/>
              <w:right w:val="single" w:sz="6" w:space="0" w:color="auto"/>
            </w:tcBorders>
            <w:hideMark/>
          </w:tcPr>
          <w:p w:rsidR="00370C94" w:rsidRPr="00BF66BE" w:rsidRDefault="00370C94">
            <w:pPr>
              <w:spacing w:after="0" w:line="240" w:lineRule="auto"/>
              <w:jc w:val="center"/>
              <w:rPr>
                <w:rFonts w:ascii="Times New Roman" w:eastAsia="Times New Roman" w:hAnsi="Times New Roman"/>
                <w:i/>
                <w:noProof/>
                <w:color w:val="FF0000"/>
                <w:sz w:val="24"/>
                <w:szCs w:val="24"/>
              </w:rPr>
            </w:pPr>
            <w:r w:rsidRPr="00BF66BE">
              <w:rPr>
                <w:rFonts w:ascii="Times New Roman" w:eastAsia="Times New Roman" w:hAnsi="Times New Roman"/>
                <w:i/>
                <w:noProof/>
                <w:color w:val="FF0000"/>
                <w:sz w:val="24"/>
                <w:szCs w:val="24"/>
              </w:rPr>
              <w:t>-</w:t>
            </w:r>
          </w:p>
        </w:tc>
      </w:tr>
      <w:tr w:rsidR="00370C94" w:rsidRPr="00012508" w:rsidTr="00B918FF">
        <w:trPr>
          <w:trHeight w:val="238"/>
        </w:trPr>
        <w:tc>
          <w:tcPr>
            <w:tcW w:w="5243" w:type="dxa"/>
            <w:tcBorders>
              <w:top w:val="single" w:sz="6" w:space="0" w:color="auto"/>
              <w:left w:val="single" w:sz="6" w:space="0" w:color="auto"/>
              <w:bottom w:val="single" w:sz="6" w:space="0" w:color="auto"/>
              <w:right w:val="single" w:sz="6" w:space="0" w:color="auto"/>
            </w:tcBorders>
            <w:hideMark/>
          </w:tcPr>
          <w:p w:rsidR="00370C94" w:rsidRPr="00012508" w:rsidRDefault="00370C94">
            <w:pPr>
              <w:spacing w:after="0" w:line="240" w:lineRule="auto"/>
              <w:rPr>
                <w:rFonts w:ascii="Times New Roman" w:eastAsia="Times New Roman" w:hAnsi="Times New Roman"/>
                <w:noProof/>
                <w:sz w:val="24"/>
                <w:szCs w:val="24"/>
              </w:rPr>
            </w:pPr>
            <w:r w:rsidRPr="00012508">
              <w:rPr>
                <w:rFonts w:ascii="Times New Roman" w:eastAsia="Times New Roman" w:hAnsi="Times New Roman"/>
                <w:noProof/>
                <w:sz w:val="24"/>
                <w:szCs w:val="24"/>
              </w:rPr>
              <w:t>Прочие источники, в том числе:</w:t>
            </w:r>
          </w:p>
          <w:p w:rsidR="00370C94" w:rsidRPr="00012508" w:rsidRDefault="00370C94">
            <w:pPr>
              <w:spacing w:after="0" w:line="240" w:lineRule="auto"/>
              <w:rPr>
                <w:rFonts w:ascii="Times New Roman" w:eastAsia="Times New Roman" w:hAnsi="Times New Roman"/>
                <w:noProof/>
                <w:sz w:val="24"/>
                <w:szCs w:val="24"/>
              </w:rPr>
            </w:pPr>
            <w:r w:rsidRPr="00012508">
              <w:rPr>
                <w:rFonts w:ascii="Times New Roman" w:eastAsia="Times New Roman" w:hAnsi="Times New Roman"/>
                <w:noProof/>
                <w:sz w:val="24"/>
                <w:szCs w:val="24"/>
              </w:rPr>
              <w:t>- капитальные вложения</w:t>
            </w:r>
          </w:p>
          <w:p w:rsidR="00370C94" w:rsidRPr="00012508" w:rsidRDefault="00370C94">
            <w:pPr>
              <w:spacing w:after="0" w:line="240" w:lineRule="auto"/>
              <w:rPr>
                <w:rFonts w:ascii="Times New Roman" w:eastAsia="Times New Roman" w:hAnsi="Times New Roman"/>
                <w:noProof/>
                <w:sz w:val="24"/>
                <w:szCs w:val="24"/>
              </w:rPr>
            </w:pPr>
            <w:r w:rsidRPr="00012508">
              <w:rPr>
                <w:rFonts w:ascii="Times New Roman" w:eastAsia="Times New Roman" w:hAnsi="Times New Roman"/>
                <w:noProof/>
                <w:sz w:val="24"/>
                <w:szCs w:val="24"/>
              </w:rPr>
              <w:t>- прочие расходы</w:t>
            </w:r>
          </w:p>
        </w:tc>
        <w:tc>
          <w:tcPr>
            <w:tcW w:w="1275" w:type="dxa"/>
            <w:tcBorders>
              <w:top w:val="single" w:sz="6" w:space="0" w:color="auto"/>
              <w:left w:val="single" w:sz="6" w:space="0" w:color="auto"/>
              <w:bottom w:val="single" w:sz="6" w:space="0" w:color="auto"/>
              <w:right w:val="single" w:sz="6" w:space="0" w:color="auto"/>
            </w:tcBorders>
            <w:hideMark/>
          </w:tcPr>
          <w:p w:rsidR="00370C94" w:rsidRPr="00BF66BE" w:rsidRDefault="00370C94">
            <w:pPr>
              <w:spacing w:after="0" w:line="240" w:lineRule="auto"/>
              <w:jc w:val="center"/>
              <w:rPr>
                <w:rFonts w:ascii="Times New Roman" w:eastAsia="Times New Roman" w:hAnsi="Times New Roman"/>
                <w:i/>
                <w:noProof/>
                <w:color w:val="FF0000"/>
                <w:sz w:val="24"/>
                <w:szCs w:val="24"/>
              </w:rPr>
            </w:pPr>
            <w:r w:rsidRPr="00BF66BE">
              <w:rPr>
                <w:rFonts w:ascii="Times New Roman" w:eastAsia="Times New Roman" w:hAnsi="Times New Roman"/>
                <w:i/>
                <w:noProof/>
                <w:color w:val="FF0000"/>
                <w:sz w:val="24"/>
                <w:szCs w:val="24"/>
              </w:rPr>
              <w:t>-</w:t>
            </w:r>
          </w:p>
        </w:tc>
        <w:tc>
          <w:tcPr>
            <w:tcW w:w="1275" w:type="dxa"/>
            <w:tcBorders>
              <w:top w:val="single" w:sz="6" w:space="0" w:color="auto"/>
              <w:left w:val="single" w:sz="6" w:space="0" w:color="auto"/>
              <w:bottom w:val="single" w:sz="6" w:space="0" w:color="auto"/>
              <w:right w:val="single" w:sz="6" w:space="0" w:color="auto"/>
            </w:tcBorders>
            <w:hideMark/>
          </w:tcPr>
          <w:p w:rsidR="00370C94" w:rsidRPr="00BF66BE" w:rsidRDefault="00370C94">
            <w:pPr>
              <w:spacing w:after="0" w:line="240" w:lineRule="auto"/>
              <w:jc w:val="center"/>
              <w:rPr>
                <w:rFonts w:ascii="Times New Roman" w:eastAsia="Times New Roman" w:hAnsi="Times New Roman"/>
                <w:i/>
                <w:noProof/>
                <w:color w:val="FF0000"/>
                <w:sz w:val="24"/>
                <w:szCs w:val="24"/>
              </w:rPr>
            </w:pPr>
            <w:r w:rsidRPr="00BF66BE">
              <w:rPr>
                <w:rFonts w:ascii="Times New Roman" w:eastAsia="Times New Roman" w:hAnsi="Times New Roman"/>
                <w:i/>
                <w:noProof/>
                <w:color w:val="FF0000"/>
                <w:sz w:val="24"/>
                <w:szCs w:val="24"/>
              </w:rPr>
              <w:t>-</w:t>
            </w:r>
          </w:p>
        </w:tc>
        <w:tc>
          <w:tcPr>
            <w:tcW w:w="1274" w:type="dxa"/>
            <w:tcBorders>
              <w:top w:val="single" w:sz="6" w:space="0" w:color="auto"/>
              <w:left w:val="single" w:sz="6" w:space="0" w:color="auto"/>
              <w:bottom w:val="single" w:sz="6" w:space="0" w:color="auto"/>
              <w:right w:val="single" w:sz="6" w:space="0" w:color="auto"/>
            </w:tcBorders>
            <w:hideMark/>
          </w:tcPr>
          <w:p w:rsidR="00370C94" w:rsidRPr="00BF66BE" w:rsidRDefault="00370C94">
            <w:pPr>
              <w:spacing w:after="0" w:line="240" w:lineRule="auto"/>
              <w:jc w:val="center"/>
              <w:rPr>
                <w:rFonts w:ascii="Times New Roman" w:eastAsia="Times New Roman" w:hAnsi="Times New Roman"/>
                <w:i/>
                <w:noProof/>
                <w:color w:val="FF0000"/>
                <w:sz w:val="24"/>
                <w:szCs w:val="24"/>
              </w:rPr>
            </w:pPr>
            <w:r w:rsidRPr="00BF66BE">
              <w:rPr>
                <w:rFonts w:ascii="Times New Roman" w:eastAsia="Times New Roman" w:hAnsi="Times New Roman"/>
                <w:i/>
                <w:noProof/>
                <w:color w:val="FF0000"/>
                <w:sz w:val="24"/>
                <w:szCs w:val="24"/>
              </w:rPr>
              <w:t>-</w:t>
            </w:r>
          </w:p>
        </w:tc>
        <w:tc>
          <w:tcPr>
            <w:tcW w:w="1133" w:type="dxa"/>
            <w:tcBorders>
              <w:top w:val="single" w:sz="6" w:space="0" w:color="auto"/>
              <w:left w:val="single" w:sz="6" w:space="0" w:color="auto"/>
              <w:bottom w:val="single" w:sz="6" w:space="0" w:color="auto"/>
              <w:right w:val="single" w:sz="6" w:space="0" w:color="auto"/>
            </w:tcBorders>
            <w:hideMark/>
          </w:tcPr>
          <w:p w:rsidR="00370C94" w:rsidRPr="00BF66BE" w:rsidRDefault="00370C94">
            <w:pPr>
              <w:spacing w:after="0" w:line="240" w:lineRule="auto"/>
              <w:jc w:val="center"/>
              <w:rPr>
                <w:rFonts w:ascii="Times New Roman" w:eastAsia="Times New Roman" w:hAnsi="Times New Roman"/>
                <w:i/>
                <w:noProof/>
                <w:color w:val="FF0000"/>
                <w:sz w:val="24"/>
                <w:szCs w:val="24"/>
              </w:rPr>
            </w:pPr>
            <w:r w:rsidRPr="00BF66BE">
              <w:rPr>
                <w:rFonts w:ascii="Times New Roman" w:eastAsia="Times New Roman" w:hAnsi="Times New Roman"/>
                <w:i/>
                <w:noProof/>
                <w:color w:val="FF0000"/>
                <w:sz w:val="24"/>
                <w:szCs w:val="24"/>
              </w:rPr>
              <w:t>-</w:t>
            </w:r>
          </w:p>
        </w:tc>
      </w:tr>
      <w:tr w:rsidR="00CB77D5" w:rsidRPr="00012508" w:rsidTr="00B918FF">
        <w:trPr>
          <w:trHeight w:val="238"/>
        </w:trPr>
        <w:tc>
          <w:tcPr>
            <w:tcW w:w="5243" w:type="dxa"/>
            <w:tcBorders>
              <w:top w:val="single" w:sz="6" w:space="0" w:color="auto"/>
              <w:left w:val="single" w:sz="6" w:space="0" w:color="auto"/>
              <w:bottom w:val="single" w:sz="6" w:space="0" w:color="auto"/>
              <w:right w:val="single" w:sz="6" w:space="0" w:color="auto"/>
            </w:tcBorders>
            <w:hideMark/>
          </w:tcPr>
          <w:p w:rsidR="00CB77D5" w:rsidRPr="00012508" w:rsidRDefault="00CB77D5">
            <w:pPr>
              <w:spacing w:after="0" w:line="240" w:lineRule="auto"/>
              <w:rPr>
                <w:rFonts w:ascii="Times New Roman" w:eastAsia="Times New Roman" w:hAnsi="Times New Roman"/>
                <w:b/>
                <w:noProof/>
                <w:sz w:val="24"/>
                <w:szCs w:val="24"/>
              </w:rPr>
            </w:pPr>
            <w:r w:rsidRPr="00012508">
              <w:rPr>
                <w:rFonts w:ascii="Times New Roman" w:eastAsia="Times New Roman" w:hAnsi="Times New Roman"/>
                <w:b/>
                <w:noProof/>
                <w:sz w:val="24"/>
                <w:szCs w:val="24"/>
              </w:rPr>
              <w:t>ВСЕГО</w:t>
            </w:r>
          </w:p>
        </w:tc>
        <w:tc>
          <w:tcPr>
            <w:tcW w:w="1275" w:type="dxa"/>
            <w:tcBorders>
              <w:top w:val="single" w:sz="6" w:space="0" w:color="auto"/>
              <w:left w:val="single" w:sz="6" w:space="0" w:color="auto"/>
              <w:bottom w:val="single" w:sz="6" w:space="0" w:color="auto"/>
              <w:right w:val="single" w:sz="6" w:space="0" w:color="auto"/>
            </w:tcBorders>
            <w:hideMark/>
          </w:tcPr>
          <w:p w:rsidR="00CB77D5" w:rsidRPr="00CB77D5" w:rsidRDefault="00CB77D5" w:rsidP="006743EC">
            <w:pPr>
              <w:spacing w:after="0" w:line="240" w:lineRule="auto"/>
              <w:jc w:val="center"/>
              <w:rPr>
                <w:rFonts w:ascii="Times New Roman" w:eastAsia="Times New Roman" w:hAnsi="Times New Roman"/>
                <w:noProof/>
                <w:color w:val="FF0000"/>
                <w:sz w:val="24"/>
                <w:szCs w:val="24"/>
              </w:rPr>
            </w:pPr>
            <w:r>
              <w:rPr>
                <w:rFonts w:ascii="Times New Roman" w:eastAsia="Times New Roman" w:hAnsi="Times New Roman"/>
                <w:noProof/>
                <w:sz w:val="24"/>
                <w:szCs w:val="24"/>
              </w:rPr>
              <w:t>4</w:t>
            </w:r>
            <w:r w:rsidRPr="00CB77D5">
              <w:rPr>
                <w:rFonts w:ascii="Times New Roman" w:eastAsia="Times New Roman" w:hAnsi="Times New Roman"/>
                <w:noProof/>
                <w:sz w:val="24"/>
                <w:szCs w:val="24"/>
              </w:rPr>
              <w:t>5,0</w:t>
            </w:r>
          </w:p>
        </w:tc>
        <w:tc>
          <w:tcPr>
            <w:tcW w:w="1275" w:type="dxa"/>
            <w:tcBorders>
              <w:top w:val="single" w:sz="6" w:space="0" w:color="auto"/>
              <w:left w:val="single" w:sz="6" w:space="0" w:color="auto"/>
              <w:bottom w:val="single" w:sz="6" w:space="0" w:color="auto"/>
              <w:right w:val="single" w:sz="6" w:space="0" w:color="auto"/>
            </w:tcBorders>
            <w:hideMark/>
          </w:tcPr>
          <w:p w:rsidR="00CB77D5" w:rsidRPr="00CB77D5" w:rsidRDefault="00CB77D5" w:rsidP="006743EC">
            <w:pPr>
              <w:jc w:val="center"/>
              <w:rPr>
                <w:rFonts w:ascii="Times New Roman" w:hAnsi="Times New Roman"/>
                <w:sz w:val="24"/>
                <w:szCs w:val="24"/>
              </w:rPr>
            </w:pPr>
            <w:r w:rsidRPr="00CB77D5">
              <w:rPr>
                <w:rFonts w:ascii="Times New Roman" w:hAnsi="Times New Roman"/>
                <w:sz w:val="24"/>
                <w:szCs w:val="24"/>
              </w:rPr>
              <w:t>15,0</w:t>
            </w:r>
          </w:p>
        </w:tc>
        <w:tc>
          <w:tcPr>
            <w:tcW w:w="1274" w:type="dxa"/>
            <w:tcBorders>
              <w:top w:val="single" w:sz="6" w:space="0" w:color="auto"/>
              <w:left w:val="single" w:sz="6" w:space="0" w:color="auto"/>
              <w:bottom w:val="single" w:sz="6" w:space="0" w:color="auto"/>
              <w:right w:val="single" w:sz="6" w:space="0" w:color="auto"/>
            </w:tcBorders>
            <w:hideMark/>
          </w:tcPr>
          <w:p w:rsidR="00CB77D5" w:rsidRPr="00CB77D5" w:rsidRDefault="00CB77D5" w:rsidP="006743EC">
            <w:pPr>
              <w:jc w:val="center"/>
              <w:rPr>
                <w:rFonts w:ascii="Times New Roman" w:hAnsi="Times New Roman"/>
                <w:sz w:val="24"/>
                <w:szCs w:val="24"/>
              </w:rPr>
            </w:pPr>
            <w:r w:rsidRPr="00CB77D5">
              <w:rPr>
                <w:rFonts w:ascii="Times New Roman" w:hAnsi="Times New Roman"/>
                <w:sz w:val="24"/>
                <w:szCs w:val="24"/>
              </w:rPr>
              <w:t>15,0</w:t>
            </w:r>
          </w:p>
        </w:tc>
        <w:tc>
          <w:tcPr>
            <w:tcW w:w="1133" w:type="dxa"/>
            <w:tcBorders>
              <w:top w:val="single" w:sz="6" w:space="0" w:color="auto"/>
              <w:left w:val="single" w:sz="6" w:space="0" w:color="auto"/>
              <w:bottom w:val="single" w:sz="6" w:space="0" w:color="auto"/>
              <w:right w:val="single" w:sz="6" w:space="0" w:color="auto"/>
            </w:tcBorders>
            <w:hideMark/>
          </w:tcPr>
          <w:p w:rsidR="00CB77D5" w:rsidRPr="00CB77D5" w:rsidRDefault="00CB77D5" w:rsidP="006743EC">
            <w:pPr>
              <w:jc w:val="center"/>
              <w:rPr>
                <w:rFonts w:ascii="Times New Roman" w:hAnsi="Times New Roman"/>
                <w:sz w:val="24"/>
                <w:szCs w:val="24"/>
              </w:rPr>
            </w:pPr>
            <w:r w:rsidRPr="00CB77D5">
              <w:rPr>
                <w:rFonts w:ascii="Times New Roman" w:hAnsi="Times New Roman"/>
                <w:sz w:val="24"/>
                <w:szCs w:val="24"/>
              </w:rPr>
              <w:t>15,0</w:t>
            </w:r>
          </w:p>
        </w:tc>
      </w:tr>
    </w:tbl>
    <w:p w:rsidR="00370C94" w:rsidRPr="00012508" w:rsidRDefault="00370C94" w:rsidP="00370C94">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lastRenderedPageBreak/>
        <w:t>Объемы финансирования, заложенные в МП, являются предварительными. Конкретные расходы будут установлены в соответствии с решением Земского собрания о бюджете муниципального района на соответствующий год и приведены в соответствие не позднее двух месяцев со дня вступления его в силу</w:t>
      </w:r>
    </w:p>
    <w:p w:rsidR="00370C94" w:rsidRPr="00012508" w:rsidRDefault="00370C94" w:rsidP="00370C94">
      <w:pPr>
        <w:spacing w:after="0" w:line="240" w:lineRule="auto"/>
        <w:ind w:firstLine="720"/>
        <w:jc w:val="center"/>
        <w:rPr>
          <w:rFonts w:ascii="Times New Roman" w:eastAsia="Times New Roman" w:hAnsi="Times New Roman"/>
          <w:b/>
          <w:bCs/>
          <w:noProof/>
          <w:sz w:val="24"/>
          <w:szCs w:val="24"/>
        </w:rPr>
      </w:pPr>
    </w:p>
    <w:p w:rsidR="00370C94" w:rsidRPr="00012508" w:rsidRDefault="00370C94" w:rsidP="00370C94">
      <w:pPr>
        <w:spacing w:after="0" w:line="240" w:lineRule="auto"/>
        <w:ind w:firstLine="720"/>
        <w:jc w:val="center"/>
        <w:rPr>
          <w:rFonts w:ascii="Times New Roman" w:eastAsia="Times New Roman" w:hAnsi="Times New Roman"/>
          <w:b/>
          <w:noProof/>
          <w:sz w:val="24"/>
          <w:szCs w:val="24"/>
        </w:rPr>
      </w:pPr>
      <w:r w:rsidRPr="00012508">
        <w:rPr>
          <w:rFonts w:ascii="Times New Roman" w:eastAsia="Times New Roman" w:hAnsi="Times New Roman"/>
          <w:b/>
          <w:bCs/>
          <w:noProof/>
          <w:sz w:val="24"/>
          <w:szCs w:val="24"/>
        </w:rPr>
        <w:t>2.6.Индикаторы достижения цели (целей) программы</w:t>
      </w:r>
    </w:p>
    <w:p w:rsidR="00370C94" w:rsidRPr="00BF66BE" w:rsidRDefault="00370C94" w:rsidP="00370C94">
      <w:pPr>
        <w:spacing w:after="0" w:line="240" w:lineRule="auto"/>
        <w:jc w:val="right"/>
        <w:rPr>
          <w:rFonts w:ascii="Times New Roman" w:eastAsia="Times New Roman" w:hAnsi="Times New Roman"/>
          <w:b/>
          <w:noProof/>
          <w:sz w:val="24"/>
          <w:szCs w:val="24"/>
        </w:rPr>
      </w:pPr>
      <w:r w:rsidRPr="00BF66BE">
        <w:rPr>
          <w:rFonts w:ascii="Times New Roman" w:eastAsia="Times New Roman" w:hAnsi="Times New Roman"/>
          <w:b/>
          <w:noProof/>
          <w:sz w:val="24"/>
          <w:szCs w:val="24"/>
        </w:rPr>
        <w:t>Таблица 3</w:t>
      </w:r>
    </w:p>
    <w:p w:rsidR="00370C94" w:rsidRPr="00BF66BE" w:rsidRDefault="00370C94" w:rsidP="00370C94">
      <w:pPr>
        <w:spacing w:after="0" w:line="240" w:lineRule="auto"/>
        <w:jc w:val="center"/>
        <w:rPr>
          <w:rFonts w:ascii="Times New Roman" w:eastAsia="Times New Roman" w:hAnsi="Times New Roman"/>
          <w:b/>
          <w:noProof/>
          <w:sz w:val="24"/>
          <w:szCs w:val="24"/>
        </w:rPr>
      </w:pPr>
      <w:r w:rsidRPr="00BF66BE">
        <w:rPr>
          <w:rFonts w:ascii="Times New Roman" w:eastAsia="Times New Roman" w:hAnsi="Times New Roman"/>
          <w:b/>
          <w:noProof/>
          <w:sz w:val="24"/>
          <w:szCs w:val="24"/>
        </w:rPr>
        <w:t>Сведения об индикаторах и непосредственных результатах</w:t>
      </w:r>
    </w:p>
    <w:p w:rsidR="00370C94" w:rsidRPr="00BF66BE" w:rsidRDefault="00370C94" w:rsidP="00370C94">
      <w:pPr>
        <w:spacing w:after="0" w:line="240" w:lineRule="auto"/>
        <w:jc w:val="center"/>
        <w:rPr>
          <w:rFonts w:ascii="Times New Roman" w:eastAsia="Times New Roman" w:hAnsi="Times New Roman"/>
          <w:b/>
          <w:noProof/>
          <w:sz w:val="24"/>
          <w:szCs w:val="24"/>
        </w:rPr>
      </w:pPr>
    </w:p>
    <w:tbl>
      <w:tblPr>
        <w:tblStyle w:val="a4"/>
        <w:tblW w:w="12435" w:type="dxa"/>
        <w:tblLayout w:type="fixed"/>
        <w:tblLook w:val="04A0" w:firstRow="1" w:lastRow="0" w:firstColumn="1" w:lastColumn="0" w:noHBand="0" w:noVBand="1"/>
      </w:tblPr>
      <w:tblGrid>
        <w:gridCol w:w="576"/>
        <w:gridCol w:w="4068"/>
        <w:gridCol w:w="1272"/>
        <w:gridCol w:w="710"/>
        <w:gridCol w:w="696"/>
        <w:gridCol w:w="763"/>
        <w:gridCol w:w="1183"/>
        <w:gridCol w:w="1183"/>
        <w:gridCol w:w="1984"/>
      </w:tblGrid>
      <w:tr w:rsidR="00370C94" w:rsidRPr="00012508" w:rsidTr="00CB77D5">
        <w:tc>
          <w:tcPr>
            <w:tcW w:w="576" w:type="dxa"/>
            <w:vMerge w:val="restart"/>
            <w:tcBorders>
              <w:top w:val="single" w:sz="4" w:space="0" w:color="auto"/>
              <w:left w:val="single" w:sz="4" w:space="0" w:color="auto"/>
              <w:bottom w:val="single" w:sz="4" w:space="0" w:color="auto"/>
              <w:right w:val="single" w:sz="4" w:space="0" w:color="auto"/>
            </w:tcBorders>
            <w:hideMark/>
          </w:tcPr>
          <w:p w:rsidR="00370C94" w:rsidRPr="00012508" w:rsidRDefault="00370C94">
            <w:pPr>
              <w:jc w:val="right"/>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 xml:space="preserve">№ </w:t>
            </w:r>
            <w:proofErr w:type="gramStart"/>
            <w:r w:rsidRPr="00012508">
              <w:rPr>
                <w:rFonts w:ascii="Times New Roman" w:eastAsia="Times New Roman" w:hAnsi="Times New Roman"/>
                <w:sz w:val="24"/>
                <w:szCs w:val="24"/>
                <w:lang w:eastAsia="ru-RU"/>
              </w:rPr>
              <w:t>п</w:t>
            </w:r>
            <w:proofErr w:type="gramEnd"/>
            <w:r w:rsidRPr="00012508">
              <w:rPr>
                <w:rFonts w:ascii="Times New Roman" w:eastAsia="Times New Roman" w:hAnsi="Times New Roman"/>
                <w:sz w:val="24"/>
                <w:szCs w:val="24"/>
                <w:lang w:eastAsia="ru-RU"/>
              </w:rPr>
              <w:t>/п</w:t>
            </w:r>
          </w:p>
        </w:tc>
        <w:tc>
          <w:tcPr>
            <w:tcW w:w="4068" w:type="dxa"/>
            <w:vMerge w:val="restart"/>
            <w:tcBorders>
              <w:top w:val="single" w:sz="4" w:space="0" w:color="auto"/>
              <w:left w:val="single" w:sz="4" w:space="0" w:color="auto"/>
              <w:bottom w:val="single" w:sz="4" w:space="0" w:color="auto"/>
              <w:right w:val="single" w:sz="4" w:space="0" w:color="auto"/>
            </w:tcBorders>
            <w:hideMark/>
          </w:tcPr>
          <w:p w:rsidR="00370C94" w:rsidRPr="00012508" w:rsidRDefault="00370C94">
            <w:pPr>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Наименование индикатора/непосредственного результата</w:t>
            </w:r>
          </w:p>
        </w:tc>
        <w:tc>
          <w:tcPr>
            <w:tcW w:w="1272" w:type="dxa"/>
            <w:vMerge w:val="restart"/>
            <w:tcBorders>
              <w:top w:val="single" w:sz="4" w:space="0" w:color="auto"/>
              <w:left w:val="single" w:sz="4" w:space="0" w:color="auto"/>
              <w:bottom w:val="single" w:sz="4" w:space="0" w:color="auto"/>
              <w:right w:val="single" w:sz="4" w:space="0" w:color="auto"/>
            </w:tcBorders>
            <w:hideMark/>
          </w:tcPr>
          <w:p w:rsidR="00370C94" w:rsidRPr="00012508" w:rsidRDefault="00370C94">
            <w:pPr>
              <w:jc w:val="right"/>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Единицы измерения</w:t>
            </w:r>
          </w:p>
        </w:tc>
        <w:tc>
          <w:tcPr>
            <w:tcW w:w="6519" w:type="dxa"/>
            <w:gridSpan w:val="6"/>
            <w:tcBorders>
              <w:top w:val="single" w:sz="4" w:space="0" w:color="auto"/>
              <w:left w:val="single" w:sz="4" w:space="0" w:color="auto"/>
              <w:bottom w:val="single" w:sz="4" w:space="0" w:color="auto"/>
              <w:right w:val="single" w:sz="4" w:space="0" w:color="auto"/>
            </w:tcBorders>
            <w:hideMark/>
          </w:tcPr>
          <w:p w:rsidR="00370C94" w:rsidRPr="00012508" w:rsidRDefault="00370C94">
            <w:pPr>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Значение индикатора/непосредственного результата</w:t>
            </w:r>
          </w:p>
        </w:tc>
      </w:tr>
      <w:tr w:rsidR="00370C94" w:rsidRPr="00012508" w:rsidTr="00CB77D5">
        <w:trPr>
          <w:cantSplit/>
          <w:trHeight w:val="263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370C94" w:rsidRPr="00012508" w:rsidRDefault="00370C94">
            <w:pPr>
              <w:rPr>
                <w:rFonts w:ascii="Times New Roman" w:eastAsia="Times New Roman" w:hAnsi="Times New Roman"/>
                <w:sz w:val="24"/>
                <w:szCs w:val="24"/>
                <w:lang w:eastAsia="ru-RU"/>
              </w:rPr>
            </w:pPr>
          </w:p>
        </w:tc>
        <w:tc>
          <w:tcPr>
            <w:tcW w:w="4068" w:type="dxa"/>
            <w:vMerge/>
            <w:tcBorders>
              <w:top w:val="single" w:sz="4" w:space="0" w:color="auto"/>
              <w:left w:val="single" w:sz="4" w:space="0" w:color="auto"/>
              <w:bottom w:val="single" w:sz="4" w:space="0" w:color="auto"/>
              <w:right w:val="single" w:sz="4" w:space="0" w:color="auto"/>
            </w:tcBorders>
            <w:vAlign w:val="center"/>
            <w:hideMark/>
          </w:tcPr>
          <w:p w:rsidR="00370C94" w:rsidRPr="00012508" w:rsidRDefault="00370C94">
            <w:pPr>
              <w:rPr>
                <w:rFonts w:ascii="Times New Roman" w:eastAsia="Times New Roman" w:hAnsi="Times New Roman"/>
                <w:sz w:val="24"/>
                <w:szCs w:val="24"/>
                <w:lang w:eastAsia="ru-RU"/>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370C94" w:rsidRPr="00012508" w:rsidRDefault="00370C94">
            <w:pPr>
              <w:rPr>
                <w:rFonts w:ascii="Times New Roman" w:eastAsia="Times New Roman" w:hAnsi="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textDirection w:val="btLr"/>
            <w:hideMark/>
          </w:tcPr>
          <w:p w:rsidR="00370C94" w:rsidRPr="00012508" w:rsidRDefault="00370C94">
            <w:pPr>
              <w:ind w:left="113" w:right="113"/>
              <w:jc w:val="right"/>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На момент разработки программы</w:t>
            </w:r>
          </w:p>
        </w:tc>
        <w:tc>
          <w:tcPr>
            <w:tcW w:w="696" w:type="dxa"/>
            <w:tcBorders>
              <w:top w:val="single" w:sz="4" w:space="0" w:color="auto"/>
              <w:left w:val="single" w:sz="4" w:space="0" w:color="auto"/>
              <w:bottom w:val="single" w:sz="4" w:space="0" w:color="auto"/>
              <w:right w:val="single" w:sz="4" w:space="0" w:color="auto"/>
            </w:tcBorders>
            <w:textDirection w:val="btLr"/>
            <w:hideMark/>
          </w:tcPr>
          <w:p w:rsidR="00370C94" w:rsidRPr="00012508" w:rsidRDefault="004333AD" w:rsidP="004333AD">
            <w:pPr>
              <w:ind w:left="113" w:right="11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763" w:type="dxa"/>
            <w:tcBorders>
              <w:top w:val="single" w:sz="4" w:space="0" w:color="auto"/>
              <w:left w:val="single" w:sz="4" w:space="0" w:color="auto"/>
              <w:bottom w:val="single" w:sz="4" w:space="0" w:color="auto"/>
              <w:right w:val="single" w:sz="4" w:space="0" w:color="auto"/>
            </w:tcBorders>
            <w:textDirection w:val="btLr"/>
            <w:hideMark/>
          </w:tcPr>
          <w:p w:rsidR="00370C94" w:rsidRPr="00012508" w:rsidRDefault="00370C94" w:rsidP="004333AD">
            <w:pPr>
              <w:ind w:left="113" w:right="113"/>
              <w:jc w:val="right"/>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20</w:t>
            </w:r>
            <w:r w:rsidR="004333AD">
              <w:rPr>
                <w:rFonts w:ascii="Times New Roman" w:eastAsia="Times New Roman" w:hAnsi="Times New Roman"/>
                <w:sz w:val="24"/>
                <w:szCs w:val="24"/>
                <w:lang w:eastAsia="ru-RU"/>
              </w:rPr>
              <w:t>23</w:t>
            </w:r>
          </w:p>
        </w:tc>
        <w:tc>
          <w:tcPr>
            <w:tcW w:w="1183" w:type="dxa"/>
            <w:tcBorders>
              <w:top w:val="single" w:sz="4" w:space="0" w:color="auto"/>
              <w:left w:val="single" w:sz="4" w:space="0" w:color="auto"/>
              <w:bottom w:val="single" w:sz="4" w:space="0" w:color="auto"/>
              <w:right w:val="single" w:sz="4" w:space="0" w:color="auto"/>
            </w:tcBorders>
            <w:textDirection w:val="btLr"/>
            <w:hideMark/>
          </w:tcPr>
          <w:p w:rsidR="00370C94" w:rsidRPr="00012508" w:rsidRDefault="00370C94" w:rsidP="004333AD">
            <w:pPr>
              <w:ind w:left="113" w:right="113"/>
              <w:jc w:val="right"/>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202</w:t>
            </w:r>
            <w:r w:rsidR="004333AD">
              <w:rPr>
                <w:rFonts w:ascii="Times New Roman" w:eastAsia="Times New Roman" w:hAnsi="Times New Roman"/>
                <w:sz w:val="24"/>
                <w:szCs w:val="24"/>
                <w:lang w:eastAsia="ru-RU"/>
              </w:rPr>
              <w:t>4</w:t>
            </w:r>
          </w:p>
        </w:tc>
        <w:tc>
          <w:tcPr>
            <w:tcW w:w="1183" w:type="dxa"/>
            <w:tcBorders>
              <w:top w:val="single" w:sz="4" w:space="0" w:color="auto"/>
              <w:left w:val="single" w:sz="4" w:space="0" w:color="auto"/>
              <w:bottom w:val="single" w:sz="4" w:space="0" w:color="auto"/>
              <w:right w:val="single" w:sz="4" w:space="0" w:color="auto"/>
            </w:tcBorders>
            <w:textDirection w:val="btLr"/>
            <w:hideMark/>
          </w:tcPr>
          <w:p w:rsidR="00370C94" w:rsidRPr="00012508" w:rsidRDefault="00370C94">
            <w:pPr>
              <w:ind w:left="113" w:right="113"/>
              <w:jc w:val="right"/>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По окончании реализации программы</w:t>
            </w:r>
          </w:p>
        </w:tc>
        <w:tc>
          <w:tcPr>
            <w:tcW w:w="1984" w:type="dxa"/>
            <w:tcBorders>
              <w:top w:val="single" w:sz="4" w:space="0" w:color="auto"/>
              <w:left w:val="single" w:sz="4" w:space="0" w:color="auto"/>
              <w:bottom w:val="single" w:sz="4" w:space="0" w:color="auto"/>
              <w:right w:val="single" w:sz="4" w:space="0" w:color="auto"/>
            </w:tcBorders>
            <w:textDirection w:val="btLr"/>
            <w:hideMark/>
          </w:tcPr>
          <w:p w:rsidR="00370C94" w:rsidRPr="00012508" w:rsidRDefault="00370C94">
            <w:pPr>
              <w:ind w:left="113" w:right="113"/>
              <w:jc w:val="right"/>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Без программного вмешательства (после предполагаемого срока реализации программы)</w:t>
            </w:r>
          </w:p>
        </w:tc>
      </w:tr>
      <w:tr w:rsidR="00370C94" w:rsidRPr="00012508" w:rsidTr="00CB77D5">
        <w:tc>
          <w:tcPr>
            <w:tcW w:w="576"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1</w:t>
            </w:r>
          </w:p>
        </w:tc>
        <w:tc>
          <w:tcPr>
            <w:tcW w:w="4068"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2</w:t>
            </w:r>
          </w:p>
        </w:tc>
        <w:tc>
          <w:tcPr>
            <w:tcW w:w="1272"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3</w:t>
            </w:r>
          </w:p>
        </w:tc>
        <w:tc>
          <w:tcPr>
            <w:tcW w:w="710"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4</w:t>
            </w:r>
          </w:p>
        </w:tc>
        <w:tc>
          <w:tcPr>
            <w:tcW w:w="696"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5</w:t>
            </w:r>
          </w:p>
        </w:tc>
        <w:tc>
          <w:tcPr>
            <w:tcW w:w="763"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6</w:t>
            </w:r>
          </w:p>
        </w:tc>
        <w:tc>
          <w:tcPr>
            <w:tcW w:w="1183"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7</w:t>
            </w:r>
          </w:p>
        </w:tc>
        <w:tc>
          <w:tcPr>
            <w:tcW w:w="1183"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8</w:t>
            </w:r>
          </w:p>
        </w:tc>
        <w:tc>
          <w:tcPr>
            <w:tcW w:w="1984"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9</w:t>
            </w:r>
          </w:p>
        </w:tc>
      </w:tr>
      <w:tr w:rsidR="00370C94" w:rsidRPr="00012508" w:rsidTr="00CB77D5">
        <w:tc>
          <w:tcPr>
            <w:tcW w:w="576"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right"/>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1</w:t>
            </w:r>
          </w:p>
        </w:tc>
        <w:tc>
          <w:tcPr>
            <w:tcW w:w="4068" w:type="dxa"/>
            <w:tcBorders>
              <w:top w:val="single" w:sz="4" w:space="0" w:color="auto"/>
              <w:left w:val="single" w:sz="4" w:space="0" w:color="auto"/>
              <w:bottom w:val="single" w:sz="4" w:space="0" w:color="auto"/>
              <w:right w:val="single" w:sz="4" w:space="0" w:color="auto"/>
            </w:tcBorders>
            <w:hideMark/>
          </w:tcPr>
          <w:p w:rsidR="00370C94" w:rsidRPr="00012508" w:rsidRDefault="00370C94">
            <w:pPr>
              <w:widowControl w:val="0"/>
              <w:autoSpaceDE w:val="0"/>
              <w:autoSpaceDN w:val="0"/>
              <w:adjustRightInd w:val="0"/>
              <w:jc w:val="both"/>
              <w:rPr>
                <w:rFonts w:ascii="Times New Roman" w:eastAsia="Times New Roman" w:hAnsi="Times New Roman"/>
                <w:sz w:val="24"/>
                <w:szCs w:val="24"/>
                <w:lang w:eastAsia="ru-RU"/>
              </w:rPr>
            </w:pPr>
            <w:r w:rsidRPr="00012508">
              <w:rPr>
                <w:rFonts w:ascii="Times New Roman" w:hAnsi="Times New Roman"/>
                <w:sz w:val="24"/>
                <w:szCs w:val="24"/>
                <w:lang w:eastAsia="ru-RU"/>
              </w:rPr>
              <w:t>Площадь убранной территории к общей площади населенного пункта</w:t>
            </w:r>
          </w:p>
        </w:tc>
        <w:tc>
          <w:tcPr>
            <w:tcW w:w="1272" w:type="dxa"/>
            <w:tcBorders>
              <w:top w:val="single" w:sz="4" w:space="0" w:color="auto"/>
              <w:left w:val="single" w:sz="4" w:space="0" w:color="auto"/>
              <w:bottom w:val="single" w:sz="4" w:space="0" w:color="auto"/>
              <w:right w:val="single" w:sz="4" w:space="0" w:color="auto"/>
            </w:tcBorders>
            <w:hideMark/>
          </w:tcPr>
          <w:p w:rsidR="00370C94" w:rsidRPr="00012508" w:rsidRDefault="00370C94">
            <w:pPr>
              <w:widowControl w:val="0"/>
              <w:autoSpaceDE w:val="0"/>
              <w:autoSpaceDN w:val="0"/>
              <w:adjustRightInd w:val="0"/>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 xml:space="preserve">% </w:t>
            </w:r>
          </w:p>
        </w:tc>
        <w:tc>
          <w:tcPr>
            <w:tcW w:w="710" w:type="dxa"/>
            <w:tcBorders>
              <w:top w:val="single" w:sz="4" w:space="0" w:color="auto"/>
              <w:left w:val="single" w:sz="4" w:space="0" w:color="auto"/>
              <w:bottom w:val="single" w:sz="4" w:space="0" w:color="auto"/>
              <w:right w:val="single" w:sz="4" w:space="0" w:color="auto"/>
            </w:tcBorders>
            <w:hideMark/>
          </w:tcPr>
          <w:p w:rsidR="00370C94" w:rsidRPr="00012508" w:rsidRDefault="00370C94">
            <w:pPr>
              <w:autoSpaceDE w:val="0"/>
              <w:autoSpaceDN w:val="0"/>
              <w:adjustRightInd w:val="0"/>
              <w:jc w:val="center"/>
              <w:rPr>
                <w:rFonts w:ascii="Times New Roman" w:hAnsi="Times New Roman"/>
                <w:sz w:val="24"/>
                <w:szCs w:val="24"/>
                <w:lang w:eastAsia="ru-RU"/>
              </w:rPr>
            </w:pPr>
            <w:r w:rsidRPr="00012508">
              <w:rPr>
                <w:rFonts w:ascii="Times New Roman" w:hAnsi="Times New Roman"/>
                <w:sz w:val="24"/>
                <w:szCs w:val="24"/>
                <w:lang w:eastAsia="ru-RU"/>
              </w:rPr>
              <w:t>1</w:t>
            </w:r>
          </w:p>
        </w:tc>
        <w:tc>
          <w:tcPr>
            <w:tcW w:w="696"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right"/>
              <w:rPr>
                <w:rFonts w:ascii="Times New Roman" w:hAnsi="Times New Roman"/>
                <w:sz w:val="24"/>
                <w:szCs w:val="24"/>
                <w:lang w:eastAsia="ru-RU"/>
              </w:rPr>
            </w:pPr>
            <w:r w:rsidRPr="00012508">
              <w:rPr>
                <w:rFonts w:ascii="Times New Roman" w:hAnsi="Times New Roman"/>
                <w:sz w:val="24"/>
                <w:szCs w:val="24"/>
                <w:lang w:eastAsia="ru-RU"/>
              </w:rPr>
              <w:t>10</w:t>
            </w:r>
          </w:p>
        </w:tc>
        <w:tc>
          <w:tcPr>
            <w:tcW w:w="763"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right"/>
              <w:rPr>
                <w:rFonts w:ascii="Times New Roman" w:hAnsi="Times New Roman"/>
                <w:sz w:val="24"/>
                <w:szCs w:val="24"/>
                <w:lang w:eastAsia="ru-RU"/>
              </w:rPr>
            </w:pPr>
            <w:r w:rsidRPr="00012508">
              <w:rPr>
                <w:rFonts w:ascii="Times New Roman" w:hAnsi="Times New Roman"/>
                <w:sz w:val="24"/>
                <w:szCs w:val="24"/>
                <w:lang w:eastAsia="ru-RU"/>
              </w:rPr>
              <w:t>20</w:t>
            </w:r>
          </w:p>
        </w:tc>
        <w:tc>
          <w:tcPr>
            <w:tcW w:w="1183"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right"/>
              <w:rPr>
                <w:rFonts w:ascii="Times New Roman" w:hAnsi="Times New Roman"/>
                <w:sz w:val="24"/>
                <w:szCs w:val="24"/>
                <w:lang w:eastAsia="ru-RU"/>
              </w:rPr>
            </w:pPr>
            <w:r w:rsidRPr="00012508">
              <w:rPr>
                <w:rFonts w:ascii="Times New Roman" w:hAnsi="Times New Roman"/>
                <w:sz w:val="24"/>
                <w:szCs w:val="24"/>
                <w:lang w:eastAsia="ru-RU"/>
              </w:rPr>
              <w:t>20</w:t>
            </w:r>
          </w:p>
        </w:tc>
        <w:tc>
          <w:tcPr>
            <w:tcW w:w="1183"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center"/>
              <w:rPr>
                <w:rFonts w:ascii="Times New Roman" w:hAnsi="Times New Roman"/>
                <w:sz w:val="24"/>
                <w:szCs w:val="24"/>
                <w:lang w:eastAsia="ru-RU"/>
              </w:rPr>
            </w:pPr>
            <w:r w:rsidRPr="00012508">
              <w:rPr>
                <w:rFonts w:ascii="Times New Roman" w:hAnsi="Times New Roman"/>
                <w:sz w:val="24"/>
                <w:szCs w:val="24"/>
                <w:lang w:eastAsia="ru-RU"/>
              </w:rPr>
              <w:t>30</w:t>
            </w:r>
          </w:p>
        </w:tc>
        <w:tc>
          <w:tcPr>
            <w:tcW w:w="1984"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center"/>
              <w:rPr>
                <w:rFonts w:ascii="Times New Roman" w:hAnsi="Times New Roman"/>
                <w:sz w:val="24"/>
                <w:szCs w:val="24"/>
                <w:lang w:eastAsia="ru-RU"/>
              </w:rPr>
            </w:pPr>
            <w:r w:rsidRPr="00012508">
              <w:rPr>
                <w:rFonts w:ascii="Times New Roman" w:hAnsi="Times New Roman"/>
                <w:sz w:val="24"/>
                <w:szCs w:val="24"/>
                <w:lang w:eastAsia="ru-RU"/>
              </w:rPr>
              <w:t>1</w:t>
            </w:r>
          </w:p>
        </w:tc>
      </w:tr>
      <w:tr w:rsidR="00370C94" w:rsidRPr="00012508" w:rsidTr="00CB77D5">
        <w:tc>
          <w:tcPr>
            <w:tcW w:w="576"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right"/>
              <w:rPr>
                <w:rFonts w:ascii="Times New Roman" w:hAnsi="Times New Roman"/>
                <w:sz w:val="24"/>
                <w:szCs w:val="24"/>
                <w:lang w:eastAsia="ru-RU"/>
              </w:rPr>
            </w:pPr>
            <w:r w:rsidRPr="00012508">
              <w:rPr>
                <w:rFonts w:ascii="Times New Roman" w:hAnsi="Times New Roman"/>
                <w:sz w:val="24"/>
                <w:szCs w:val="24"/>
                <w:lang w:eastAsia="ru-RU"/>
              </w:rPr>
              <w:t>2</w:t>
            </w:r>
          </w:p>
        </w:tc>
        <w:tc>
          <w:tcPr>
            <w:tcW w:w="4068" w:type="dxa"/>
            <w:tcBorders>
              <w:top w:val="single" w:sz="4" w:space="0" w:color="auto"/>
              <w:left w:val="single" w:sz="4" w:space="0" w:color="auto"/>
              <w:bottom w:val="single" w:sz="4" w:space="0" w:color="auto"/>
              <w:right w:val="single" w:sz="4" w:space="0" w:color="auto"/>
            </w:tcBorders>
            <w:hideMark/>
          </w:tcPr>
          <w:p w:rsidR="00370C94" w:rsidRPr="00012508" w:rsidRDefault="00370C94">
            <w:pPr>
              <w:autoSpaceDE w:val="0"/>
              <w:autoSpaceDN w:val="0"/>
              <w:adjustRightInd w:val="0"/>
              <w:rPr>
                <w:rFonts w:ascii="Times New Roman" w:hAnsi="Times New Roman"/>
                <w:sz w:val="24"/>
                <w:szCs w:val="24"/>
                <w:lang w:eastAsia="ru-RU"/>
              </w:rPr>
            </w:pPr>
            <w:r w:rsidRPr="00012508">
              <w:rPr>
                <w:rFonts w:ascii="Times New Roman" w:hAnsi="Times New Roman"/>
                <w:sz w:val="24"/>
                <w:szCs w:val="24"/>
                <w:lang w:eastAsia="ru-RU"/>
              </w:rPr>
              <w:t>Количество посаженных деревьев</w:t>
            </w:r>
          </w:p>
        </w:tc>
        <w:tc>
          <w:tcPr>
            <w:tcW w:w="1272" w:type="dxa"/>
            <w:tcBorders>
              <w:top w:val="single" w:sz="4" w:space="0" w:color="auto"/>
              <w:left w:val="single" w:sz="4" w:space="0" w:color="auto"/>
              <w:bottom w:val="single" w:sz="4" w:space="0" w:color="auto"/>
              <w:right w:val="single" w:sz="4" w:space="0" w:color="auto"/>
            </w:tcBorders>
            <w:hideMark/>
          </w:tcPr>
          <w:p w:rsidR="00370C94" w:rsidRPr="00012508" w:rsidRDefault="00370C94">
            <w:pPr>
              <w:widowControl w:val="0"/>
              <w:autoSpaceDE w:val="0"/>
              <w:autoSpaceDN w:val="0"/>
              <w:adjustRightInd w:val="0"/>
              <w:jc w:val="center"/>
              <w:rPr>
                <w:rFonts w:ascii="Times New Roman" w:hAnsi="Times New Roman"/>
                <w:sz w:val="24"/>
                <w:szCs w:val="24"/>
                <w:lang w:eastAsia="ru-RU"/>
              </w:rPr>
            </w:pPr>
            <w:r w:rsidRPr="00012508">
              <w:rPr>
                <w:rFonts w:ascii="Times New Roman" w:hAnsi="Times New Roman"/>
                <w:sz w:val="24"/>
                <w:szCs w:val="24"/>
                <w:lang w:eastAsia="ru-RU"/>
              </w:rPr>
              <w:t>шт.</w:t>
            </w:r>
          </w:p>
        </w:tc>
        <w:tc>
          <w:tcPr>
            <w:tcW w:w="710" w:type="dxa"/>
            <w:tcBorders>
              <w:top w:val="single" w:sz="4" w:space="0" w:color="auto"/>
              <w:left w:val="single" w:sz="4" w:space="0" w:color="auto"/>
              <w:bottom w:val="single" w:sz="4" w:space="0" w:color="auto"/>
              <w:right w:val="single" w:sz="4" w:space="0" w:color="auto"/>
            </w:tcBorders>
            <w:hideMark/>
          </w:tcPr>
          <w:p w:rsidR="00370C94" w:rsidRPr="00012508" w:rsidRDefault="00370C94">
            <w:pPr>
              <w:autoSpaceDE w:val="0"/>
              <w:autoSpaceDN w:val="0"/>
              <w:adjustRightInd w:val="0"/>
              <w:jc w:val="center"/>
              <w:rPr>
                <w:rFonts w:ascii="Times New Roman" w:hAnsi="Times New Roman"/>
                <w:sz w:val="24"/>
                <w:szCs w:val="24"/>
                <w:lang w:eastAsia="ru-RU"/>
              </w:rPr>
            </w:pPr>
            <w:r w:rsidRPr="00012508">
              <w:rPr>
                <w:rFonts w:ascii="Times New Roman" w:hAnsi="Times New Roman"/>
                <w:sz w:val="24"/>
                <w:szCs w:val="24"/>
                <w:lang w:eastAsia="ru-RU"/>
              </w:rPr>
              <w:t>3</w:t>
            </w:r>
          </w:p>
        </w:tc>
        <w:tc>
          <w:tcPr>
            <w:tcW w:w="696"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right"/>
              <w:rPr>
                <w:rFonts w:ascii="Times New Roman" w:hAnsi="Times New Roman"/>
                <w:sz w:val="24"/>
                <w:szCs w:val="24"/>
                <w:lang w:eastAsia="ru-RU"/>
              </w:rPr>
            </w:pPr>
            <w:r w:rsidRPr="00012508">
              <w:rPr>
                <w:rFonts w:ascii="Times New Roman" w:hAnsi="Times New Roman"/>
                <w:sz w:val="24"/>
                <w:szCs w:val="24"/>
                <w:lang w:eastAsia="ru-RU"/>
              </w:rPr>
              <w:t>5</w:t>
            </w:r>
          </w:p>
        </w:tc>
        <w:tc>
          <w:tcPr>
            <w:tcW w:w="763"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right"/>
              <w:rPr>
                <w:rFonts w:ascii="Times New Roman" w:hAnsi="Times New Roman"/>
                <w:sz w:val="24"/>
                <w:szCs w:val="24"/>
                <w:lang w:eastAsia="ru-RU"/>
              </w:rPr>
            </w:pPr>
            <w:r w:rsidRPr="00012508">
              <w:rPr>
                <w:rFonts w:ascii="Times New Roman" w:hAnsi="Times New Roman"/>
                <w:sz w:val="24"/>
                <w:szCs w:val="24"/>
                <w:lang w:eastAsia="ru-RU"/>
              </w:rPr>
              <w:t>10</w:t>
            </w:r>
          </w:p>
        </w:tc>
        <w:tc>
          <w:tcPr>
            <w:tcW w:w="1183"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right"/>
              <w:rPr>
                <w:rFonts w:ascii="Times New Roman" w:hAnsi="Times New Roman"/>
                <w:sz w:val="24"/>
                <w:szCs w:val="24"/>
                <w:lang w:eastAsia="ru-RU"/>
              </w:rPr>
            </w:pPr>
            <w:r w:rsidRPr="00012508">
              <w:rPr>
                <w:rFonts w:ascii="Times New Roman" w:hAnsi="Times New Roman"/>
                <w:sz w:val="24"/>
                <w:szCs w:val="24"/>
                <w:lang w:eastAsia="ru-RU"/>
              </w:rPr>
              <w:t>20</w:t>
            </w:r>
          </w:p>
        </w:tc>
        <w:tc>
          <w:tcPr>
            <w:tcW w:w="1183"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center"/>
              <w:rPr>
                <w:rFonts w:ascii="Times New Roman" w:hAnsi="Times New Roman"/>
                <w:sz w:val="24"/>
                <w:szCs w:val="24"/>
                <w:lang w:eastAsia="ru-RU"/>
              </w:rPr>
            </w:pPr>
            <w:r w:rsidRPr="00012508">
              <w:rPr>
                <w:rFonts w:ascii="Times New Roman" w:hAnsi="Times New Roman"/>
                <w:sz w:val="24"/>
                <w:szCs w:val="24"/>
                <w:lang w:eastAsia="ru-RU"/>
              </w:rPr>
              <w:t>35</w:t>
            </w:r>
          </w:p>
        </w:tc>
        <w:tc>
          <w:tcPr>
            <w:tcW w:w="1984"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center"/>
              <w:rPr>
                <w:rFonts w:ascii="Times New Roman" w:hAnsi="Times New Roman"/>
                <w:sz w:val="24"/>
                <w:szCs w:val="24"/>
                <w:lang w:eastAsia="ru-RU"/>
              </w:rPr>
            </w:pPr>
            <w:r w:rsidRPr="00012508">
              <w:rPr>
                <w:rFonts w:ascii="Times New Roman" w:hAnsi="Times New Roman"/>
                <w:sz w:val="24"/>
                <w:szCs w:val="24"/>
                <w:lang w:eastAsia="ru-RU"/>
              </w:rPr>
              <w:t>3</w:t>
            </w:r>
          </w:p>
        </w:tc>
      </w:tr>
      <w:tr w:rsidR="00370C94" w:rsidRPr="00012508" w:rsidTr="00CB77D5">
        <w:tc>
          <w:tcPr>
            <w:tcW w:w="576"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right"/>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3</w:t>
            </w:r>
          </w:p>
        </w:tc>
        <w:tc>
          <w:tcPr>
            <w:tcW w:w="4068" w:type="dxa"/>
            <w:tcBorders>
              <w:top w:val="single" w:sz="4" w:space="0" w:color="auto"/>
              <w:left w:val="single" w:sz="4" w:space="0" w:color="auto"/>
              <w:bottom w:val="single" w:sz="4" w:space="0" w:color="auto"/>
              <w:right w:val="single" w:sz="4" w:space="0" w:color="auto"/>
            </w:tcBorders>
            <w:hideMark/>
          </w:tcPr>
          <w:p w:rsidR="00370C94" w:rsidRPr="00012508" w:rsidRDefault="00370C94">
            <w:pPr>
              <w:autoSpaceDE w:val="0"/>
              <w:autoSpaceDN w:val="0"/>
              <w:adjustRightInd w:val="0"/>
              <w:rPr>
                <w:rFonts w:ascii="Times New Roman" w:eastAsia="Times New Roman" w:hAnsi="Times New Roman"/>
                <w:sz w:val="24"/>
                <w:szCs w:val="24"/>
                <w:lang w:eastAsia="ru-RU"/>
              </w:rPr>
            </w:pPr>
            <w:r w:rsidRPr="00012508">
              <w:rPr>
                <w:rFonts w:ascii="Times New Roman" w:hAnsi="Times New Roman"/>
                <w:sz w:val="24"/>
                <w:szCs w:val="24"/>
                <w:lang w:eastAsia="ru-RU"/>
              </w:rPr>
              <w:t>Вовлечение в хозяйственный оборот  пустующих и нерационально используемых земель</w:t>
            </w:r>
          </w:p>
        </w:tc>
        <w:tc>
          <w:tcPr>
            <w:tcW w:w="1272" w:type="dxa"/>
            <w:tcBorders>
              <w:top w:val="single" w:sz="4" w:space="0" w:color="auto"/>
              <w:left w:val="single" w:sz="4" w:space="0" w:color="auto"/>
              <w:bottom w:val="single" w:sz="4" w:space="0" w:color="auto"/>
              <w:right w:val="single" w:sz="4" w:space="0" w:color="auto"/>
            </w:tcBorders>
            <w:hideMark/>
          </w:tcPr>
          <w:p w:rsidR="00370C94" w:rsidRPr="00012508" w:rsidRDefault="00370C94">
            <w:pPr>
              <w:widowControl w:val="0"/>
              <w:autoSpaceDE w:val="0"/>
              <w:autoSpaceDN w:val="0"/>
              <w:adjustRightInd w:val="0"/>
              <w:jc w:val="center"/>
              <w:rPr>
                <w:rFonts w:ascii="Times New Roman" w:eastAsia="Times New Roman" w:hAnsi="Times New Roman"/>
                <w:sz w:val="24"/>
                <w:szCs w:val="24"/>
                <w:lang w:eastAsia="ru-RU"/>
              </w:rPr>
            </w:pPr>
            <w:r w:rsidRPr="00012508">
              <w:rPr>
                <w:rFonts w:ascii="Times New Roman" w:eastAsia="Times New Roman" w:hAnsi="Times New Roman"/>
                <w:noProof/>
                <w:sz w:val="24"/>
                <w:szCs w:val="24"/>
                <w:lang w:eastAsia="ru-RU"/>
              </w:rPr>
              <w:t>шт.</w:t>
            </w:r>
          </w:p>
        </w:tc>
        <w:tc>
          <w:tcPr>
            <w:tcW w:w="710" w:type="dxa"/>
            <w:tcBorders>
              <w:top w:val="single" w:sz="4" w:space="0" w:color="auto"/>
              <w:left w:val="single" w:sz="4" w:space="0" w:color="auto"/>
              <w:bottom w:val="single" w:sz="4" w:space="0" w:color="auto"/>
              <w:right w:val="single" w:sz="4" w:space="0" w:color="auto"/>
            </w:tcBorders>
            <w:hideMark/>
          </w:tcPr>
          <w:p w:rsidR="00370C94" w:rsidRPr="00012508" w:rsidRDefault="00370C94">
            <w:pPr>
              <w:autoSpaceDE w:val="0"/>
              <w:autoSpaceDN w:val="0"/>
              <w:adjustRightInd w:val="0"/>
              <w:jc w:val="center"/>
              <w:rPr>
                <w:rFonts w:ascii="Times New Roman" w:eastAsia="Times New Roman" w:hAnsi="Times New Roman"/>
                <w:color w:val="000000"/>
                <w:sz w:val="24"/>
                <w:szCs w:val="24"/>
                <w:lang w:eastAsia="ru-RU"/>
              </w:rPr>
            </w:pPr>
            <w:r w:rsidRPr="00012508">
              <w:rPr>
                <w:rFonts w:ascii="Times New Roman" w:eastAsia="Times New Roman" w:hAnsi="Times New Roman"/>
                <w:color w:val="000000"/>
                <w:sz w:val="24"/>
                <w:szCs w:val="24"/>
                <w:lang w:eastAsia="ru-RU"/>
              </w:rPr>
              <w:t>0</w:t>
            </w:r>
          </w:p>
        </w:tc>
        <w:tc>
          <w:tcPr>
            <w:tcW w:w="696"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right"/>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0</w:t>
            </w:r>
          </w:p>
        </w:tc>
        <w:tc>
          <w:tcPr>
            <w:tcW w:w="763"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right"/>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1</w:t>
            </w:r>
          </w:p>
        </w:tc>
        <w:tc>
          <w:tcPr>
            <w:tcW w:w="1183"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right"/>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1</w:t>
            </w:r>
          </w:p>
        </w:tc>
        <w:tc>
          <w:tcPr>
            <w:tcW w:w="1183" w:type="dxa"/>
            <w:tcBorders>
              <w:top w:val="single" w:sz="4" w:space="0" w:color="auto"/>
              <w:left w:val="single" w:sz="4" w:space="0" w:color="auto"/>
              <w:bottom w:val="single" w:sz="4" w:space="0" w:color="auto"/>
              <w:right w:val="single" w:sz="4" w:space="0" w:color="auto"/>
            </w:tcBorders>
            <w:hideMark/>
          </w:tcPr>
          <w:p w:rsidR="00370C94" w:rsidRPr="00012508" w:rsidRDefault="00370C94">
            <w:pPr>
              <w:autoSpaceDE w:val="0"/>
              <w:autoSpaceDN w:val="0"/>
              <w:adjustRightInd w:val="0"/>
              <w:jc w:val="center"/>
              <w:rPr>
                <w:rFonts w:ascii="Times New Roman" w:eastAsia="Times New Roman" w:hAnsi="Times New Roman"/>
                <w:color w:val="000000"/>
                <w:sz w:val="24"/>
                <w:szCs w:val="24"/>
                <w:lang w:eastAsia="ru-RU"/>
              </w:rPr>
            </w:pPr>
            <w:r w:rsidRPr="00012508">
              <w:rPr>
                <w:rFonts w:ascii="Times New Roman" w:eastAsia="Times New Roman" w:hAnsi="Times New Roman"/>
                <w:color w:val="000000"/>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370C94" w:rsidRPr="00012508" w:rsidRDefault="00370C94">
            <w:pPr>
              <w:autoSpaceDE w:val="0"/>
              <w:autoSpaceDN w:val="0"/>
              <w:adjustRightInd w:val="0"/>
              <w:jc w:val="center"/>
              <w:rPr>
                <w:rFonts w:ascii="Times New Roman" w:eastAsia="Times New Roman" w:hAnsi="Times New Roman"/>
                <w:color w:val="000000"/>
                <w:sz w:val="24"/>
                <w:szCs w:val="24"/>
                <w:lang w:eastAsia="ru-RU"/>
              </w:rPr>
            </w:pPr>
            <w:r w:rsidRPr="00012508">
              <w:rPr>
                <w:rFonts w:ascii="Times New Roman" w:eastAsia="Times New Roman" w:hAnsi="Times New Roman"/>
                <w:color w:val="000000"/>
                <w:sz w:val="24"/>
                <w:szCs w:val="24"/>
                <w:lang w:eastAsia="ru-RU"/>
              </w:rPr>
              <w:t>0</w:t>
            </w:r>
          </w:p>
        </w:tc>
      </w:tr>
      <w:tr w:rsidR="00370C94" w:rsidRPr="00012508" w:rsidTr="00CB77D5">
        <w:tc>
          <w:tcPr>
            <w:tcW w:w="576"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right"/>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4</w:t>
            </w:r>
          </w:p>
        </w:tc>
        <w:tc>
          <w:tcPr>
            <w:tcW w:w="4068" w:type="dxa"/>
            <w:tcBorders>
              <w:top w:val="single" w:sz="4" w:space="0" w:color="auto"/>
              <w:left w:val="single" w:sz="4" w:space="0" w:color="auto"/>
              <w:bottom w:val="single" w:sz="4" w:space="0" w:color="auto"/>
              <w:right w:val="single" w:sz="4" w:space="0" w:color="auto"/>
            </w:tcBorders>
            <w:hideMark/>
          </w:tcPr>
          <w:p w:rsidR="00370C94" w:rsidRPr="00012508" w:rsidRDefault="00370C94">
            <w:pPr>
              <w:autoSpaceDE w:val="0"/>
              <w:autoSpaceDN w:val="0"/>
              <w:adjustRightInd w:val="0"/>
              <w:rPr>
                <w:rFonts w:ascii="Times New Roman" w:eastAsia="Times New Roman" w:hAnsi="Times New Roman"/>
                <w:noProof/>
                <w:sz w:val="24"/>
                <w:szCs w:val="24"/>
                <w:lang w:eastAsia="ru-RU"/>
              </w:rPr>
            </w:pPr>
            <w:r w:rsidRPr="00012508">
              <w:rPr>
                <w:rFonts w:ascii="Times New Roman" w:hAnsi="Times New Roman"/>
                <w:sz w:val="24"/>
                <w:szCs w:val="24"/>
                <w:lang w:eastAsia="ru-RU"/>
              </w:rPr>
              <w:t>Количество выявленных самовольно занятых земельных участков</w:t>
            </w:r>
          </w:p>
        </w:tc>
        <w:tc>
          <w:tcPr>
            <w:tcW w:w="1272" w:type="dxa"/>
            <w:tcBorders>
              <w:top w:val="single" w:sz="4" w:space="0" w:color="auto"/>
              <w:left w:val="single" w:sz="4" w:space="0" w:color="auto"/>
              <w:bottom w:val="single" w:sz="4" w:space="0" w:color="auto"/>
              <w:right w:val="single" w:sz="4" w:space="0" w:color="auto"/>
            </w:tcBorders>
            <w:hideMark/>
          </w:tcPr>
          <w:p w:rsidR="00370C94" w:rsidRPr="00012508" w:rsidRDefault="00370C94">
            <w:pPr>
              <w:widowControl w:val="0"/>
              <w:autoSpaceDE w:val="0"/>
              <w:autoSpaceDN w:val="0"/>
              <w:adjustRightInd w:val="0"/>
              <w:jc w:val="center"/>
              <w:rPr>
                <w:rFonts w:ascii="Times New Roman" w:eastAsia="Times New Roman" w:hAnsi="Times New Roman"/>
                <w:sz w:val="24"/>
                <w:szCs w:val="24"/>
                <w:lang w:eastAsia="ru-RU"/>
              </w:rPr>
            </w:pPr>
            <w:r w:rsidRPr="00012508">
              <w:rPr>
                <w:rFonts w:ascii="Times New Roman" w:eastAsia="Times New Roman" w:hAnsi="Times New Roman"/>
                <w:noProof/>
                <w:sz w:val="24"/>
                <w:szCs w:val="24"/>
                <w:lang w:eastAsia="ru-RU"/>
              </w:rPr>
              <w:t>шт.</w:t>
            </w:r>
          </w:p>
        </w:tc>
        <w:tc>
          <w:tcPr>
            <w:tcW w:w="710" w:type="dxa"/>
            <w:tcBorders>
              <w:top w:val="single" w:sz="4" w:space="0" w:color="auto"/>
              <w:left w:val="single" w:sz="4" w:space="0" w:color="auto"/>
              <w:bottom w:val="single" w:sz="4" w:space="0" w:color="auto"/>
              <w:right w:val="single" w:sz="4" w:space="0" w:color="auto"/>
            </w:tcBorders>
            <w:hideMark/>
          </w:tcPr>
          <w:p w:rsidR="00370C94" w:rsidRPr="00012508" w:rsidRDefault="00370C94">
            <w:pPr>
              <w:autoSpaceDE w:val="0"/>
              <w:autoSpaceDN w:val="0"/>
              <w:adjustRightInd w:val="0"/>
              <w:jc w:val="center"/>
              <w:rPr>
                <w:rFonts w:ascii="Times New Roman" w:eastAsia="Times New Roman" w:hAnsi="Times New Roman"/>
                <w:color w:val="000000"/>
                <w:sz w:val="24"/>
                <w:szCs w:val="24"/>
                <w:lang w:eastAsia="ru-RU"/>
              </w:rPr>
            </w:pPr>
            <w:r w:rsidRPr="00012508">
              <w:rPr>
                <w:rFonts w:ascii="Times New Roman" w:eastAsia="Times New Roman" w:hAnsi="Times New Roman"/>
                <w:color w:val="000000"/>
                <w:sz w:val="24"/>
                <w:szCs w:val="24"/>
                <w:lang w:eastAsia="ru-RU"/>
              </w:rPr>
              <w:t>0</w:t>
            </w:r>
          </w:p>
        </w:tc>
        <w:tc>
          <w:tcPr>
            <w:tcW w:w="696"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right"/>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1</w:t>
            </w:r>
          </w:p>
        </w:tc>
        <w:tc>
          <w:tcPr>
            <w:tcW w:w="763"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right"/>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1</w:t>
            </w:r>
          </w:p>
        </w:tc>
        <w:tc>
          <w:tcPr>
            <w:tcW w:w="1183"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right"/>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1</w:t>
            </w:r>
          </w:p>
        </w:tc>
        <w:tc>
          <w:tcPr>
            <w:tcW w:w="1183" w:type="dxa"/>
            <w:tcBorders>
              <w:top w:val="single" w:sz="4" w:space="0" w:color="auto"/>
              <w:left w:val="single" w:sz="4" w:space="0" w:color="auto"/>
              <w:bottom w:val="single" w:sz="4" w:space="0" w:color="auto"/>
              <w:right w:val="single" w:sz="4" w:space="0" w:color="auto"/>
            </w:tcBorders>
            <w:hideMark/>
          </w:tcPr>
          <w:p w:rsidR="00370C94" w:rsidRPr="00012508" w:rsidRDefault="00370C94">
            <w:pPr>
              <w:autoSpaceDE w:val="0"/>
              <w:autoSpaceDN w:val="0"/>
              <w:adjustRightInd w:val="0"/>
              <w:jc w:val="center"/>
              <w:rPr>
                <w:rFonts w:ascii="Times New Roman" w:eastAsia="Times New Roman" w:hAnsi="Times New Roman"/>
                <w:color w:val="000000"/>
                <w:sz w:val="24"/>
                <w:szCs w:val="24"/>
                <w:lang w:eastAsia="ru-RU"/>
              </w:rPr>
            </w:pPr>
            <w:r w:rsidRPr="00012508">
              <w:rPr>
                <w:rFonts w:ascii="Times New Roman" w:eastAsia="Times New Roman" w:hAnsi="Times New Roman"/>
                <w:color w:val="000000"/>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hideMark/>
          </w:tcPr>
          <w:p w:rsidR="00370C94" w:rsidRPr="00012508" w:rsidRDefault="00370C94">
            <w:pPr>
              <w:autoSpaceDE w:val="0"/>
              <w:autoSpaceDN w:val="0"/>
              <w:adjustRightInd w:val="0"/>
              <w:jc w:val="center"/>
              <w:rPr>
                <w:rFonts w:ascii="Times New Roman" w:eastAsia="Times New Roman" w:hAnsi="Times New Roman"/>
                <w:color w:val="000000"/>
                <w:sz w:val="24"/>
                <w:szCs w:val="24"/>
                <w:lang w:eastAsia="ru-RU"/>
              </w:rPr>
            </w:pPr>
            <w:r w:rsidRPr="00012508">
              <w:rPr>
                <w:rFonts w:ascii="Times New Roman" w:eastAsia="Times New Roman" w:hAnsi="Times New Roman"/>
                <w:color w:val="000000"/>
                <w:sz w:val="24"/>
                <w:szCs w:val="24"/>
                <w:lang w:eastAsia="ru-RU"/>
              </w:rPr>
              <w:t>0</w:t>
            </w:r>
          </w:p>
        </w:tc>
      </w:tr>
      <w:tr w:rsidR="00370C94" w:rsidRPr="00012508" w:rsidTr="00CB77D5">
        <w:tc>
          <w:tcPr>
            <w:tcW w:w="576"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right"/>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5</w:t>
            </w:r>
          </w:p>
        </w:tc>
        <w:tc>
          <w:tcPr>
            <w:tcW w:w="4068" w:type="dxa"/>
            <w:tcBorders>
              <w:top w:val="single" w:sz="4" w:space="0" w:color="auto"/>
              <w:left w:val="single" w:sz="4" w:space="0" w:color="auto"/>
              <w:bottom w:val="single" w:sz="4" w:space="0" w:color="auto"/>
              <w:right w:val="single" w:sz="4" w:space="0" w:color="auto"/>
            </w:tcBorders>
            <w:hideMark/>
          </w:tcPr>
          <w:p w:rsidR="00370C94" w:rsidRPr="00012508" w:rsidRDefault="00370C94">
            <w:pPr>
              <w:autoSpaceDE w:val="0"/>
              <w:autoSpaceDN w:val="0"/>
              <w:adjustRightInd w:val="0"/>
              <w:rPr>
                <w:rFonts w:ascii="Times New Roman" w:eastAsia="Times New Roman" w:hAnsi="Times New Roman"/>
                <w:noProof/>
                <w:sz w:val="24"/>
                <w:szCs w:val="24"/>
                <w:lang w:eastAsia="ru-RU"/>
              </w:rPr>
            </w:pPr>
            <w:r w:rsidRPr="00012508">
              <w:rPr>
                <w:rFonts w:ascii="Times New Roman" w:hAnsi="Times New Roman"/>
                <w:sz w:val="24"/>
                <w:szCs w:val="24"/>
                <w:lang w:eastAsia="ru-RU"/>
              </w:rPr>
              <w:t>Количество проинвентаризированных земельных участков к общему количеству земельных участков на территории поселения</w:t>
            </w:r>
          </w:p>
        </w:tc>
        <w:tc>
          <w:tcPr>
            <w:tcW w:w="1272" w:type="dxa"/>
            <w:tcBorders>
              <w:top w:val="single" w:sz="4" w:space="0" w:color="auto"/>
              <w:left w:val="single" w:sz="4" w:space="0" w:color="auto"/>
              <w:bottom w:val="single" w:sz="4" w:space="0" w:color="auto"/>
              <w:right w:val="single" w:sz="4" w:space="0" w:color="auto"/>
            </w:tcBorders>
            <w:hideMark/>
          </w:tcPr>
          <w:p w:rsidR="00370C94" w:rsidRPr="00012508" w:rsidRDefault="00370C94">
            <w:pPr>
              <w:widowControl w:val="0"/>
              <w:autoSpaceDE w:val="0"/>
              <w:autoSpaceDN w:val="0"/>
              <w:adjustRightInd w:val="0"/>
              <w:jc w:val="center"/>
              <w:rPr>
                <w:rFonts w:ascii="Times New Roman" w:eastAsia="Times New Roman" w:hAnsi="Times New Roman"/>
                <w:sz w:val="24"/>
                <w:szCs w:val="24"/>
                <w:lang w:eastAsia="ru-RU"/>
              </w:rPr>
            </w:pPr>
            <w:r w:rsidRPr="00012508">
              <w:rPr>
                <w:rFonts w:ascii="Times New Roman" w:eastAsia="Times New Roman" w:hAnsi="Times New Roman"/>
                <w:noProof/>
                <w:sz w:val="24"/>
                <w:szCs w:val="24"/>
                <w:lang w:eastAsia="ru-RU"/>
              </w:rPr>
              <w:t>% году</w:t>
            </w:r>
          </w:p>
        </w:tc>
        <w:tc>
          <w:tcPr>
            <w:tcW w:w="710" w:type="dxa"/>
            <w:tcBorders>
              <w:top w:val="single" w:sz="4" w:space="0" w:color="auto"/>
              <w:left w:val="single" w:sz="4" w:space="0" w:color="auto"/>
              <w:bottom w:val="single" w:sz="4" w:space="0" w:color="auto"/>
              <w:right w:val="single" w:sz="4" w:space="0" w:color="auto"/>
            </w:tcBorders>
            <w:hideMark/>
          </w:tcPr>
          <w:p w:rsidR="00370C94" w:rsidRPr="00012508" w:rsidRDefault="00370C94">
            <w:pPr>
              <w:autoSpaceDE w:val="0"/>
              <w:autoSpaceDN w:val="0"/>
              <w:adjustRightInd w:val="0"/>
              <w:jc w:val="center"/>
              <w:rPr>
                <w:rFonts w:ascii="Times New Roman" w:eastAsia="Times New Roman" w:hAnsi="Times New Roman"/>
                <w:color w:val="000000"/>
                <w:sz w:val="24"/>
                <w:szCs w:val="24"/>
                <w:lang w:eastAsia="ru-RU"/>
              </w:rPr>
            </w:pPr>
            <w:r w:rsidRPr="00012508">
              <w:rPr>
                <w:rFonts w:ascii="Times New Roman" w:eastAsia="Times New Roman" w:hAnsi="Times New Roman"/>
                <w:color w:val="000000"/>
                <w:sz w:val="24"/>
                <w:szCs w:val="24"/>
                <w:lang w:eastAsia="ru-RU"/>
              </w:rPr>
              <w:t>1</w:t>
            </w:r>
          </w:p>
        </w:tc>
        <w:tc>
          <w:tcPr>
            <w:tcW w:w="696"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right"/>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1</w:t>
            </w:r>
          </w:p>
        </w:tc>
        <w:tc>
          <w:tcPr>
            <w:tcW w:w="763"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right"/>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2</w:t>
            </w:r>
          </w:p>
        </w:tc>
        <w:tc>
          <w:tcPr>
            <w:tcW w:w="1183" w:type="dxa"/>
            <w:tcBorders>
              <w:top w:val="single" w:sz="4" w:space="0" w:color="auto"/>
              <w:left w:val="single" w:sz="4" w:space="0" w:color="auto"/>
              <w:bottom w:val="single" w:sz="4" w:space="0" w:color="auto"/>
              <w:right w:val="single" w:sz="4" w:space="0" w:color="auto"/>
            </w:tcBorders>
            <w:hideMark/>
          </w:tcPr>
          <w:p w:rsidR="00370C94" w:rsidRPr="00012508" w:rsidRDefault="00370C94">
            <w:pPr>
              <w:jc w:val="right"/>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2</w:t>
            </w:r>
          </w:p>
        </w:tc>
        <w:tc>
          <w:tcPr>
            <w:tcW w:w="1183" w:type="dxa"/>
            <w:tcBorders>
              <w:top w:val="single" w:sz="4" w:space="0" w:color="auto"/>
              <w:left w:val="single" w:sz="4" w:space="0" w:color="auto"/>
              <w:bottom w:val="single" w:sz="4" w:space="0" w:color="auto"/>
              <w:right w:val="single" w:sz="4" w:space="0" w:color="auto"/>
            </w:tcBorders>
            <w:hideMark/>
          </w:tcPr>
          <w:p w:rsidR="00370C94" w:rsidRPr="00012508" w:rsidRDefault="00370C94">
            <w:pPr>
              <w:autoSpaceDE w:val="0"/>
              <w:autoSpaceDN w:val="0"/>
              <w:adjustRightInd w:val="0"/>
              <w:jc w:val="center"/>
              <w:rPr>
                <w:rFonts w:ascii="Times New Roman" w:eastAsia="Times New Roman" w:hAnsi="Times New Roman"/>
                <w:color w:val="000000"/>
                <w:sz w:val="24"/>
                <w:szCs w:val="24"/>
                <w:lang w:eastAsia="ru-RU"/>
              </w:rPr>
            </w:pPr>
            <w:r w:rsidRPr="00012508">
              <w:rPr>
                <w:rFonts w:ascii="Times New Roman" w:eastAsia="Times New Roman" w:hAnsi="Times New Roman"/>
                <w:color w:val="000000"/>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hideMark/>
          </w:tcPr>
          <w:p w:rsidR="00370C94" w:rsidRPr="00012508" w:rsidRDefault="00370C94">
            <w:pPr>
              <w:autoSpaceDE w:val="0"/>
              <w:autoSpaceDN w:val="0"/>
              <w:adjustRightInd w:val="0"/>
              <w:jc w:val="center"/>
              <w:rPr>
                <w:rFonts w:ascii="Times New Roman" w:eastAsia="Times New Roman" w:hAnsi="Times New Roman"/>
                <w:color w:val="000000"/>
                <w:sz w:val="24"/>
                <w:szCs w:val="24"/>
                <w:lang w:eastAsia="ru-RU"/>
              </w:rPr>
            </w:pPr>
            <w:r w:rsidRPr="00012508">
              <w:rPr>
                <w:rFonts w:ascii="Times New Roman" w:eastAsia="Times New Roman" w:hAnsi="Times New Roman"/>
                <w:color w:val="000000"/>
                <w:sz w:val="24"/>
                <w:szCs w:val="24"/>
                <w:lang w:eastAsia="ru-RU"/>
              </w:rPr>
              <w:t>1</w:t>
            </w:r>
          </w:p>
        </w:tc>
      </w:tr>
    </w:tbl>
    <w:p w:rsidR="00370C94" w:rsidRPr="00012508" w:rsidRDefault="00370C94" w:rsidP="00370C94">
      <w:pPr>
        <w:spacing w:after="0" w:line="240" w:lineRule="auto"/>
        <w:rPr>
          <w:rFonts w:ascii="Times New Roman" w:eastAsia="Times New Roman" w:hAnsi="Times New Roman"/>
          <w:b/>
          <w:bCs/>
          <w:noProof/>
          <w:color w:val="FF0000"/>
          <w:sz w:val="24"/>
          <w:szCs w:val="24"/>
        </w:rPr>
        <w:sectPr w:rsidR="00370C94" w:rsidRPr="00012508" w:rsidSect="00CB77D5">
          <w:pgSz w:w="16838" w:h="11906" w:orient="landscape"/>
          <w:pgMar w:top="709" w:right="1134" w:bottom="567" w:left="993" w:header="709" w:footer="709" w:gutter="0"/>
          <w:cols w:space="720"/>
        </w:sectPr>
      </w:pPr>
    </w:p>
    <w:p w:rsidR="00370C94" w:rsidRPr="00012508" w:rsidRDefault="00370C94" w:rsidP="00370C94">
      <w:pPr>
        <w:spacing w:after="0" w:line="240" w:lineRule="auto"/>
        <w:ind w:firstLine="709"/>
        <w:jc w:val="center"/>
        <w:rPr>
          <w:rFonts w:ascii="Times New Roman" w:eastAsia="Times New Roman" w:hAnsi="Times New Roman"/>
          <w:b/>
          <w:noProof/>
          <w:color w:val="000000"/>
          <w:sz w:val="24"/>
          <w:szCs w:val="24"/>
        </w:rPr>
      </w:pPr>
      <w:r w:rsidRPr="00012508">
        <w:rPr>
          <w:rFonts w:ascii="Times New Roman" w:eastAsia="Times New Roman" w:hAnsi="Times New Roman"/>
          <w:b/>
          <w:bCs/>
          <w:noProof/>
          <w:color w:val="000000"/>
          <w:sz w:val="24"/>
          <w:szCs w:val="24"/>
        </w:rPr>
        <w:lastRenderedPageBreak/>
        <w:t>2.7.Оценка эффективности реализации программы</w:t>
      </w:r>
    </w:p>
    <w:p w:rsidR="00370C94" w:rsidRPr="00012508" w:rsidRDefault="00370C94" w:rsidP="00370C94">
      <w:pPr>
        <w:pStyle w:val="ConsPlusNormal"/>
        <w:ind w:firstLine="540"/>
        <w:jc w:val="both"/>
        <w:rPr>
          <w:rFonts w:ascii="Times New Roman" w:hAnsi="Times New Roman" w:cs="Times New Roman"/>
          <w:sz w:val="24"/>
          <w:szCs w:val="24"/>
        </w:rPr>
      </w:pPr>
      <w:r w:rsidRPr="00012508">
        <w:rPr>
          <w:rFonts w:ascii="Times New Roman" w:hAnsi="Times New Roman" w:cs="Times New Roman"/>
          <w:sz w:val="24"/>
          <w:szCs w:val="24"/>
        </w:rPr>
        <w:t>Оценка эффективности реализации Программы проводится на основе данных отчетности в соответствии с индикаторами достижения целей и показателями непосредственных результатов по программе.</w:t>
      </w:r>
    </w:p>
    <w:p w:rsidR="00370C94" w:rsidRPr="00012508" w:rsidRDefault="00370C94" w:rsidP="00370C94">
      <w:pPr>
        <w:pStyle w:val="ConsPlusNormal"/>
        <w:ind w:firstLine="540"/>
        <w:jc w:val="both"/>
        <w:rPr>
          <w:rFonts w:ascii="Times New Roman" w:hAnsi="Times New Roman" w:cs="Times New Roman"/>
          <w:sz w:val="24"/>
          <w:szCs w:val="24"/>
        </w:rPr>
      </w:pPr>
      <w:r w:rsidRPr="00012508">
        <w:rPr>
          <w:rFonts w:ascii="Times New Roman" w:hAnsi="Times New Roman" w:cs="Times New Roman"/>
          <w:sz w:val="24"/>
          <w:szCs w:val="24"/>
        </w:rPr>
        <w:t>Для этого в процентах оценивается отклонение фактического значения каждого показателя от планового значения показателя. На основе динамики значений показателей формируется заключение об эффективности или неэффективности реализации Программы. Показатели, изменение значений которых свидетельствует об ухудшении ситуации, используются для дальнейшего анализа причин неэффективности реализации отдельных направлений и мероприятий Подпрограммы.</w:t>
      </w:r>
    </w:p>
    <w:p w:rsidR="00370C94" w:rsidRPr="00012508" w:rsidRDefault="00370C94" w:rsidP="00370C94">
      <w:pPr>
        <w:autoSpaceDE w:val="0"/>
        <w:autoSpaceDN w:val="0"/>
        <w:adjustRightInd w:val="0"/>
        <w:spacing w:after="0" w:line="240" w:lineRule="auto"/>
        <w:ind w:firstLine="540"/>
        <w:jc w:val="both"/>
        <w:rPr>
          <w:rFonts w:ascii="Times New Roman" w:eastAsia="Times New Roman" w:hAnsi="Times New Roman"/>
          <w:noProof/>
          <w:sz w:val="24"/>
          <w:szCs w:val="24"/>
        </w:rPr>
      </w:pPr>
    </w:p>
    <w:p w:rsidR="00370C94" w:rsidRPr="00012508" w:rsidRDefault="00370C94" w:rsidP="00370C94">
      <w:pPr>
        <w:autoSpaceDE w:val="0"/>
        <w:autoSpaceDN w:val="0"/>
        <w:adjustRightInd w:val="0"/>
        <w:spacing w:after="0" w:line="240" w:lineRule="auto"/>
        <w:ind w:firstLine="540"/>
        <w:jc w:val="center"/>
        <w:outlineLvl w:val="0"/>
        <w:rPr>
          <w:rFonts w:ascii="Times New Roman" w:eastAsia="Times New Roman" w:hAnsi="Times New Roman"/>
          <w:noProof/>
          <w:sz w:val="24"/>
          <w:szCs w:val="24"/>
        </w:rPr>
      </w:pPr>
      <w:r w:rsidRPr="00012508">
        <w:rPr>
          <w:rFonts w:ascii="Times New Roman" w:eastAsia="Times New Roman" w:hAnsi="Times New Roman"/>
          <w:noProof/>
          <w:sz w:val="24"/>
          <w:szCs w:val="24"/>
        </w:rPr>
        <w:t>1. Общественно-экономическая эффективность</w:t>
      </w:r>
    </w:p>
    <w:tbl>
      <w:tblPr>
        <w:tblW w:w="10035" w:type="dxa"/>
        <w:jc w:val="center"/>
        <w:tblLayout w:type="fixed"/>
        <w:tblLook w:val="04A0" w:firstRow="1" w:lastRow="0" w:firstColumn="1" w:lastColumn="0" w:noHBand="0" w:noVBand="1"/>
      </w:tblPr>
      <w:tblGrid>
        <w:gridCol w:w="483"/>
        <w:gridCol w:w="4678"/>
        <w:gridCol w:w="1418"/>
        <w:gridCol w:w="1188"/>
        <w:gridCol w:w="1134"/>
        <w:gridCol w:w="1134"/>
      </w:tblGrid>
      <w:tr w:rsidR="00370C94" w:rsidRPr="00012508" w:rsidTr="00370C94">
        <w:trPr>
          <w:trHeight w:val="70"/>
          <w:jc w:val="center"/>
        </w:trPr>
        <w:tc>
          <w:tcPr>
            <w:tcW w:w="482" w:type="dxa"/>
            <w:tcBorders>
              <w:top w:val="single" w:sz="4" w:space="0" w:color="auto"/>
              <w:left w:val="single" w:sz="4" w:space="0" w:color="auto"/>
              <w:bottom w:val="single" w:sz="4" w:space="0" w:color="auto"/>
              <w:right w:val="single" w:sz="4" w:space="0" w:color="auto"/>
            </w:tcBorders>
            <w:hideMark/>
          </w:tcPr>
          <w:p w:rsidR="00370C94" w:rsidRPr="00012508" w:rsidRDefault="00370C94">
            <w:pPr>
              <w:spacing w:after="0" w:line="240" w:lineRule="auto"/>
              <w:ind w:left="637" w:right="-108" w:hanging="637"/>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 xml:space="preserve">№ </w:t>
            </w:r>
          </w:p>
          <w:p w:rsidR="00370C94" w:rsidRPr="00012508" w:rsidRDefault="00370C94">
            <w:pPr>
              <w:spacing w:after="0" w:line="240" w:lineRule="auto"/>
              <w:ind w:left="637" w:right="-108" w:hanging="637"/>
              <w:jc w:val="center"/>
              <w:rPr>
                <w:rFonts w:ascii="Times New Roman" w:eastAsia="Times New Roman" w:hAnsi="Times New Roman"/>
                <w:sz w:val="24"/>
                <w:szCs w:val="24"/>
                <w:lang w:eastAsia="ru-RU"/>
              </w:rPr>
            </w:pPr>
            <w:proofErr w:type="spellStart"/>
            <w:r w:rsidRPr="00012508">
              <w:rPr>
                <w:rFonts w:ascii="Times New Roman" w:eastAsia="Times New Roman" w:hAnsi="Times New Roman"/>
                <w:sz w:val="24"/>
                <w:szCs w:val="24"/>
                <w:lang w:eastAsia="ru-RU"/>
              </w:rPr>
              <w:t>п</w:t>
            </w:r>
            <w:proofErr w:type="gramStart"/>
            <w:r w:rsidRPr="00012508">
              <w:rPr>
                <w:rFonts w:ascii="Times New Roman" w:eastAsia="Times New Roman" w:hAnsi="Times New Roman"/>
                <w:sz w:val="24"/>
                <w:szCs w:val="24"/>
                <w:lang w:eastAsia="ru-RU"/>
              </w:rPr>
              <w:t>.п</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vAlign w:val="center"/>
            <w:hideMark/>
          </w:tcPr>
          <w:p w:rsidR="00370C94" w:rsidRPr="00012508" w:rsidRDefault="00370C94">
            <w:pPr>
              <w:spacing w:after="0" w:line="240" w:lineRule="auto"/>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vAlign w:val="center"/>
            <w:hideMark/>
          </w:tcPr>
          <w:p w:rsidR="00370C94" w:rsidRPr="00012508" w:rsidRDefault="00370C94">
            <w:pPr>
              <w:spacing w:after="0" w:line="240" w:lineRule="auto"/>
              <w:ind w:right="-183"/>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На момент разработки программы</w:t>
            </w:r>
          </w:p>
        </w:tc>
        <w:tc>
          <w:tcPr>
            <w:tcW w:w="1188" w:type="dxa"/>
            <w:tcBorders>
              <w:top w:val="single" w:sz="4" w:space="0" w:color="auto"/>
              <w:left w:val="nil"/>
              <w:bottom w:val="single" w:sz="4" w:space="0" w:color="auto"/>
              <w:right w:val="single" w:sz="4" w:space="0" w:color="auto"/>
            </w:tcBorders>
            <w:vAlign w:val="center"/>
            <w:hideMark/>
          </w:tcPr>
          <w:p w:rsidR="00370C94" w:rsidRPr="00012508" w:rsidRDefault="00370C94" w:rsidP="00BF66BE">
            <w:pPr>
              <w:spacing w:after="0" w:line="240" w:lineRule="auto"/>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20</w:t>
            </w:r>
            <w:r w:rsidR="00BF66BE">
              <w:rPr>
                <w:rFonts w:ascii="Times New Roman" w:eastAsia="Times New Roman" w:hAnsi="Times New Roman"/>
                <w:sz w:val="24"/>
                <w:szCs w:val="24"/>
                <w:lang w:eastAsia="ru-RU"/>
              </w:rPr>
              <w:t xml:space="preserve">22 </w:t>
            </w:r>
            <w:r w:rsidRPr="00012508">
              <w:rPr>
                <w:rFonts w:ascii="Times New Roman" w:eastAsia="Times New Roman" w:hAnsi="Times New Roman"/>
                <w:sz w:val="24"/>
                <w:szCs w:val="24"/>
                <w:lang w:eastAsia="ru-RU"/>
              </w:rPr>
              <w:t>год</w:t>
            </w:r>
          </w:p>
        </w:tc>
        <w:tc>
          <w:tcPr>
            <w:tcW w:w="1134" w:type="dxa"/>
            <w:tcBorders>
              <w:top w:val="single" w:sz="4" w:space="0" w:color="auto"/>
              <w:left w:val="nil"/>
              <w:bottom w:val="single" w:sz="4" w:space="0" w:color="auto"/>
              <w:right w:val="single" w:sz="4" w:space="0" w:color="auto"/>
            </w:tcBorders>
            <w:vAlign w:val="center"/>
            <w:hideMark/>
          </w:tcPr>
          <w:p w:rsidR="00370C94" w:rsidRPr="00012508" w:rsidRDefault="00370C94" w:rsidP="00BF66BE">
            <w:pPr>
              <w:spacing w:after="0" w:line="240" w:lineRule="auto"/>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20</w:t>
            </w:r>
            <w:r w:rsidR="00BF66BE">
              <w:rPr>
                <w:rFonts w:ascii="Times New Roman" w:eastAsia="Times New Roman" w:hAnsi="Times New Roman"/>
                <w:sz w:val="24"/>
                <w:szCs w:val="24"/>
                <w:lang w:eastAsia="ru-RU"/>
              </w:rPr>
              <w:t>23</w:t>
            </w:r>
            <w:r w:rsidRPr="00012508">
              <w:rPr>
                <w:rFonts w:ascii="Times New Roman" w:eastAsia="Times New Roman" w:hAnsi="Times New Roman"/>
                <w:sz w:val="24"/>
                <w:szCs w:val="24"/>
                <w:lang w:eastAsia="ru-RU"/>
              </w:rPr>
              <w:t xml:space="preserve"> год</w:t>
            </w:r>
          </w:p>
        </w:tc>
        <w:tc>
          <w:tcPr>
            <w:tcW w:w="1134" w:type="dxa"/>
            <w:tcBorders>
              <w:top w:val="single" w:sz="4" w:space="0" w:color="auto"/>
              <w:left w:val="nil"/>
              <w:bottom w:val="single" w:sz="4" w:space="0" w:color="auto"/>
              <w:right w:val="single" w:sz="4" w:space="0" w:color="auto"/>
            </w:tcBorders>
            <w:vAlign w:val="center"/>
            <w:hideMark/>
          </w:tcPr>
          <w:p w:rsidR="00370C94" w:rsidRPr="00012508" w:rsidRDefault="00370C94" w:rsidP="00BF66BE">
            <w:pPr>
              <w:spacing w:after="0" w:line="240" w:lineRule="auto"/>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202</w:t>
            </w:r>
            <w:r w:rsidR="00BF66BE">
              <w:rPr>
                <w:rFonts w:ascii="Times New Roman" w:eastAsia="Times New Roman" w:hAnsi="Times New Roman"/>
                <w:sz w:val="24"/>
                <w:szCs w:val="24"/>
                <w:lang w:eastAsia="ru-RU"/>
              </w:rPr>
              <w:t>4</w:t>
            </w:r>
            <w:r w:rsidRPr="00012508">
              <w:rPr>
                <w:rFonts w:ascii="Times New Roman" w:eastAsia="Times New Roman" w:hAnsi="Times New Roman"/>
                <w:sz w:val="24"/>
                <w:szCs w:val="24"/>
                <w:lang w:eastAsia="ru-RU"/>
              </w:rPr>
              <w:t xml:space="preserve"> год</w:t>
            </w:r>
          </w:p>
        </w:tc>
      </w:tr>
      <w:tr w:rsidR="00370C94" w:rsidRPr="00012508" w:rsidTr="00370C94">
        <w:trPr>
          <w:trHeight w:val="275"/>
          <w:jc w:val="center"/>
        </w:trPr>
        <w:tc>
          <w:tcPr>
            <w:tcW w:w="482" w:type="dxa"/>
            <w:vMerge w:val="restart"/>
            <w:tcBorders>
              <w:top w:val="nil"/>
              <w:left w:val="single" w:sz="4" w:space="0" w:color="auto"/>
              <w:bottom w:val="single" w:sz="4" w:space="0" w:color="auto"/>
              <w:right w:val="single" w:sz="4" w:space="0" w:color="auto"/>
            </w:tcBorders>
            <w:hideMark/>
          </w:tcPr>
          <w:p w:rsidR="00370C94" w:rsidRPr="00012508" w:rsidRDefault="00370C94">
            <w:pPr>
              <w:spacing w:after="0" w:line="240" w:lineRule="auto"/>
              <w:ind w:left="-108" w:right="-140"/>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1</w:t>
            </w:r>
          </w:p>
        </w:tc>
        <w:tc>
          <w:tcPr>
            <w:tcW w:w="4678" w:type="dxa"/>
            <w:tcBorders>
              <w:top w:val="single" w:sz="2" w:space="0" w:color="auto"/>
              <w:left w:val="single" w:sz="2" w:space="0" w:color="auto"/>
              <w:bottom w:val="single" w:sz="2" w:space="0" w:color="auto"/>
              <w:right w:val="single" w:sz="4" w:space="0" w:color="auto"/>
            </w:tcBorders>
            <w:hideMark/>
          </w:tcPr>
          <w:p w:rsidR="00370C94" w:rsidRPr="00012508" w:rsidRDefault="00370C94">
            <w:pPr>
              <w:spacing w:line="240" w:lineRule="auto"/>
              <w:jc w:val="both"/>
              <w:rPr>
                <w:rFonts w:ascii="Times New Roman" w:hAnsi="Times New Roman"/>
                <w:noProof/>
                <w:color w:val="000000"/>
                <w:sz w:val="24"/>
                <w:szCs w:val="24"/>
              </w:rPr>
            </w:pPr>
            <w:r w:rsidRPr="00012508">
              <w:rPr>
                <w:rFonts w:ascii="Times New Roman" w:hAnsi="Times New Roman"/>
                <w:color w:val="000000"/>
                <w:sz w:val="24"/>
                <w:szCs w:val="24"/>
              </w:rPr>
              <w:t>Индикатор цели программы (А):</w:t>
            </w:r>
          </w:p>
          <w:p w:rsidR="00370C94" w:rsidRPr="00012508" w:rsidRDefault="00370C94">
            <w:pPr>
              <w:spacing w:line="240" w:lineRule="auto"/>
              <w:rPr>
                <w:rFonts w:ascii="Times New Roman" w:hAnsi="Times New Roman"/>
                <w:noProof/>
                <w:color w:val="000000"/>
                <w:sz w:val="24"/>
                <w:szCs w:val="24"/>
              </w:rPr>
            </w:pPr>
            <w:r w:rsidRPr="00012508">
              <w:rPr>
                <w:rFonts w:ascii="Times New Roman" w:hAnsi="Times New Roman"/>
                <w:color w:val="000000"/>
                <w:sz w:val="24"/>
                <w:szCs w:val="24"/>
              </w:rPr>
              <w:t>Площадь убранной территории к общей площади населенного пункта,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0C94" w:rsidRPr="00012508" w:rsidRDefault="00370C94">
            <w:pPr>
              <w:spacing w:after="0" w:line="240" w:lineRule="auto"/>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1</w:t>
            </w:r>
          </w:p>
        </w:tc>
        <w:tc>
          <w:tcPr>
            <w:tcW w:w="1188" w:type="dxa"/>
            <w:tcBorders>
              <w:top w:val="single" w:sz="4" w:space="0" w:color="auto"/>
              <w:left w:val="single" w:sz="4" w:space="0" w:color="auto"/>
              <w:bottom w:val="single" w:sz="4" w:space="0" w:color="auto"/>
              <w:right w:val="single" w:sz="4" w:space="0" w:color="auto"/>
            </w:tcBorders>
            <w:vAlign w:val="center"/>
            <w:hideMark/>
          </w:tcPr>
          <w:p w:rsidR="00370C94" w:rsidRPr="00012508" w:rsidRDefault="00370C94">
            <w:pPr>
              <w:spacing w:after="0" w:line="240" w:lineRule="auto"/>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C94" w:rsidRPr="00012508" w:rsidRDefault="00370C94">
            <w:pPr>
              <w:spacing w:after="0" w:line="240" w:lineRule="auto"/>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C94" w:rsidRPr="00012508" w:rsidRDefault="00370C94">
            <w:pPr>
              <w:spacing w:after="0" w:line="240" w:lineRule="auto"/>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20</w:t>
            </w:r>
          </w:p>
        </w:tc>
      </w:tr>
      <w:tr w:rsidR="00370C94" w:rsidRPr="00012508" w:rsidTr="00CB77D5">
        <w:trPr>
          <w:trHeight w:val="280"/>
          <w:jc w:val="center"/>
        </w:trPr>
        <w:tc>
          <w:tcPr>
            <w:tcW w:w="482" w:type="dxa"/>
            <w:vMerge/>
            <w:tcBorders>
              <w:top w:val="nil"/>
              <w:left w:val="single" w:sz="4" w:space="0" w:color="auto"/>
              <w:bottom w:val="single" w:sz="4" w:space="0" w:color="auto"/>
              <w:right w:val="single" w:sz="4" w:space="0" w:color="auto"/>
            </w:tcBorders>
            <w:vAlign w:val="center"/>
            <w:hideMark/>
          </w:tcPr>
          <w:p w:rsidR="00370C94" w:rsidRPr="00012508" w:rsidRDefault="00370C94">
            <w:pPr>
              <w:spacing w:after="0" w:line="240" w:lineRule="auto"/>
              <w:rPr>
                <w:rFonts w:ascii="Times New Roman" w:eastAsia="Times New Roman" w:hAnsi="Times New Roman"/>
                <w:sz w:val="24"/>
                <w:szCs w:val="24"/>
                <w:lang w:eastAsia="ru-RU"/>
              </w:rPr>
            </w:pPr>
          </w:p>
        </w:tc>
        <w:tc>
          <w:tcPr>
            <w:tcW w:w="4678" w:type="dxa"/>
            <w:tcBorders>
              <w:top w:val="single" w:sz="2" w:space="0" w:color="auto"/>
              <w:left w:val="single" w:sz="2" w:space="0" w:color="auto"/>
              <w:bottom w:val="single" w:sz="2" w:space="0" w:color="auto"/>
              <w:right w:val="single" w:sz="2" w:space="0" w:color="auto"/>
            </w:tcBorders>
            <w:hideMark/>
          </w:tcPr>
          <w:p w:rsidR="00370C94" w:rsidRPr="00012508" w:rsidRDefault="00370C94">
            <w:pPr>
              <w:spacing w:line="240" w:lineRule="auto"/>
              <w:rPr>
                <w:rFonts w:ascii="Times New Roman" w:hAnsi="Times New Roman"/>
                <w:noProof/>
                <w:color w:val="000000"/>
                <w:sz w:val="24"/>
                <w:szCs w:val="24"/>
              </w:rPr>
            </w:pPr>
            <w:r w:rsidRPr="00012508">
              <w:rPr>
                <w:rFonts w:ascii="Times New Roman" w:hAnsi="Times New Roman"/>
                <w:color w:val="000000"/>
                <w:sz w:val="24"/>
                <w:szCs w:val="24"/>
              </w:rPr>
              <w:t>Затраты (В):</w:t>
            </w:r>
          </w:p>
          <w:p w:rsidR="00370C94" w:rsidRPr="00012508" w:rsidRDefault="00370C94">
            <w:pPr>
              <w:spacing w:line="240" w:lineRule="auto"/>
              <w:rPr>
                <w:rFonts w:ascii="Times New Roman" w:hAnsi="Times New Roman"/>
                <w:noProof/>
                <w:color w:val="000000"/>
                <w:sz w:val="24"/>
                <w:szCs w:val="24"/>
              </w:rPr>
            </w:pPr>
            <w:r w:rsidRPr="00012508">
              <w:rPr>
                <w:rFonts w:ascii="Times New Roman" w:hAnsi="Times New Roman"/>
                <w:color w:val="000000"/>
                <w:sz w:val="24"/>
                <w:szCs w:val="24"/>
              </w:rPr>
              <w:t>Объем расходов на мероприятия программы, тыс. руб.</w:t>
            </w:r>
          </w:p>
        </w:tc>
        <w:tc>
          <w:tcPr>
            <w:tcW w:w="1418" w:type="dxa"/>
            <w:tcBorders>
              <w:top w:val="single" w:sz="4" w:space="0" w:color="auto"/>
              <w:left w:val="nil"/>
              <w:bottom w:val="single" w:sz="4" w:space="0" w:color="auto"/>
              <w:right w:val="single" w:sz="4" w:space="0" w:color="auto"/>
            </w:tcBorders>
            <w:vAlign w:val="center"/>
          </w:tcPr>
          <w:p w:rsidR="00370C94" w:rsidRPr="00012508" w:rsidRDefault="00370C94">
            <w:pPr>
              <w:spacing w:after="0" w:line="240" w:lineRule="auto"/>
              <w:jc w:val="center"/>
              <w:rPr>
                <w:rFonts w:ascii="Times New Roman" w:eastAsia="Times New Roman" w:hAnsi="Times New Roman"/>
                <w:sz w:val="24"/>
                <w:szCs w:val="24"/>
                <w:lang w:eastAsia="ru-RU"/>
              </w:rPr>
            </w:pPr>
          </w:p>
        </w:tc>
        <w:tc>
          <w:tcPr>
            <w:tcW w:w="1188" w:type="dxa"/>
            <w:tcBorders>
              <w:top w:val="single" w:sz="4" w:space="0" w:color="auto"/>
              <w:left w:val="single" w:sz="4" w:space="0" w:color="auto"/>
              <w:bottom w:val="single" w:sz="4" w:space="0" w:color="auto"/>
              <w:right w:val="single" w:sz="4" w:space="0" w:color="auto"/>
            </w:tcBorders>
            <w:vAlign w:val="center"/>
          </w:tcPr>
          <w:p w:rsidR="00370C94" w:rsidRPr="00CB77D5" w:rsidRDefault="00CB77D5">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CB77D5">
              <w:rPr>
                <w:rFonts w:ascii="Times New Roman" w:eastAsia="Times New Roman" w:hAnsi="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vAlign w:val="center"/>
          </w:tcPr>
          <w:p w:rsidR="00370C94" w:rsidRPr="00CB77D5" w:rsidRDefault="00CB77D5">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CB77D5">
              <w:rPr>
                <w:rFonts w:ascii="Times New Roman" w:eastAsia="Times New Roman" w:hAnsi="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vAlign w:val="center"/>
          </w:tcPr>
          <w:p w:rsidR="00370C94" w:rsidRPr="00CB77D5" w:rsidRDefault="00CB77D5">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CB77D5">
              <w:rPr>
                <w:rFonts w:ascii="Times New Roman" w:eastAsia="Times New Roman" w:hAnsi="Times New Roman"/>
                <w:sz w:val="24"/>
                <w:szCs w:val="24"/>
                <w:lang w:eastAsia="ru-RU"/>
              </w:rPr>
              <w:t>15,0</w:t>
            </w:r>
          </w:p>
        </w:tc>
      </w:tr>
      <w:tr w:rsidR="00370C94" w:rsidRPr="00012508" w:rsidTr="00370C94">
        <w:trPr>
          <w:trHeight w:val="255"/>
          <w:jc w:val="center"/>
        </w:trPr>
        <w:tc>
          <w:tcPr>
            <w:tcW w:w="482" w:type="dxa"/>
            <w:vMerge/>
            <w:tcBorders>
              <w:top w:val="nil"/>
              <w:left w:val="single" w:sz="4" w:space="0" w:color="auto"/>
              <w:bottom w:val="single" w:sz="4" w:space="0" w:color="auto"/>
              <w:right w:val="single" w:sz="4" w:space="0" w:color="auto"/>
            </w:tcBorders>
            <w:vAlign w:val="center"/>
            <w:hideMark/>
          </w:tcPr>
          <w:p w:rsidR="00370C94" w:rsidRPr="00012508" w:rsidRDefault="00370C94">
            <w:pPr>
              <w:spacing w:after="0" w:line="240" w:lineRule="auto"/>
              <w:rPr>
                <w:rFonts w:ascii="Times New Roman" w:eastAsia="Times New Roman" w:hAnsi="Times New Roman"/>
                <w:sz w:val="24"/>
                <w:szCs w:val="24"/>
                <w:lang w:eastAsia="ru-RU"/>
              </w:rPr>
            </w:pPr>
          </w:p>
        </w:tc>
        <w:tc>
          <w:tcPr>
            <w:tcW w:w="4678" w:type="dxa"/>
            <w:tcBorders>
              <w:top w:val="single" w:sz="2" w:space="0" w:color="auto"/>
              <w:left w:val="single" w:sz="2" w:space="0" w:color="auto"/>
              <w:bottom w:val="single" w:sz="2" w:space="0" w:color="auto"/>
              <w:right w:val="single" w:sz="2" w:space="0" w:color="auto"/>
            </w:tcBorders>
            <w:hideMark/>
          </w:tcPr>
          <w:p w:rsidR="00370C94" w:rsidRPr="00012508" w:rsidRDefault="00370C94">
            <w:pPr>
              <w:spacing w:line="240" w:lineRule="auto"/>
              <w:rPr>
                <w:rFonts w:ascii="Times New Roman" w:hAnsi="Times New Roman"/>
                <w:noProof/>
                <w:color w:val="000000"/>
                <w:sz w:val="24"/>
                <w:szCs w:val="24"/>
              </w:rPr>
            </w:pPr>
            <w:r w:rsidRPr="00012508">
              <w:rPr>
                <w:rFonts w:ascii="Times New Roman" w:hAnsi="Times New Roman"/>
                <w:color w:val="000000"/>
                <w:sz w:val="24"/>
                <w:szCs w:val="24"/>
              </w:rPr>
              <w:t>Общественно-экономическая эффективность (</w:t>
            </w:r>
            <w:proofErr w:type="spellStart"/>
            <w:r w:rsidRPr="00012508">
              <w:rPr>
                <w:rFonts w:ascii="Times New Roman" w:hAnsi="Times New Roman"/>
                <w:color w:val="000000"/>
                <w:sz w:val="24"/>
                <w:szCs w:val="24"/>
              </w:rPr>
              <w:t>Эо</w:t>
            </w:r>
            <w:proofErr w:type="spellEnd"/>
            <w:proofErr w:type="gramStart"/>
            <w:r w:rsidRPr="00012508">
              <w:rPr>
                <w:rFonts w:ascii="Times New Roman" w:hAnsi="Times New Roman"/>
                <w:color w:val="000000"/>
                <w:sz w:val="24"/>
                <w:szCs w:val="24"/>
              </w:rPr>
              <w:t>=А</w:t>
            </w:r>
            <w:proofErr w:type="gramEnd"/>
            <w:r w:rsidRPr="00012508">
              <w:rPr>
                <w:rFonts w:ascii="Times New Roman" w:hAnsi="Times New Roman"/>
                <w:color w:val="000000"/>
                <w:sz w:val="24"/>
                <w:szCs w:val="24"/>
              </w:rPr>
              <w:t>/В)</w:t>
            </w:r>
          </w:p>
        </w:tc>
        <w:tc>
          <w:tcPr>
            <w:tcW w:w="1418" w:type="dxa"/>
            <w:tcBorders>
              <w:top w:val="nil"/>
              <w:left w:val="nil"/>
              <w:bottom w:val="single" w:sz="4" w:space="0" w:color="auto"/>
              <w:right w:val="single" w:sz="4" w:space="0" w:color="auto"/>
            </w:tcBorders>
            <w:vAlign w:val="center"/>
          </w:tcPr>
          <w:p w:rsidR="00370C94" w:rsidRPr="00012508" w:rsidRDefault="00370C94">
            <w:pPr>
              <w:spacing w:after="0" w:line="240" w:lineRule="auto"/>
              <w:jc w:val="center"/>
              <w:rPr>
                <w:rFonts w:ascii="Times New Roman" w:eastAsia="Times New Roman" w:hAnsi="Times New Roman"/>
                <w:sz w:val="24"/>
                <w:szCs w:val="24"/>
                <w:lang w:eastAsia="ru-RU"/>
              </w:rPr>
            </w:pPr>
          </w:p>
        </w:tc>
        <w:tc>
          <w:tcPr>
            <w:tcW w:w="1188" w:type="dxa"/>
            <w:tcBorders>
              <w:top w:val="nil"/>
              <w:left w:val="nil"/>
              <w:bottom w:val="single" w:sz="4" w:space="0" w:color="auto"/>
              <w:right w:val="single" w:sz="4" w:space="0" w:color="auto"/>
            </w:tcBorders>
            <w:vAlign w:val="center"/>
            <w:hideMark/>
          </w:tcPr>
          <w:p w:rsidR="00370C94" w:rsidRPr="00012508" w:rsidRDefault="00370C94">
            <w:pPr>
              <w:spacing w:after="0" w:line="240" w:lineRule="auto"/>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0,77</w:t>
            </w:r>
          </w:p>
        </w:tc>
        <w:tc>
          <w:tcPr>
            <w:tcW w:w="1134" w:type="dxa"/>
            <w:tcBorders>
              <w:top w:val="nil"/>
              <w:left w:val="nil"/>
              <w:bottom w:val="single" w:sz="4" w:space="0" w:color="auto"/>
              <w:right w:val="single" w:sz="4" w:space="0" w:color="auto"/>
            </w:tcBorders>
            <w:vAlign w:val="center"/>
            <w:hideMark/>
          </w:tcPr>
          <w:p w:rsidR="00370C94" w:rsidRPr="00012508" w:rsidRDefault="00370C94">
            <w:pPr>
              <w:spacing w:after="0" w:line="240" w:lineRule="auto"/>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1,54</w:t>
            </w:r>
          </w:p>
        </w:tc>
        <w:tc>
          <w:tcPr>
            <w:tcW w:w="1134" w:type="dxa"/>
            <w:tcBorders>
              <w:top w:val="nil"/>
              <w:left w:val="nil"/>
              <w:bottom w:val="single" w:sz="4" w:space="0" w:color="auto"/>
              <w:right w:val="single" w:sz="4" w:space="0" w:color="auto"/>
            </w:tcBorders>
            <w:vAlign w:val="center"/>
            <w:hideMark/>
          </w:tcPr>
          <w:p w:rsidR="00370C94" w:rsidRPr="00012508" w:rsidRDefault="00370C94">
            <w:pPr>
              <w:spacing w:after="0" w:line="240" w:lineRule="auto"/>
              <w:jc w:val="center"/>
              <w:rPr>
                <w:rFonts w:ascii="Times New Roman" w:eastAsia="Times New Roman" w:hAnsi="Times New Roman"/>
                <w:sz w:val="24"/>
                <w:szCs w:val="24"/>
                <w:lang w:eastAsia="ru-RU"/>
              </w:rPr>
            </w:pPr>
            <w:r w:rsidRPr="00012508">
              <w:rPr>
                <w:rFonts w:ascii="Times New Roman" w:eastAsia="Times New Roman" w:hAnsi="Times New Roman"/>
                <w:sz w:val="24"/>
                <w:szCs w:val="24"/>
                <w:lang w:eastAsia="ru-RU"/>
              </w:rPr>
              <w:t>1,54</w:t>
            </w:r>
          </w:p>
        </w:tc>
        <w:bookmarkStart w:id="1" w:name="_GoBack"/>
        <w:bookmarkEnd w:id="1"/>
      </w:tr>
    </w:tbl>
    <w:p w:rsidR="00370C94" w:rsidRPr="00012508" w:rsidRDefault="00370C94" w:rsidP="00370C94">
      <w:pPr>
        <w:autoSpaceDE w:val="0"/>
        <w:autoSpaceDN w:val="0"/>
        <w:adjustRightInd w:val="0"/>
        <w:spacing w:after="0" w:line="240" w:lineRule="auto"/>
        <w:ind w:firstLine="540"/>
        <w:jc w:val="both"/>
        <w:rPr>
          <w:rFonts w:ascii="Times New Roman" w:eastAsia="Times New Roman" w:hAnsi="Times New Roman"/>
          <w:noProof/>
          <w:sz w:val="24"/>
          <w:szCs w:val="24"/>
        </w:rPr>
      </w:pPr>
      <w:r w:rsidRPr="00012508">
        <w:rPr>
          <w:rFonts w:ascii="Times New Roman" w:eastAsia="Times New Roman" w:hAnsi="Times New Roman"/>
          <w:noProof/>
          <w:sz w:val="24"/>
          <w:szCs w:val="24"/>
        </w:rPr>
        <w:t xml:space="preserve">Общественно-экономическая эффективность имеет положительную динамику, уборка единицы площади населенного пункта становится менее затратной. </w:t>
      </w:r>
    </w:p>
    <w:p w:rsidR="00370C94" w:rsidRPr="00012508" w:rsidRDefault="00370C94" w:rsidP="00370C94">
      <w:pPr>
        <w:autoSpaceDE w:val="0"/>
        <w:autoSpaceDN w:val="0"/>
        <w:adjustRightInd w:val="0"/>
        <w:spacing w:after="0" w:line="240" w:lineRule="auto"/>
        <w:ind w:firstLine="540"/>
        <w:jc w:val="center"/>
        <w:rPr>
          <w:rFonts w:ascii="Times New Roman" w:eastAsia="Times New Roman" w:hAnsi="Times New Roman"/>
          <w:noProof/>
          <w:sz w:val="24"/>
          <w:szCs w:val="24"/>
        </w:rPr>
      </w:pPr>
    </w:p>
    <w:p w:rsidR="00370C94" w:rsidRPr="00012508" w:rsidRDefault="00370C94" w:rsidP="00370C94">
      <w:pPr>
        <w:autoSpaceDE w:val="0"/>
        <w:autoSpaceDN w:val="0"/>
        <w:adjustRightInd w:val="0"/>
        <w:spacing w:after="0" w:line="240" w:lineRule="auto"/>
        <w:ind w:firstLine="540"/>
        <w:jc w:val="center"/>
        <w:rPr>
          <w:rFonts w:ascii="Times New Roman" w:eastAsia="Times New Roman" w:hAnsi="Times New Roman"/>
          <w:b/>
          <w:noProof/>
          <w:sz w:val="24"/>
          <w:szCs w:val="24"/>
        </w:rPr>
      </w:pPr>
      <w:r w:rsidRPr="00012508">
        <w:rPr>
          <w:rFonts w:ascii="Times New Roman" w:eastAsia="Times New Roman" w:hAnsi="Times New Roman"/>
          <w:b/>
          <w:noProof/>
          <w:sz w:val="24"/>
          <w:szCs w:val="24"/>
        </w:rPr>
        <w:t>2. Экономическая эффективность</w:t>
      </w:r>
    </w:p>
    <w:p w:rsidR="00370C94" w:rsidRPr="00012508" w:rsidRDefault="00370C94" w:rsidP="00370C94">
      <w:pPr>
        <w:autoSpaceDE w:val="0"/>
        <w:autoSpaceDN w:val="0"/>
        <w:adjustRightInd w:val="0"/>
        <w:spacing w:after="0" w:line="240" w:lineRule="auto"/>
        <w:ind w:firstLine="540"/>
        <w:jc w:val="both"/>
        <w:rPr>
          <w:rFonts w:ascii="Times New Roman" w:eastAsia="Times New Roman" w:hAnsi="Times New Roman"/>
          <w:noProof/>
          <w:sz w:val="24"/>
          <w:szCs w:val="24"/>
        </w:rPr>
      </w:pPr>
      <w:r w:rsidRPr="00012508">
        <w:rPr>
          <w:rFonts w:ascii="Times New Roman" w:eastAsia="Times New Roman" w:hAnsi="Times New Roman"/>
          <w:noProof/>
          <w:sz w:val="24"/>
          <w:szCs w:val="24"/>
        </w:rPr>
        <w:t xml:space="preserve">Оценка экономической эффективности реализации Программы  не проводится, так как мероприятия, ориентированные на использование и охрану земель, являются затратными, и их реализация вносит опосредованный вклад в экономический рост Капустихинского сельсовета. </w:t>
      </w:r>
    </w:p>
    <w:p w:rsidR="00370C94" w:rsidRPr="00012508" w:rsidRDefault="00370C94" w:rsidP="00370C94">
      <w:pPr>
        <w:autoSpaceDE w:val="0"/>
        <w:autoSpaceDN w:val="0"/>
        <w:adjustRightInd w:val="0"/>
        <w:spacing w:after="0" w:line="240" w:lineRule="auto"/>
        <w:ind w:firstLine="540"/>
        <w:jc w:val="both"/>
        <w:rPr>
          <w:rFonts w:ascii="Times New Roman" w:eastAsia="Times New Roman" w:hAnsi="Times New Roman"/>
          <w:noProof/>
          <w:sz w:val="24"/>
          <w:szCs w:val="24"/>
        </w:rPr>
      </w:pPr>
      <w:r w:rsidRPr="00012508">
        <w:rPr>
          <w:rFonts w:ascii="Times New Roman" w:eastAsia="Times New Roman" w:hAnsi="Times New Roman"/>
          <w:noProof/>
          <w:sz w:val="24"/>
          <w:szCs w:val="24"/>
        </w:rPr>
        <w:t>Социально-экономические последствия мероприятий заключаются в повышении комфортности для жителей сельсовета, улучшении санитарного и эстетического вида территорий сельсовета.</w:t>
      </w:r>
    </w:p>
    <w:p w:rsidR="00370C94" w:rsidRPr="00012508" w:rsidRDefault="00370C94" w:rsidP="00BF66BE">
      <w:pPr>
        <w:spacing w:after="0" w:line="240" w:lineRule="auto"/>
        <w:ind w:firstLine="225"/>
        <w:outlineLvl w:val="0"/>
        <w:rPr>
          <w:rFonts w:ascii="Times New Roman" w:eastAsia="Times New Roman" w:hAnsi="Times New Roman"/>
          <w:sz w:val="24"/>
          <w:szCs w:val="24"/>
          <w:lang w:eastAsia="ru-RU"/>
        </w:rPr>
      </w:pPr>
      <w:r w:rsidRPr="00012508">
        <w:rPr>
          <w:rFonts w:ascii="Times New Roman" w:eastAsia="Times New Roman" w:hAnsi="Times New Roman"/>
          <w:bCs/>
          <w:noProof/>
          <w:color w:val="000000"/>
          <w:sz w:val="24"/>
          <w:szCs w:val="24"/>
        </w:rPr>
        <w:t>2.8 Внешние факторы, негативно влияющие на реализацию программы, и мероприятия по их снижению</w:t>
      </w:r>
      <w:r w:rsidR="00BF66BE">
        <w:rPr>
          <w:rFonts w:ascii="Times New Roman" w:eastAsia="Times New Roman" w:hAnsi="Times New Roman"/>
          <w:bCs/>
          <w:noProof/>
          <w:color w:val="000000"/>
          <w:sz w:val="24"/>
          <w:szCs w:val="24"/>
        </w:rPr>
        <w:t>.</w:t>
      </w:r>
    </w:p>
    <w:p w:rsidR="00370C94" w:rsidRPr="00012508" w:rsidRDefault="00370C94" w:rsidP="00BF66BE">
      <w:pPr>
        <w:widowControl w:val="0"/>
        <w:suppressAutoHyphens/>
        <w:autoSpaceDE w:val="0"/>
        <w:spacing w:after="0" w:line="240" w:lineRule="auto"/>
        <w:ind w:firstLine="567"/>
        <w:rPr>
          <w:rFonts w:ascii="Times New Roman" w:hAnsi="Times New Roman"/>
          <w:bCs/>
          <w:color w:val="000000"/>
          <w:sz w:val="24"/>
          <w:szCs w:val="24"/>
        </w:rPr>
      </w:pPr>
      <w:r w:rsidRPr="00012508">
        <w:rPr>
          <w:rFonts w:ascii="Times New Roman" w:hAnsi="Times New Roman"/>
          <w:bCs/>
          <w:color w:val="000000"/>
          <w:sz w:val="24"/>
          <w:szCs w:val="24"/>
        </w:rPr>
        <w:t>К обстоятельствам, возникновение которых может негативно отразиться на реализации Программы в целом и не позволит достичь плановых значений показателей, относятся:</w:t>
      </w:r>
    </w:p>
    <w:p w:rsidR="00370C94" w:rsidRPr="00012508" w:rsidRDefault="00012508" w:rsidP="00BF66BE">
      <w:pPr>
        <w:spacing w:after="0" w:line="240" w:lineRule="auto"/>
        <w:ind w:firstLine="567"/>
        <w:rPr>
          <w:rFonts w:ascii="Times New Roman" w:eastAsia="Times New Roman" w:hAnsi="Times New Roman"/>
          <w:noProof/>
          <w:color w:val="000000"/>
          <w:sz w:val="24"/>
          <w:szCs w:val="24"/>
        </w:rPr>
      </w:pPr>
      <w:r w:rsidRPr="00012508">
        <w:rPr>
          <w:rFonts w:ascii="Times New Roman" w:eastAsia="Times New Roman" w:hAnsi="Times New Roman"/>
          <w:noProof/>
          <w:color w:val="000000"/>
          <w:sz w:val="24"/>
          <w:szCs w:val="24"/>
        </w:rPr>
        <w:t>-</w:t>
      </w:r>
      <w:r w:rsidR="00370C94" w:rsidRPr="00012508">
        <w:rPr>
          <w:rFonts w:ascii="Times New Roman" w:eastAsia="Times New Roman" w:hAnsi="Times New Roman"/>
          <w:noProof/>
          <w:color w:val="000000"/>
          <w:sz w:val="24"/>
          <w:szCs w:val="24"/>
        </w:rPr>
        <w:t>отсутствие финансирования (не полное финансирование) из различных источников, предусмотренных программой;</w:t>
      </w:r>
    </w:p>
    <w:p w:rsidR="00370C94" w:rsidRPr="00012508" w:rsidRDefault="00370C94" w:rsidP="00BF66BE">
      <w:pPr>
        <w:spacing w:after="0" w:line="240" w:lineRule="auto"/>
        <w:ind w:firstLine="567"/>
        <w:rPr>
          <w:rFonts w:ascii="Times New Roman" w:eastAsia="Times New Roman" w:hAnsi="Times New Roman"/>
          <w:noProof/>
          <w:color w:val="000000"/>
          <w:sz w:val="24"/>
          <w:szCs w:val="24"/>
        </w:rPr>
      </w:pPr>
      <w:r w:rsidRPr="00012508">
        <w:rPr>
          <w:rFonts w:ascii="Times New Roman" w:eastAsia="Times New Roman" w:hAnsi="Times New Roman"/>
          <w:noProof/>
          <w:color w:val="000000"/>
          <w:sz w:val="24"/>
          <w:szCs w:val="24"/>
        </w:rPr>
        <w:t>- изменения действующего законодательства;</w:t>
      </w:r>
    </w:p>
    <w:p w:rsidR="00370C94" w:rsidRPr="00012508" w:rsidRDefault="00370C94" w:rsidP="00BF66BE">
      <w:pPr>
        <w:spacing w:after="0" w:line="240" w:lineRule="auto"/>
        <w:ind w:firstLine="567"/>
        <w:rPr>
          <w:rFonts w:ascii="Times New Roman" w:eastAsia="Times New Roman" w:hAnsi="Times New Roman"/>
          <w:noProof/>
          <w:sz w:val="24"/>
          <w:szCs w:val="24"/>
        </w:rPr>
      </w:pPr>
      <w:r w:rsidRPr="00012508">
        <w:rPr>
          <w:rFonts w:ascii="Times New Roman" w:eastAsia="Times New Roman" w:hAnsi="Times New Roman"/>
          <w:noProof/>
          <w:sz w:val="24"/>
          <w:szCs w:val="24"/>
        </w:rPr>
        <w:t>- рост числа обслуживаемого контингента;</w:t>
      </w:r>
    </w:p>
    <w:p w:rsidR="00370C94" w:rsidRPr="00012508" w:rsidRDefault="00012508" w:rsidP="00BF66BE">
      <w:pPr>
        <w:spacing w:after="0" w:line="240" w:lineRule="auto"/>
        <w:ind w:firstLine="567"/>
        <w:rPr>
          <w:rFonts w:ascii="Times New Roman" w:eastAsia="Times New Roman" w:hAnsi="Times New Roman"/>
          <w:noProof/>
          <w:color w:val="000000"/>
          <w:sz w:val="24"/>
          <w:szCs w:val="24"/>
        </w:rPr>
      </w:pPr>
      <w:r w:rsidRPr="00012508">
        <w:rPr>
          <w:rFonts w:ascii="Times New Roman" w:eastAsia="Times New Roman" w:hAnsi="Times New Roman"/>
          <w:noProof/>
          <w:color w:val="000000"/>
          <w:sz w:val="24"/>
          <w:szCs w:val="24"/>
        </w:rPr>
        <w:t>-</w:t>
      </w:r>
      <w:r w:rsidR="00BF66BE">
        <w:rPr>
          <w:rFonts w:ascii="Times New Roman" w:eastAsia="Times New Roman" w:hAnsi="Times New Roman"/>
          <w:noProof/>
          <w:color w:val="000000"/>
          <w:sz w:val="24"/>
          <w:szCs w:val="24"/>
        </w:rPr>
        <w:t xml:space="preserve"> </w:t>
      </w:r>
      <w:r w:rsidR="00370C94" w:rsidRPr="00012508">
        <w:rPr>
          <w:rFonts w:ascii="Times New Roman" w:eastAsia="Times New Roman" w:hAnsi="Times New Roman"/>
          <w:noProof/>
          <w:color w:val="000000"/>
          <w:sz w:val="24"/>
          <w:szCs w:val="24"/>
        </w:rPr>
        <w:t>форс-мажорные обстоятельства.</w:t>
      </w:r>
    </w:p>
    <w:p w:rsidR="008050F6" w:rsidRPr="00012508" w:rsidRDefault="00370C94" w:rsidP="00BF66BE">
      <w:pPr>
        <w:widowControl w:val="0"/>
        <w:suppressAutoHyphens/>
        <w:autoSpaceDE w:val="0"/>
        <w:spacing w:after="0" w:line="240" w:lineRule="auto"/>
        <w:ind w:firstLine="567"/>
        <w:rPr>
          <w:sz w:val="24"/>
          <w:szCs w:val="24"/>
        </w:rPr>
      </w:pPr>
      <w:r w:rsidRPr="00012508">
        <w:rPr>
          <w:rFonts w:ascii="Times New Roman" w:hAnsi="Times New Roman"/>
          <w:bCs/>
          <w:color w:val="000000"/>
          <w:sz w:val="24"/>
          <w:szCs w:val="24"/>
        </w:rPr>
        <w:t xml:space="preserve">В целях снижения негативного влияния выше перечисленных факторов на реализацию программы планируется проведение текущего мониторинга выполнения мероприятий, </w:t>
      </w:r>
      <w:r w:rsidRPr="00012508">
        <w:rPr>
          <w:rFonts w:ascii="Times New Roman" w:hAnsi="Times New Roman"/>
          <w:color w:val="000000"/>
          <w:sz w:val="24"/>
          <w:szCs w:val="24"/>
        </w:rPr>
        <w:t>оперативное реагирование на изменения действующего законодательства в части принятия соответствующих муниципальных но</w:t>
      </w:r>
      <w:r w:rsidR="00012508" w:rsidRPr="00012508">
        <w:rPr>
          <w:rFonts w:ascii="Times New Roman" w:hAnsi="Times New Roman"/>
          <w:color w:val="000000"/>
          <w:sz w:val="24"/>
          <w:szCs w:val="24"/>
        </w:rPr>
        <w:t>рмативных правовых актов и т.д.</w:t>
      </w:r>
    </w:p>
    <w:sectPr w:rsidR="008050F6" w:rsidRPr="000125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4E" w:rsidRDefault="00EC0E4E" w:rsidP="00BE55C1">
      <w:pPr>
        <w:spacing w:after="0" w:line="240" w:lineRule="auto"/>
      </w:pPr>
      <w:r>
        <w:separator/>
      </w:r>
    </w:p>
  </w:endnote>
  <w:endnote w:type="continuationSeparator" w:id="0">
    <w:p w:rsidR="00EC0E4E" w:rsidRDefault="00EC0E4E" w:rsidP="00BE5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4E" w:rsidRDefault="00EC0E4E" w:rsidP="00BE55C1">
      <w:pPr>
        <w:spacing w:after="0" w:line="240" w:lineRule="auto"/>
      </w:pPr>
      <w:r>
        <w:separator/>
      </w:r>
    </w:p>
  </w:footnote>
  <w:footnote w:type="continuationSeparator" w:id="0">
    <w:p w:rsidR="00EC0E4E" w:rsidRDefault="00EC0E4E" w:rsidP="00BE5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9D"/>
    <w:rsid w:val="00012508"/>
    <w:rsid w:val="00370C94"/>
    <w:rsid w:val="00393AF9"/>
    <w:rsid w:val="004333AD"/>
    <w:rsid w:val="008050F6"/>
    <w:rsid w:val="009C44B8"/>
    <w:rsid w:val="00A82B89"/>
    <w:rsid w:val="00B918FF"/>
    <w:rsid w:val="00BE3EFD"/>
    <w:rsid w:val="00BE55C1"/>
    <w:rsid w:val="00BF66BE"/>
    <w:rsid w:val="00CB77D5"/>
    <w:rsid w:val="00E4459D"/>
    <w:rsid w:val="00EC0E4E"/>
    <w:rsid w:val="00F5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w:basedOn w:val="a"/>
    <w:uiPriority w:val="99"/>
    <w:unhideWhenUsed/>
    <w:qFormat/>
    <w:rsid w:val="00370C94"/>
    <w:pPr>
      <w:ind w:left="720"/>
      <w:contextualSpacing/>
    </w:pPr>
    <w:rPr>
      <w:rFonts w:eastAsia="Times New Roman"/>
      <w:lang w:eastAsia="ru-RU"/>
    </w:rPr>
  </w:style>
  <w:style w:type="paragraph" w:customStyle="1" w:styleId="ConsPlusNormal">
    <w:name w:val="ConsPlusNormal"/>
    <w:uiPriority w:val="99"/>
    <w:rsid w:val="00370C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370C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70C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0C94"/>
    <w:rPr>
      <w:rFonts w:ascii="Tahoma" w:eastAsia="Calibri" w:hAnsi="Tahoma" w:cs="Tahoma"/>
      <w:sz w:val="16"/>
      <w:szCs w:val="16"/>
    </w:rPr>
  </w:style>
  <w:style w:type="paragraph" w:styleId="a7">
    <w:name w:val="header"/>
    <w:basedOn w:val="a"/>
    <w:link w:val="a8"/>
    <w:uiPriority w:val="99"/>
    <w:unhideWhenUsed/>
    <w:rsid w:val="00BE55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55C1"/>
    <w:rPr>
      <w:rFonts w:ascii="Calibri" w:eastAsia="Calibri" w:hAnsi="Calibri" w:cs="Times New Roman"/>
    </w:rPr>
  </w:style>
  <w:style w:type="paragraph" w:styleId="a9">
    <w:name w:val="footer"/>
    <w:basedOn w:val="a"/>
    <w:link w:val="aa"/>
    <w:uiPriority w:val="99"/>
    <w:unhideWhenUsed/>
    <w:rsid w:val="00BE55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55C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w:basedOn w:val="a"/>
    <w:uiPriority w:val="99"/>
    <w:unhideWhenUsed/>
    <w:qFormat/>
    <w:rsid w:val="00370C94"/>
    <w:pPr>
      <w:ind w:left="720"/>
      <w:contextualSpacing/>
    </w:pPr>
    <w:rPr>
      <w:rFonts w:eastAsia="Times New Roman"/>
      <w:lang w:eastAsia="ru-RU"/>
    </w:rPr>
  </w:style>
  <w:style w:type="paragraph" w:customStyle="1" w:styleId="ConsPlusNormal">
    <w:name w:val="ConsPlusNormal"/>
    <w:uiPriority w:val="99"/>
    <w:rsid w:val="00370C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370C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70C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0C94"/>
    <w:rPr>
      <w:rFonts w:ascii="Tahoma" w:eastAsia="Calibri" w:hAnsi="Tahoma" w:cs="Tahoma"/>
      <w:sz w:val="16"/>
      <w:szCs w:val="16"/>
    </w:rPr>
  </w:style>
  <w:style w:type="paragraph" w:styleId="a7">
    <w:name w:val="header"/>
    <w:basedOn w:val="a"/>
    <w:link w:val="a8"/>
    <w:uiPriority w:val="99"/>
    <w:unhideWhenUsed/>
    <w:rsid w:val="00BE55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55C1"/>
    <w:rPr>
      <w:rFonts w:ascii="Calibri" w:eastAsia="Calibri" w:hAnsi="Calibri" w:cs="Times New Roman"/>
    </w:rPr>
  </w:style>
  <w:style w:type="paragraph" w:styleId="a9">
    <w:name w:val="footer"/>
    <w:basedOn w:val="a"/>
    <w:link w:val="aa"/>
    <w:uiPriority w:val="99"/>
    <w:unhideWhenUsed/>
    <w:rsid w:val="00BE55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55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2437</Words>
  <Characters>13896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Work</cp:lastModifiedBy>
  <cp:revision>11</cp:revision>
  <dcterms:created xsi:type="dcterms:W3CDTF">2021-12-22T06:29:00Z</dcterms:created>
  <dcterms:modified xsi:type="dcterms:W3CDTF">2021-12-24T10:28:00Z</dcterms:modified>
</cp:coreProperties>
</file>